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A27B" w14:textId="77777777" w:rsidR="00173C73" w:rsidRPr="00A71C2A" w:rsidRDefault="001D3F3B" w:rsidP="00780C4E">
      <w:pPr>
        <w:tabs>
          <w:tab w:val="left" w:pos="5670"/>
        </w:tabs>
        <w:spacing w:after="0" w:line="240" w:lineRule="auto"/>
        <w:rPr>
          <w:rFonts w:eastAsia="Times New Roman" w:cs="Times New Roman"/>
          <w:lang w:eastAsia="ru-RU"/>
        </w:rPr>
      </w:pPr>
      <w:r w:rsidRPr="00A71C2A">
        <w:rPr>
          <w:rFonts w:eastAsia="Times New Roman" w:cs="Times New Roman"/>
          <w:color w:val="FF0000"/>
          <w:lang w:eastAsia="ru-RU"/>
        </w:rPr>
        <w:tab/>
      </w:r>
      <w:r w:rsidRPr="00A71C2A">
        <w:rPr>
          <w:rFonts w:eastAsia="Times New Roman" w:cs="Times New Roman"/>
          <w:lang w:eastAsia="ru-RU"/>
        </w:rPr>
        <w:t>УТВЕРЖДЕНО</w:t>
      </w:r>
    </w:p>
    <w:p w14:paraId="3A57F5B7" w14:textId="77777777" w:rsidR="001D3F3B" w:rsidRPr="00A71C2A" w:rsidRDefault="001D3F3B" w:rsidP="00780C4E">
      <w:pPr>
        <w:spacing w:after="0" w:line="240" w:lineRule="auto"/>
        <w:rPr>
          <w:rFonts w:eastAsia="Times New Roman" w:cs="Times New Roman"/>
          <w:lang w:eastAsia="ru-RU"/>
        </w:rPr>
      </w:pPr>
      <w:r w:rsidRPr="00A71C2A">
        <w:rPr>
          <w:rFonts w:eastAsia="Times New Roman" w:cs="Times New Roman"/>
          <w:lang w:eastAsia="ru-RU"/>
        </w:rPr>
        <w:t xml:space="preserve">                                                                           </w:t>
      </w:r>
      <w:r w:rsidRPr="00A71C2A">
        <w:rPr>
          <w:rFonts w:eastAsia="Times New Roman" w:cs="Times New Roman"/>
          <w:lang w:eastAsia="ru-RU"/>
        </w:rPr>
        <w:tab/>
        <w:t xml:space="preserve">Решение </w:t>
      </w:r>
    </w:p>
    <w:p w14:paraId="5B7A4DB0" w14:textId="77777777" w:rsidR="001D3F3B" w:rsidRPr="00A71C2A" w:rsidRDefault="001D3F3B" w:rsidP="00173C73">
      <w:pPr>
        <w:tabs>
          <w:tab w:val="left" w:pos="5670"/>
        </w:tabs>
        <w:spacing w:after="0" w:line="280" w:lineRule="exact"/>
        <w:rPr>
          <w:rFonts w:eastAsia="Times New Roman" w:cs="Times New Roman"/>
          <w:lang w:eastAsia="ru-RU"/>
        </w:rPr>
      </w:pPr>
      <w:r w:rsidRPr="00A71C2A">
        <w:rPr>
          <w:rFonts w:eastAsia="Times New Roman" w:cs="Times New Roman"/>
          <w:lang w:eastAsia="ru-RU"/>
        </w:rPr>
        <w:tab/>
        <w:t xml:space="preserve">Дубровенского районного                                           </w:t>
      </w:r>
      <w:r w:rsidRPr="00A71C2A">
        <w:rPr>
          <w:rFonts w:eastAsia="Times New Roman" w:cs="Times New Roman"/>
          <w:lang w:eastAsia="ru-RU"/>
        </w:rPr>
        <w:tab/>
        <w:t>Совета депутатов</w:t>
      </w:r>
    </w:p>
    <w:p w14:paraId="7E033B77" w14:textId="21AE6BEB" w:rsidR="001D3F3B" w:rsidRPr="00A71C2A" w:rsidRDefault="001D3F3B" w:rsidP="00173C73">
      <w:pPr>
        <w:tabs>
          <w:tab w:val="left" w:pos="5670"/>
        </w:tabs>
        <w:spacing w:after="0" w:line="280" w:lineRule="exact"/>
        <w:rPr>
          <w:rFonts w:eastAsia="Times New Roman" w:cs="Times New Roman"/>
          <w:sz w:val="20"/>
          <w:szCs w:val="20"/>
          <w:lang w:eastAsia="ru-RU"/>
        </w:rPr>
      </w:pPr>
      <w:r w:rsidRPr="00A71C2A">
        <w:rPr>
          <w:rFonts w:eastAsia="Times New Roman" w:cs="Times New Roman"/>
          <w:lang w:eastAsia="ru-RU"/>
        </w:rPr>
        <w:t xml:space="preserve">                                                                           </w:t>
      </w:r>
      <w:r w:rsidRPr="00A71C2A">
        <w:rPr>
          <w:rFonts w:eastAsia="Times New Roman" w:cs="Times New Roman"/>
          <w:lang w:eastAsia="ru-RU"/>
        </w:rPr>
        <w:tab/>
      </w:r>
      <w:r w:rsidR="007974B2">
        <w:rPr>
          <w:rFonts w:eastAsia="Times New Roman" w:cs="Times New Roman"/>
          <w:lang w:eastAsia="ru-RU"/>
        </w:rPr>
        <w:t>29</w:t>
      </w:r>
      <w:r w:rsidRPr="00A71C2A">
        <w:rPr>
          <w:rFonts w:eastAsia="Times New Roman" w:cs="Times New Roman"/>
          <w:lang w:eastAsia="ru-RU"/>
        </w:rPr>
        <w:t>.</w:t>
      </w:r>
      <w:r w:rsidR="00070981">
        <w:rPr>
          <w:rFonts w:eastAsia="Times New Roman" w:cs="Times New Roman"/>
          <w:lang w:eastAsia="ru-RU"/>
        </w:rPr>
        <w:t>10</w:t>
      </w:r>
      <w:r w:rsidRPr="00A71C2A">
        <w:rPr>
          <w:rFonts w:eastAsia="Times New Roman" w:cs="Times New Roman"/>
          <w:lang w:eastAsia="ru-RU"/>
        </w:rPr>
        <w:t>.20</w:t>
      </w:r>
      <w:r w:rsidR="00A71C2A" w:rsidRPr="00A71C2A">
        <w:rPr>
          <w:rFonts w:eastAsia="Times New Roman" w:cs="Times New Roman"/>
          <w:lang w:eastAsia="ru-RU"/>
        </w:rPr>
        <w:t>2</w:t>
      </w:r>
      <w:r w:rsidRPr="00A71C2A">
        <w:rPr>
          <w:rFonts w:eastAsia="Times New Roman" w:cs="Times New Roman"/>
          <w:lang w:eastAsia="ru-RU"/>
        </w:rPr>
        <w:t>4 №</w:t>
      </w:r>
      <w:r w:rsidRPr="00A71C2A">
        <w:rPr>
          <w:rFonts w:eastAsia="Times New Roman" w:cs="Times New Roman"/>
          <w:sz w:val="20"/>
          <w:szCs w:val="20"/>
          <w:lang w:eastAsia="ru-RU"/>
        </w:rPr>
        <w:t xml:space="preserve"> </w:t>
      </w:r>
      <w:r w:rsidR="00802B36" w:rsidRPr="00802B36">
        <w:rPr>
          <w:rFonts w:eastAsia="Times New Roman" w:cs="Times New Roman"/>
          <w:lang w:eastAsia="ru-RU"/>
        </w:rPr>
        <w:t>21</w:t>
      </w:r>
      <w:r w:rsidRPr="00802B36">
        <w:rPr>
          <w:rFonts w:eastAsia="Times New Roman" w:cs="Times New Roman"/>
          <w:lang w:eastAsia="ru-RU"/>
        </w:rPr>
        <w:t xml:space="preserve">  </w:t>
      </w:r>
      <w:r w:rsidRPr="00A71C2A">
        <w:rPr>
          <w:rFonts w:eastAsia="Times New Roman" w:cs="Times New Roman"/>
          <w:sz w:val="20"/>
          <w:szCs w:val="20"/>
          <w:lang w:eastAsia="ru-RU"/>
        </w:rPr>
        <w:t xml:space="preserve">                                                                                      </w:t>
      </w:r>
    </w:p>
    <w:p w14:paraId="5D0D3EF6" w14:textId="77777777" w:rsidR="00173C73" w:rsidRPr="00A71C2A" w:rsidRDefault="00173C73" w:rsidP="00173C73">
      <w:pPr>
        <w:pStyle w:val="titleu"/>
        <w:spacing w:before="0" w:after="0" w:line="280" w:lineRule="exact"/>
        <w:jc w:val="center"/>
        <w:rPr>
          <w:b w:val="0"/>
          <w:sz w:val="30"/>
          <w:szCs w:val="30"/>
        </w:rPr>
      </w:pPr>
    </w:p>
    <w:p w14:paraId="60355196" w14:textId="77777777" w:rsidR="001D3F3B" w:rsidRPr="00A71C2A" w:rsidRDefault="001D3F3B" w:rsidP="00A71C2A">
      <w:pPr>
        <w:pStyle w:val="titleu"/>
        <w:spacing w:before="0" w:after="0" w:line="280" w:lineRule="exact"/>
        <w:rPr>
          <w:b w:val="0"/>
          <w:sz w:val="30"/>
          <w:szCs w:val="30"/>
        </w:rPr>
      </w:pPr>
      <w:r w:rsidRPr="00A71C2A">
        <w:rPr>
          <w:b w:val="0"/>
          <w:sz w:val="30"/>
          <w:szCs w:val="30"/>
        </w:rPr>
        <w:t>РЕГЛАМЕНТ</w:t>
      </w:r>
      <w:r w:rsidRPr="00A71C2A">
        <w:rPr>
          <w:b w:val="0"/>
          <w:sz w:val="30"/>
          <w:szCs w:val="30"/>
        </w:rPr>
        <w:br/>
        <w:t>Дубровенского районного Совета депутатов</w:t>
      </w:r>
    </w:p>
    <w:p w14:paraId="7887C8BF" w14:textId="77777777" w:rsidR="00173C73" w:rsidRPr="00A71C2A" w:rsidRDefault="00173C73" w:rsidP="00173C73">
      <w:pPr>
        <w:pStyle w:val="titleu"/>
        <w:spacing w:before="0" w:after="0" w:line="280" w:lineRule="exact"/>
        <w:jc w:val="center"/>
        <w:rPr>
          <w:b w:val="0"/>
          <w:sz w:val="30"/>
          <w:szCs w:val="30"/>
        </w:rPr>
      </w:pPr>
    </w:p>
    <w:p w14:paraId="0C2D3EC0" w14:textId="77777777" w:rsidR="001D3F3B" w:rsidRPr="00A71C2A" w:rsidRDefault="001D3F3B" w:rsidP="00173C73">
      <w:pPr>
        <w:pStyle w:val="chapter"/>
        <w:spacing w:before="0" w:after="0" w:line="280" w:lineRule="exact"/>
        <w:rPr>
          <w:b w:val="0"/>
          <w:sz w:val="30"/>
          <w:szCs w:val="30"/>
        </w:rPr>
      </w:pPr>
      <w:r w:rsidRPr="00A71C2A">
        <w:rPr>
          <w:b w:val="0"/>
          <w:sz w:val="30"/>
          <w:szCs w:val="30"/>
        </w:rPr>
        <w:t>ГЛАВА 1</w:t>
      </w:r>
      <w:r w:rsidRPr="00A71C2A">
        <w:rPr>
          <w:b w:val="0"/>
          <w:sz w:val="30"/>
          <w:szCs w:val="30"/>
        </w:rPr>
        <w:br/>
        <w:t>ОБЩИЕ ПОЛОЖЕНИЯ</w:t>
      </w:r>
    </w:p>
    <w:p w14:paraId="3ECD0CDD" w14:textId="77777777" w:rsidR="00173C73" w:rsidRPr="00A71C2A" w:rsidRDefault="00173C73" w:rsidP="00173C73">
      <w:pPr>
        <w:pStyle w:val="chapter"/>
        <w:spacing w:before="0" w:after="0" w:line="280" w:lineRule="exact"/>
        <w:rPr>
          <w:b w:val="0"/>
          <w:sz w:val="30"/>
          <w:szCs w:val="30"/>
        </w:rPr>
      </w:pPr>
    </w:p>
    <w:p w14:paraId="5B734E34" w14:textId="77777777" w:rsidR="001D3F3B" w:rsidRPr="00A71C2A" w:rsidRDefault="001D3F3B" w:rsidP="001D3F3B">
      <w:pPr>
        <w:pStyle w:val="newncpi"/>
        <w:rPr>
          <w:sz w:val="30"/>
          <w:szCs w:val="30"/>
        </w:rPr>
      </w:pPr>
      <w:r w:rsidRPr="00A71C2A">
        <w:rPr>
          <w:sz w:val="30"/>
          <w:szCs w:val="30"/>
        </w:rPr>
        <w:tab/>
        <w:t>1. Настоящий Регламент определяет порядок деятельности Дубровенского районного Совета депутатов (далее – Совет), его органов и депутатов Совета.</w:t>
      </w:r>
    </w:p>
    <w:p w14:paraId="718C0B83" w14:textId="478C5C64" w:rsidR="001D3F3B" w:rsidRPr="00A71C2A" w:rsidRDefault="001D3F3B" w:rsidP="001D3F3B">
      <w:pPr>
        <w:pStyle w:val="newncpi"/>
        <w:rPr>
          <w:sz w:val="30"/>
          <w:szCs w:val="30"/>
        </w:rPr>
      </w:pPr>
      <w:r w:rsidRPr="00A71C2A">
        <w:rPr>
          <w:sz w:val="30"/>
          <w:szCs w:val="30"/>
        </w:rPr>
        <w:tab/>
        <w:t>2. Совет в своей деятельности руководствуется Конституцией Республики Беларусь, Законом Республики Беларусь от 4 января 2010 г</w:t>
      </w:r>
      <w:r w:rsidR="00A71C2A" w:rsidRPr="00A71C2A">
        <w:rPr>
          <w:sz w:val="30"/>
          <w:szCs w:val="30"/>
        </w:rPr>
        <w:t>. №108-З</w:t>
      </w:r>
      <w:r w:rsidRPr="00A71C2A">
        <w:rPr>
          <w:sz w:val="30"/>
          <w:szCs w:val="30"/>
        </w:rPr>
        <w:t xml:space="preserve"> «О местном управлении и самоуправлении в Республике Беларусь»</w:t>
      </w:r>
      <w:r w:rsidR="00A71C2A" w:rsidRPr="00A71C2A">
        <w:rPr>
          <w:sz w:val="30"/>
          <w:szCs w:val="30"/>
        </w:rPr>
        <w:t xml:space="preserve">, </w:t>
      </w:r>
      <w:r w:rsidRPr="00A71C2A">
        <w:rPr>
          <w:sz w:val="30"/>
          <w:szCs w:val="30"/>
        </w:rPr>
        <w:t xml:space="preserve"> Законом Республики Беларусь от 27 марта 1992 г</w:t>
      </w:r>
      <w:r w:rsidR="00126CAD">
        <w:rPr>
          <w:sz w:val="30"/>
          <w:szCs w:val="30"/>
        </w:rPr>
        <w:t>.</w:t>
      </w:r>
      <w:r w:rsidR="00A71C2A" w:rsidRPr="00A71C2A">
        <w:rPr>
          <w:sz w:val="30"/>
          <w:szCs w:val="30"/>
        </w:rPr>
        <w:t xml:space="preserve"> №</w:t>
      </w:r>
      <w:r w:rsidRPr="00A71C2A">
        <w:rPr>
          <w:sz w:val="30"/>
          <w:szCs w:val="30"/>
        </w:rPr>
        <w:t xml:space="preserve"> </w:t>
      </w:r>
      <w:r w:rsidR="00126CAD">
        <w:rPr>
          <w:sz w:val="30"/>
          <w:szCs w:val="30"/>
        </w:rPr>
        <w:t>1547-Х</w:t>
      </w:r>
      <w:r w:rsidR="00126CAD">
        <w:rPr>
          <w:sz w:val="30"/>
          <w:szCs w:val="30"/>
          <w:lang w:val="be-BY"/>
        </w:rPr>
        <w:t xml:space="preserve">ІІ </w:t>
      </w:r>
      <w:r w:rsidRPr="00A71C2A">
        <w:rPr>
          <w:sz w:val="30"/>
          <w:szCs w:val="30"/>
        </w:rPr>
        <w:t>«О статусе депутата местного Совета депутатов»</w:t>
      </w:r>
      <w:r w:rsidR="00126CAD">
        <w:rPr>
          <w:sz w:val="30"/>
          <w:szCs w:val="30"/>
        </w:rPr>
        <w:t xml:space="preserve">, </w:t>
      </w:r>
      <w:r w:rsidRPr="00A71C2A">
        <w:rPr>
          <w:sz w:val="30"/>
          <w:szCs w:val="30"/>
        </w:rPr>
        <w:t>иными нормативными правовыми актами и настоящим Регламентом.</w:t>
      </w:r>
    </w:p>
    <w:p w14:paraId="24A28CA3"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3. Совет является представительным государственным органом на территории Дубровенского района, основным звеном системы местного самоуправления.</w:t>
      </w:r>
    </w:p>
    <w:p w14:paraId="0AFA205C" w14:textId="77777777" w:rsidR="001D3F3B" w:rsidRPr="00126CAD" w:rsidRDefault="001D3F3B" w:rsidP="001D3F3B">
      <w:pPr>
        <w:pStyle w:val="newncpi"/>
        <w:rPr>
          <w:sz w:val="30"/>
          <w:szCs w:val="30"/>
        </w:rPr>
      </w:pPr>
      <w:r w:rsidRPr="00126CAD">
        <w:rPr>
          <w:sz w:val="30"/>
          <w:szCs w:val="30"/>
        </w:rPr>
        <w:tab/>
        <w:t>Совет является юридическим лицом.</w:t>
      </w:r>
    </w:p>
    <w:p w14:paraId="38B8266A"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4. Совет осуществляет свою деятельность в форме сессий Совета, через деятельность органов Совета, путем реализации депутатами Совета своих полномочий в порядке, установленном законодательством.</w:t>
      </w:r>
    </w:p>
    <w:p w14:paraId="0BA684CE" w14:textId="77777777" w:rsidR="001D3F3B" w:rsidRPr="00126CAD" w:rsidRDefault="001D3F3B" w:rsidP="001D3F3B">
      <w:pPr>
        <w:pStyle w:val="newncpi"/>
        <w:ind w:firstLine="709"/>
        <w:rPr>
          <w:sz w:val="30"/>
          <w:szCs w:val="30"/>
        </w:rPr>
      </w:pPr>
      <w:r w:rsidRPr="00126CAD">
        <w:rPr>
          <w:sz w:val="30"/>
          <w:szCs w:val="30"/>
        </w:rPr>
        <w:t>5. Органами Совета являются президиум Совета, постоянные и временные комиссии Совета.</w:t>
      </w:r>
    </w:p>
    <w:p w14:paraId="0E419394" w14:textId="77777777" w:rsidR="00780C4E" w:rsidRPr="00A71C2A" w:rsidRDefault="00780C4E" w:rsidP="00173C73">
      <w:pPr>
        <w:pStyle w:val="chapter"/>
        <w:spacing w:before="0" w:after="0" w:line="280" w:lineRule="exact"/>
        <w:rPr>
          <w:b w:val="0"/>
          <w:color w:val="FF0000"/>
          <w:sz w:val="30"/>
          <w:szCs w:val="30"/>
        </w:rPr>
      </w:pPr>
    </w:p>
    <w:p w14:paraId="04C745D9" w14:textId="77777777" w:rsidR="001D3F3B" w:rsidRPr="00126CAD" w:rsidRDefault="001D3F3B" w:rsidP="00173C73">
      <w:pPr>
        <w:pStyle w:val="chapter"/>
        <w:spacing w:before="0" w:after="0" w:line="280" w:lineRule="exact"/>
        <w:rPr>
          <w:b w:val="0"/>
          <w:sz w:val="30"/>
          <w:szCs w:val="30"/>
        </w:rPr>
      </w:pPr>
      <w:r w:rsidRPr="00126CAD">
        <w:rPr>
          <w:b w:val="0"/>
          <w:sz w:val="30"/>
          <w:szCs w:val="30"/>
        </w:rPr>
        <w:t>ГЛАВА 2</w:t>
      </w:r>
      <w:r w:rsidRPr="00126CAD">
        <w:rPr>
          <w:b w:val="0"/>
          <w:sz w:val="30"/>
          <w:szCs w:val="30"/>
        </w:rPr>
        <w:br/>
        <w:t>ПЛАНИРОВАНИЕ РАБОТЫ. ПОРЯДОК ПОДГОТОВКИ И ВНЕСЕНИЯ ВОПРОСОВ НА РАССМОТРЕНИЕ СОВЕТА</w:t>
      </w:r>
    </w:p>
    <w:p w14:paraId="6BCF4855" w14:textId="77777777" w:rsidR="00173C73" w:rsidRPr="00A71C2A" w:rsidRDefault="00173C73" w:rsidP="00C72A30">
      <w:pPr>
        <w:pStyle w:val="chapter"/>
        <w:tabs>
          <w:tab w:val="left" w:pos="709"/>
        </w:tabs>
        <w:spacing w:before="0" w:after="0" w:line="280" w:lineRule="exact"/>
        <w:rPr>
          <w:b w:val="0"/>
          <w:color w:val="FF0000"/>
          <w:sz w:val="30"/>
          <w:szCs w:val="30"/>
        </w:rPr>
      </w:pPr>
    </w:p>
    <w:p w14:paraId="0A16CF0E"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6. На сессии Совета рассматриваются вопросы, относящиеся к компетенции Совета в соответствии с законодательством.</w:t>
      </w:r>
    </w:p>
    <w:p w14:paraId="28120E66"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7. Перечень вопросов, вносимых на рассмотрение сессии Совета, определяется планом работы Совета, утверждаемым Советом на очередной год. Вопросы, не предусмотренные утвержденным планом работы Совета, вносятся на рассмотрение сессии Совета по указанию председателя Совета, а в его отсутствие – заместителя председателя Совета.</w:t>
      </w:r>
    </w:p>
    <w:p w14:paraId="57BF2F60" w14:textId="1C0E7556" w:rsidR="001D3F3B" w:rsidRPr="00126CAD" w:rsidRDefault="001D3F3B" w:rsidP="001D3F3B">
      <w:pPr>
        <w:pStyle w:val="newncpi"/>
        <w:rPr>
          <w:sz w:val="30"/>
          <w:szCs w:val="30"/>
        </w:rPr>
      </w:pPr>
      <w:r w:rsidRPr="00126CAD">
        <w:rPr>
          <w:sz w:val="30"/>
          <w:szCs w:val="30"/>
        </w:rPr>
        <w:tab/>
        <w:t xml:space="preserve">8. Для подготовки проекта плана работы Совета структурные подразделения Дубровенского районного исполнительного комитета (далее – райисполком), организации, имущество которых находится в </w:t>
      </w:r>
      <w:r w:rsidRPr="00126CAD">
        <w:rPr>
          <w:sz w:val="30"/>
          <w:szCs w:val="30"/>
        </w:rPr>
        <w:lastRenderedPageBreak/>
        <w:t>собственности Дубровенского района (далее – организации),</w:t>
      </w:r>
      <w:r w:rsidR="009325B4">
        <w:rPr>
          <w:sz w:val="30"/>
          <w:szCs w:val="30"/>
        </w:rPr>
        <w:t xml:space="preserve"> </w:t>
      </w:r>
      <w:r w:rsidRPr="00126CAD">
        <w:rPr>
          <w:sz w:val="30"/>
          <w:szCs w:val="30"/>
        </w:rPr>
        <w:t xml:space="preserve"> ежегодно до 1 </w:t>
      </w:r>
      <w:r w:rsidR="00126CAD" w:rsidRPr="00126CAD">
        <w:rPr>
          <w:sz w:val="30"/>
          <w:szCs w:val="30"/>
        </w:rPr>
        <w:t>ноября</w:t>
      </w:r>
      <w:r w:rsidRPr="00126CAD">
        <w:rPr>
          <w:sz w:val="30"/>
          <w:szCs w:val="30"/>
        </w:rPr>
        <w:t xml:space="preserve"> представляют в</w:t>
      </w:r>
      <w:r w:rsidRPr="00A71C2A">
        <w:rPr>
          <w:color w:val="FF0000"/>
          <w:sz w:val="30"/>
          <w:szCs w:val="30"/>
        </w:rPr>
        <w:t xml:space="preserve"> </w:t>
      </w:r>
      <w:r w:rsidR="00070981" w:rsidRPr="00007589">
        <w:rPr>
          <w:sz w:val="30"/>
          <w:szCs w:val="30"/>
        </w:rPr>
        <w:t>Совет</w:t>
      </w:r>
      <w:r w:rsidRPr="00007589">
        <w:rPr>
          <w:sz w:val="30"/>
          <w:szCs w:val="30"/>
        </w:rPr>
        <w:t xml:space="preserve"> предложения. Подготовленный отделом  организационно-кадровой работы </w:t>
      </w:r>
      <w:r w:rsidR="00987DE8" w:rsidRPr="00007589">
        <w:rPr>
          <w:sz w:val="30"/>
          <w:szCs w:val="30"/>
        </w:rPr>
        <w:t xml:space="preserve">райисполкома </w:t>
      </w:r>
      <w:r w:rsidRPr="00126CAD">
        <w:rPr>
          <w:sz w:val="30"/>
          <w:szCs w:val="30"/>
        </w:rPr>
        <w:t>проект плана работы Совета в декабре вносится на рассмотрение сессии Совета.</w:t>
      </w:r>
    </w:p>
    <w:p w14:paraId="5C896B49" w14:textId="77777777" w:rsidR="001D3F3B" w:rsidRPr="00126CAD" w:rsidRDefault="001D3F3B" w:rsidP="001D3F3B">
      <w:pPr>
        <w:pStyle w:val="newncpi"/>
        <w:ind w:firstLine="709"/>
        <w:rPr>
          <w:sz w:val="30"/>
          <w:szCs w:val="30"/>
        </w:rPr>
      </w:pPr>
      <w:r w:rsidRPr="00126CAD">
        <w:rPr>
          <w:sz w:val="30"/>
          <w:szCs w:val="30"/>
        </w:rPr>
        <w:t xml:space="preserve">После утверждения план работы Совета направляется депутатам Совета, в </w:t>
      </w:r>
      <w:r w:rsidR="00987DE8" w:rsidRPr="00126CAD">
        <w:rPr>
          <w:sz w:val="30"/>
          <w:szCs w:val="30"/>
        </w:rPr>
        <w:t>сельские</w:t>
      </w:r>
      <w:r w:rsidRPr="00126CAD">
        <w:rPr>
          <w:sz w:val="30"/>
          <w:szCs w:val="30"/>
        </w:rPr>
        <w:t xml:space="preserve"> Советы депутато</w:t>
      </w:r>
      <w:r w:rsidR="00987DE8" w:rsidRPr="00126CAD">
        <w:rPr>
          <w:sz w:val="30"/>
          <w:szCs w:val="30"/>
        </w:rPr>
        <w:t>в, структурные подразделения рай</w:t>
      </w:r>
      <w:r w:rsidRPr="00126CAD">
        <w:rPr>
          <w:sz w:val="30"/>
          <w:szCs w:val="30"/>
        </w:rPr>
        <w:t>исполкома, заинтересованные организации.</w:t>
      </w:r>
    </w:p>
    <w:p w14:paraId="1EE5C190"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Контроль за реализацией плана работы Совета осуществляют президиум Совета, постоянные комиссии Совета.</w:t>
      </w:r>
    </w:p>
    <w:p w14:paraId="6F3F7652" w14:textId="77777777" w:rsidR="001D3F3B" w:rsidRPr="00126CAD" w:rsidRDefault="001D3F3B" w:rsidP="001D3F3B">
      <w:pPr>
        <w:pStyle w:val="newncpi"/>
        <w:rPr>
          <w:sz w:val="30"/>
          <w:szCs w:val="30"/>
        </w:rPr>
      </w:pPr>
      <w:r w:rsidRPr="00A71C2A">
        <w:rPr>
          <w:color w:val="FF0000"/>
          <w:sz w:val="30"/>
          <w:szCs w:val="30"/>
        </w:rPr>
        <w:tab/>
      </w:r>
      <w:r w:rsidRPr="00126CAD">
        <w:rPr>
          <w:sz w:val="30"/>
          <w:szCs w:val="30"/>
        </w:rPr>
        <w:t>Если вопросы, предусмотренные планом работы Совета, по объективным причинам не могут быть внесены на рассмотрение сессии Совета в установленный срок, должностные лица, ответственные за подготовку вопросов, за месяц до сессии Совета вносят председателю Совета мотивированные предложения о переносе вопроса или снятии его с обсуждения. Председатель Совета принимает соответствующее решение.</w:t>
      </w:r>
    </w:p>
    <w:p w14:paraId="70AB0CCA" w14:textId="77777777" w:rsidR="001D3F3B" w:rsidRPr="00782115" w:rsidRDefault="00987DE8" w:rsidP="001D3F3B">
      <w:pPr>
        <w:pStyle w:val="newncpi"/>
        <w:rPr>
          <w:sz w:val="30"/>
          <w:szCs w:val="30"/>
        </w:rPr>
      </w:pPr>
      <w:r w:rsidRPr="00782115">
        <w:rPr>
          <w:sz w:val="30"/>
          <w:szCs w:val="30"/>
        </w:rPr>
        <w:tab/>
      </w:r>
      <w:r w:rsidR="00C04174" w:rsidRPr="00782115">
        <w:rPr>
          <w:sz w:val="30"/>
          <w:szCs w:val="30"/>
        </w:rPr>
        <w:t>9</w:t>
      </w:r>
      <w:r w:rsidR="001D3F3B" w:rsidRPr="00782115">
        <w:rPr>
          <w:sz w:val="30"/>
          <w:szCs w:val="30"/>
        </w:rPr>
        <w:t xml:space="preserve">. Предложения по вопросам для рассмотрения на сессии Совета могут вносить председатель Совета, президиум Совета и другие органы Совета, депутаты Совета, председатель </w:t>
      </w:r>
      <w:r w:rsidRPr="00782115">
        <w:rPr>
          <w:sz w:val="30"/>
          <w:szCs w:val="30"/>
        </w:rPr>
        <w:t>райисполкома</w:t>
      </w:r>
      <w:r w:rsidR="001D3F3B" w:rsidRPr="00782115">
        <w:rPr>
          <w:sz w:val="30"/>
          <w:szCs w:val="30"/>
        </w:rPr>
        <w:t xml:space="preserve">, </w:t>
      </w:r>
      <w:r w:rsidRPr="00782115">
        <w:rPr>
          <w:sz w:val="30"/>
          <w:szCs w:val="30"/>
        </w:rPr>
        <w:t>райисполком</w:t>
      </w:r>
      <w:r w:rsidR="001D3F3B" w:rsidRPr="00782115">
        <w:rPr>
          <w:sz w:val="30"/>
          <w:szCs w:val="30"/>
        </w:rPr>
        <w:t>, органы территориального общественного самоуправления, местные собрания.</w:t>
      </w:r>
    </w:p>
    <w:p w14:paraId="6D169BE3" w14:textId="10309B4F" w:rsidR="001D3F3B" w:rsidRPr="00782115" w:rsidRDefault="00987DE8" w:rsidP="001D3F3B">
      <w:pPr>
        <w:pStyle w:val="newncpi"/>
        <w:rPr>
          <w:sz w:val="30"/>
          <w:szCs w:val="30"/>
        </w:rPr>
      </w:pPr>
      <w:r w:rsidRPr="00782115">
        <w:rPr>
          <w:sz w:val="30"/>
          <w:szCs w:val="30"/>
        </w:rPr>
        <w:tab/>
      </w:r>
      <w:r w:rsidR="00C04174" w:rsidRPr="00782115">
        <w:rPr>
          <w:sz w:val="30"/>
          <w:szCs w:val="30"/>
        </w:rPr>
        <w:t>10</w:t>
      </w:r>
      <w:r w:rsidR="001D3F3B" w:rsidRPr="00782115">
        <w:rPr>
          <w:sz w:val="30"/>
          <w:szCs w:val="30"/>
        </w:rPr>
        <w:t>.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либо их отдельных положений.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14:paraId="17675312" w14:textId="3B399763" w:rsidR="001D3F3B" w:rsidRPr="00782115" w:rsidRDefault="00987DE8" w:rsidP="001D3F3B">
      <w:pPr>
        <w:pStyle w:val="newncpi"/>
        <w:rPr>
          <w:sz w:val="30"/>
          <w:szCs w:val="30"/>
        </w:rPr>
      </w:pPr>
      <w:r w:rsidRPr="00782115">
        <w:rPr>
          <w:sz w:val="30"/>
          <w:szCs w:val="30"/>
        </w:rPr>
        <w:tab/>
      </w:r>
      <w:r w:rsidR="00C04174" w:rsidRPr="00782115">
        <w:rPr>
          <w:sz w:val="30"/>
          <w:szCs w:val="30"/>
        </w:rPr>
        <w:t>11</w:t>
      </w:r>
      <w:r w:rsidR="001D3F3B" w:rsidRPr="00782115">
        <w:rPr>
          <w:sz w:val="30"/>
          <w:szCs w:val="30"/>
        </w:rPr>
        <w:t>. Подготовку вопросов для рассмотрения на сессии Совета осуществляют</w:t>
      </w:r>
      <w:r w:rsidR="00782115" w:rsidRPr="00782115">
        <w:rPr>
          <w:sz w:val="30"/>
          <w:szCs w:val="30"/>
        </w:rPr>
        <w:t xml:space="preserve">, как правило, структурные подразделения райисполкома </w:t>
      </w:r>
      <w:r w:rsidR="001D3F3B" w:rsidRPr="00782115">
        <w:rPr>
          <w:sz w:val="30"/>
          <w:szCs w:val="30"/>
        </w:rPr>
        <w:t>в соответствии с их компетенцией.</w:t>
      </w:r>
    </w:p>
    <w:p w14:paraId="71EA99E6" w14:textId="071FB11B" w:rsidR="001D3F3B" w:rsidRPr="00782115" w:rsidRDefault="00C04174" w:rsidP="000B42DA">
      <w:pPr>
        <w:pStyle w:val="newncpi"/>
        <w:ind w:firstLine="709"/>
        <w:rPr>
          <w:sz w:val="30"/>
          <w:szCs w:val="30"/>
        </w:rPr>
      </w:pPr>
      <w:r w:rsidRPr="00782115">
        <w:rPr>
          <w:sz w:val="30"/>
          <w:szCs w:val="30"/>
        </w:rPr>
        <w:t>12</w:t>
      </w:r>
      <w:r w:rsidR="001D3F3B" w:rsidRPr="00782115">
        <w:rPr>
          <w:sz w:val="30"/>
          <w:szCs w:val="30"/>
        </w:rPr>
        <w:t xml:space="preserve">. По каждому вопросу, вносимому для рассмотрения на сессии Совета, </w:t>
      </w:r>
      <w:r w:rsidR="00D3020B">
        <w:rPr>
          <w:sz w:val="30"/>
          <w:szCs w:val="30"/>
        </w:rPr>
        <w:t xml:space="preserve">в Совет </w:t>
      </w:r>
      <w:r w:rsidR="001D3F3B" w:rsidRPr="00782115">
        <w:rPr>
          <w:sz w:val="30"/>
          <w:szCs w:val="30"/>
        </w:rPr>
        <w:t>представляется соответствующий проект решения на бумажном носителе и в электронном в виде.</w:t>
      </w:r>
    </w:p>
    <w:p w14:paraId="501F0DE1" w14:textId="77777777" w:rsidR="001D3F3B" w:rsidRPr="00782115" w:rsidRDefault="000B42DA" w:rsidP="001D3F3B">
      <w:pPr>
        <w:pStyle w:val="newncpi"/>
        <w:rPr>
          <w:sz w:val="30"/>
          <w:szCs w:val="30"/>
        </w:rPr>
      </w:pPr>
      <w:r w:rsidRPr="00782115">
        <w:rPr>
          <w:sz w:val="30"/>
          <w:szCs w:val="30"/>
        </w:rPr>
        <w:tab/>
      </w:r>
      <w:r w:rsidR="001D3F3B" w:rsidRPr="00782115">
        <w:rPr>
          <w:sz w:val="30"/>
          <w:szCs w:val="30"/>
        </w:rPr>
        <w:t>К проекту решения прилагаются:</w:t>
      </w:r>
    </w:p>
    <w:p w14:paraId="52645E5C" w14:textId="121D9CF8" w:rsidR="001D3F3B" w:rsidRPr="00782115" w:rsidRDefault="000B42DA" w:rsidP="001D3F3B">
      <w:pPr>
        <w:pStyle w:val="newncpi"/>
        <w:rPr>
          <w:sz w:val="30"/>
          <w:szCs w:val="30"/>
        </w:rPr>
      </w:pPr>
      <w:r w:rsidRPr="00A71C2A">
        <w:rPr>
          <w:color w:val="FF0000"/>
          <w:sz w:val="30"/>
          <w:szCs w:val="30"/>
        </w:rPr>
        <w:tab/>
      </w:r>
      <w:r w:rsidR="001D3F3B" w:rsidRPr="00782115">
        <w:rPr>
          <w:sz w:val="30"/>
          <w:szCs w:val="30"/>
        </w:rPr>
        <w:t>сопроводительное письмо</w:t>
      </w:r>
      <w:r w:rsidR="00782115" w:rsidRPr="00782115">
        <w:rPr>
          <w:sz w:val="30"/>
          <w:szCs w:val="30"/>
        </w:rPr>
        <w:t>, подписанное руководителем структурного подразделения райисполкома, подготовившего проект решения, а в случае его отсутствия – лицом, исполняющим обязанности руководителя структурного подразделения райисполкома;</w:t>
      </w:r>
    </w:p>
    <w:p w14:paraId="57ED9505" w14:textId="5D60EA51" w:rsidR="00DE07BF" w:rsidRPr="00DE07BF" w:rsidRDefault="000B42DA" w:rsidP="001D3F3B">
      <w:pPr>
        <w:pStyle w:val="newncpi"/>
        <w:rPr>
          <w:sz w:val="30"/>
          <w:szCs w:val="30"/>
        </w:rPr>
      </w:pPr>
      <w:r w:rsidRPr="00DE07BF">
        <w:rPr>
          <w:sz w:val="30"/>
          <w:szCs w:val="30"/>
        </w:rPr>
        <w:lastRenderedPageBreak/>
        <w:tab/>
      </w:r>
      <w:r w:rsidR="001D3F3B" w:rsidRPr="00DE07BF">
        <w:rPr>
          <w:sz w:val="30"/>
          <w:szCs w:val="30"/>
        </w:rPr>
        <w:t>обоснование необходимости принятия решения</w:t>
      </w:r>
      <w:r w:rsidR="00DE07BF" w:rsidRPr="00DE07BF">
        <w:rPr>
          <w:sz w:val="30"/>
          <w:szCs w:val="30"/>
        </w:rPr>
        <w:t xml:space="preserve"> (далее – обоснование)</w:t>
      </w:r>
      <w:r w:rsidR="001D3F3B" w:rsidRPr="00DE07BF">
        <w:rPr>
          <w:sz w:val="30"/>
          <w:szCs w:val="30"/>
        </w:rPr>
        <w:t xml:space="preserve">, </w:t>
      </w:r>
      <w:r w:rsidR="00DE07BF" w:rsidRPr="00DE07BF">
        <w:rPr>
          <w:sz w:val="30"/>
          <w:szCs w:val="30"/>
        </w:rPr>
        <w:t xml:space="preserve"> подписанное председателем Совета, а в случае его отсутствия – заместителем председателя Совета (для решения, являющегося нормативным правовым актом (далее – НПА) либо руководителем структурного подразделения райисполкома, подготовившего проект решения, а в случае его отсутствия  - лицом, исполняющим обязанности руководителя структурного подразделения райисполкома (для решения, не являющегося НПА); </w:t>
      </w:r>
    </w:p>
    <w:p w14:paraId="409DD7D0" w14:textId="390562CC" w:rsidR="00D9321B" w:rsidRPr="009A6CBA" w:rsidRDefault="00DE07BF" w:rsidP="004A4981">
      <w:pPr>
        <w:pStyle w:val="newncpi"/>
        <w:rPr>
          <w:sz w:val="30"/>
          <w:szCs w:val="30"/>
        </w:rPr>
      </w:pPr>
      <w:r w:rsidRPr="00D9321B">
        <w:rPr>
          <w:sz w:val="30"/>
          <w:szCs w:val="30"/>
        </w:rPr>
        <w:t xml:space="preserve"> </w:t>
      </w:r>
      <w:r w:rsidR="001D3F3B" w:rsidRPr="00D9321B">
        <w:rPr>
          <w:sz w:val="30"/>
          <w:szCs w:val="30"/>
        </w:rPr>
        <w:t>финансово-экономическое обоснование</w:t>
      </w:r>
      <w:r w:rsidRPr="00D9321B">
        <w:rPr>
          <w:sz w:val="30"/>
          <w:szCs w:val="30"/>
        </w:rPr>
        <w:t xml:space="preserve"> к проекту решения, подписанное председателем Совета, </w:t>
      </w:r>
      <w:bookmarkStart w:id="0" w:name="_Hlk175664060"/>
      <w:r w:rsidRPr="00D9321B">
        <w:rPr>
          <w:sz w:val="30"/>
          <w:szCs w:val="30"/>
        </w:rPr>
        <w:t>а в случае его отсутствия – заместителем председателя Совета</w:t>
      </w:r>
      <w:r w:rsidR="00D9321B">
        <w:rPr>
          <w:sz w:val="30"/>
          <w:szCs w:val="30"/>
        </w:rPr>
        <w:t xml:space="preserve">  (для решения, являющегося НПА)</w:t>
      </w:r>
      <w:r w:rsidR="001D3F3B" w:rsidRPr="00D9321B">
        <w:rPr>
          <w:sz w:val="30"/>
          <w:szCs w:val="30"/>
        </w:rPr>
        <w:t>;</w:t>
      </w:r>
      <w:bookmarkEnd w:id="0"/>
    </w:p>
    <w:p w14:paraId="52AB9236" w14:textId="6FEFC2D5" w:rsidR="001D3F3B" w:rsidRPr="009A6CBA" w:rsidRDefault="001D3F3B" w:rsidP="00D9321B">
      <w:pPr>
        <w:pStyle w:val="newncpi"/>
        <w:ind w:firstLine="708"/>
        <w:rPr>
          <w:sz w:val="30"/>
          <w:szCs w:val="30"/>
        </w:rPr>
      </w:pPr>
      <w:r w:rsidRPr="009A6CBA">
        <w:rPr>
          <w:sz w:val="30"/>
          <w:szCs w:val="30"/>
        </w:rPr>
        <w:t>список докладчиков и содокладчиков</w:t>
      </w:r>
      <w:r w:rsidR="00D9321B" w:rsidRPr="009A6CBA">
        <w:rPr>
          <w:sz w:val="30"/>
          <w:szCs w:val="30"/>
        </w:rPr>
        <w:t xml:space="preserve">, </w:t>
      </w:r>
      <w:bookmarkStart w:id="1" w:name="_Hlk175664257"/>
      <w:r w:rsidR="00D9321B" w:rsidRPr="009A6CBA">
        <w:rPr>
          <w:sz w:val="30"/>
          <w:szCs w:val="30"/>
        </w:rPr>
        <w:t>подписанный лицами</w:t>
      </w:r>
      <w:r w:rsidR="009A6CBA" w:rsidRPr="009A6CBA">
        <w:rPr>
          <w:sz w:val="30"/>
          <w:szCs w:val="30"/>
        </w:rPr>
        <w:t>, указанными в абзаце втором настоящей части;</w:t>
      </w:r>
    </w:p>
    <w:bookmarkEnd w:id="1"/>
    <w:p w14:paraId="7689CC06" w14:textId="6C94483C" w:rsidR="009A6CBA" w:rsidRPr="009A6CBA" w:rsidRDefault="001D3F3B" w:rsidP="009A6CBA">
      <w:pPr>
        <w:pStyle w:val="newncpi"/>
        <w:ind w:firstLine="708"/>
        <w:rPr>
          <w:sz w:val="30"/>
          <w:szCs w:val="30"/>
        </w:rPr>
      </w:pPr>
      <w:r w:rsidRPr="009A6CBA">
        <w:rPr>
          <w:sz w:val="30"/>
          <w:szCs w:val="30"/>
        </w:rPr>
        <w:t>список лиц, подготовивших проект решения</w:t>
      </w:r>
      <w:r w:rsidR="009A6CBA" w:rsidRPr="009A6CBA">
        <w:rPr>
          <w:sz w:val="30"/>
          <w:szCs w:val="30"/>
        </w:rPr>
        <w:t>, подписанный лицами, указанными в абзаце втором настоящей части;</w:t>
      </w:r>
    </w:p>
    <w:p w14:paraId="1097B6D1" w14:textId="2FE03007" w:rsidR="001D3F3B" w:rsidRPr="009A6CBA" w:rsidRDefault="001D3F3B" w:rsidP="009A6CBA">
      <w:pPr>
        <w:pStyle w:val="newncpi"/>
        <w:ind w:firstLine="708"/>
        <w:rPr>
          <w:sz w:val="30"/>
          <w:szCs w:val="30"/>
        </w:rPr>
      </w:pPr>
      <w:r w:rsidRPr="009A6CBA">
        <w:rPr>
          <w:sz w:val="30"/>
          <w:szCs w:val="30"/>
        </w:rPr>
        <w:t>список лиц, приглашаемых на заседание Совета</w:t>
      </w:r>
      <w:r w:rsidR="009A6CBA" w:rsidRPr="009A6CBA">
        <w:rPr>
          <w:sz w:val="30"/>
          <w:szCs w:val="30"/>
        </w:rPr>
        <w:t>, подписанный лицами, указанными в абзаце втором настоящей части;</w:t>
      </w:r>
    </w:p>
    <w:p w14:paraId="274D1937" w14:textId="375934DA" w:rsidR="001D3F3B" w:rsidRDefault="001D3F3B" w:rsidP="009A6CBA">
      <w:pPr>
        <w:pStyle w:val="newncpi"/>
        <w:ind w:firstLine="708"/>
        <w:rPr>
          <w:sz w:val="30"/>
          <w:szCs w:val="30"/>
        </w:rPr>
      </w:pPr>
      <w:r w:rsidRPr="009A6CBA">
        <w:rPr>
          <w:sz w:val="30"/>
          <w:szCs w:val="30"/>
        </w:rPr>
        <w:t>указатель рассылки решения</w:t>
      </w:r>
      <w:r w:rsidR="009A6CBA" w:rsidRPr="009A6CBA">
        <w:rPr>
          <w:sz w:val="30"/>
          <w:szCs w:val="30"/>
        </w:rPr>
        <w:t>, подписанный лицами, указанными в абзаце втором настоящей части</w:t>
      </w:r>
      <w:r w:rsidR="009A6CBA">
        <w:rPr>
          <w:sz w:val="30"/>
          <w:szCs w:val="30"/>
        </w:rPr>
        <w:t>.</w:t>
      </w:r>
    </w:p>
    <w:p w14:paraId="744D6A9B" w14:textId="3965B3B9" w:rsidR="009A6CBA" w:rsidRDefault="009A6CBA" w:rsidP="009A6CBA">
      <w:pPr>
        <w:pStyle w:val="newncpi"/>
        <w:ind w:firstLine="708"/>
        <w:rPr>
          <w:sz w:val="30"/>
          <w:szCs w:val="30"/>
        </w:rPr>
      </w:pPr>
      <w:r w:rsidRPr="009A6CBA">
        <w:rPr>
          <w:sz w:val="30"/>
          <w:szCs w:val="30"/>
        </w:rPr>
        <w:t>Обоснование к проекту решения, не являющегося НПА, должно содержать информацию об актах законодательства, на основании и (или) во исполнение которых подготовлен проект, целях его подготовки, прогнозе предполагаемых последствий принятия, о согласовании проекта, если такое согласование является обязательным, а также перечне  решений (их структурных элементов), подлежащих признанию утратившими силу, изменению и (или) дополнению в связи с принятием решения (при их наличии).</w:t>
      </w:r>
    </w:p>
    <w:p w14:paraId="68C92A25" w14:textId="77777777" w:rsidR="008F0BAE" w:rsidRPr="008F0BAE" w:rsidRDefault="009A6CBA" w:rsidP="009A6CBA">
      <w:pPr>
        <w:pStyle w:val="newncpi"/>
        <w:ind w:firstLine="708"/>
        <w:rPr>
          <w:sz w:val="30"/>
          <w:szCs w:val="30"/>
        </w:rPr>
      </w:pPr>
      <w:r w:rsidRPr="008F0BAE">
        <w:rPr>
          <w:sz w:val="30"/>
          <w:szCs w:val="30"/>
        </w:rPr>
        <w:t xml:space="preserve">Обоснование и финансово-экономическое обоснование к проекту решения, </w:t>
      </w:r>
      <w:r w:rsidR="008F0BAE" w:rsidRPr="008F0BAE">
        <w:rPr>
          <w:sz w:val="30"/>
          <w:szCs w:val="30"/>
        </w:rPr>
        <w:t xml:space="preserve">являющегося НПА, </w:t>
      </w:r>
      <w:r w:rsidRPr="00A8504C">
        <w:rPr>
          <w:sz w:val="30"/>
          <w:szCs w:val="30"/>
        </w:rPr>
        <w:t>составля</w:t>
      </w:r>
      <w:r w:rsidR="008F0BAE" w:rsidRPr="00A8504C">
        <w:rPr>
          <w:sz w:val="30"/>
          <w:szCs w:val="30"/>
        </w:rPr>
        <w:t>ю</w:t>
      </w:r>
      <w:r w:rsidRPr="00A8504C">
        <w:rPr>
          <w:sz w:val="30"/>
          <w:szCs w:val="30"/>
        </w:rPr>
        <w:t>тся по форм</w:t>
      </w:r>
      <w:r w:rsidR="008F0BAE" w:rsidRPr="00A8504C">
        <w:rPr>
          <w:sz w:val="30"/>
          <w:szCs w:val="30"/>
        </w:rPr>
        <w:t>ам</w:t>
      </w:r>
      <w:r w:rsidRPr="00A8504C">
        <w:rPr>
          <w:sz w:val="30"/>
          <w:szCs w:val="30"/>
        </w:rPr>
        <w:t>, утвержденн</w:t>
      </w:r>
      <w:r w:rsidR="008F0BAE" w:rsidRPr="00A8504C">
        <w:rPr>
          <w:sz w:val="30"/>
          <w:szCs w:val="30"/>
        </w:rPr>
        <w:t xml:space="preserve">ым </w:t>
      </w:r>
      <w:r w:rsidRPr="00A8504C">
        <w:rPr>
          <w:sz w:val="30"/>
          <w:szCs w:val="30"/>
        </w:rPr>
        <w:t xml:space="preserve">постановлением </w:t>
      </w:r>
      <w:r w:rsidR="008F0BAE" w:rsidRPr="00A8504C">
        <w:rPr>
          <w:sz w:val="30"/>
          <w:szCs w:val="30"/>
        </w:rPr>
        <w:t xml:space="preserve">Совета Министров Республики Беларусь  от 25 января 2019 г. №54 «О прогнозировании последствий принятия (издания) нормативных правовых актов», </w:t>
      </w:r>
      <w:r w:rsidR="008F0BAE" w:rsidRPr="008F0BAE">
        <w:rPr>
          <w:sz w:val="30"/>
          <w:szCs w:val="30"/>
        </w:rPr>
        <w:t xml:space="preserve">и подписываются председателем Совета, а в его отсутствие – заместителем председателя. </w:t>
      </w:r>
    </w:p>
    <w:p w14:paraId="0C5A9027" w14:textId="0714B55B" w:rsidR="00BA1103" w:rsidRDefault="00BA1103" w:rsidP="009A6CBA">
      <w:pPr>
        <w:pStyle w:val="newncpi"/>
        <w:ind w:firstLine="708"/>
        <w:rPr>
          <w:sz w:val="30"/>
          <w:szCs w:val="30"/>
        </w:rPr>
      </w:pPr>
      <w:r>
        <w:rPr>
          <w:sz w:val="30"/>
          <w:szCs w:val="30"/>
        </w:rPr>
        <w:t>В списке лиц, подготовивших проект решения, указываются сведения о работниках структурного подразделения райисполкома, ответственных за подготовку проекта решения (далее – разработчик решения) с указанием занимаемой ими должности, фамилии, собственного имени, отчества ( если таковое имеется) и номера рабочего телефона.</w:t>
      </w:r>
    </w:p>
    <w:p w14:paraId="63A559B8" w14:textId="33451D05" w:rsidR="009A6CBA" w:rsidRPr="00BA1103" w:rsidRDefault="00BA1103" w:rsidP="00BA1103">
      <w:pPr>
        <w:pStyle w:val="newncpi"/>
        <w:ind w:firstLine="708"/>
        <w:rPr>
          <w:sz w:val="30"/>
          <w:szCs w:val="30"/>
        </w:rPr>
      </w:pPr>
      <w:r>
        <w:rPr>
          <w:sz w:val="30"/>
          <w:szCs w:val="30"/>
        </w:rPr>
        <w:t>13. Информационно-аналитические материалы к проекту решения (при их наличии) должны быть логично построенными, четко определять поставленные задачи, пути их решения и желаемый конечны</w:t>
      </w:r>
      <w:r w:rsidR="004A4981">
        <w:rPr>
          <w:sz w:val="30"/>
          <w:szCs w:val="30"/>
        </w:rPr>
        <w:t>й</w:t>
      </w:r>
      <w:r>
        <w:rPr>
          <w:sz w:val="30"/>
          <w:szCs w:val="30"/>
        </w:rPr>
        <w:t xml:space="preserve"> результат.</w:t>
      </w:r>
    </w:p>
    <w:p w14:paraId="38434D5C" w14:textId="77777777" w:rsidR="00BA1103" w:rsidRPr="004D2A82" w:rsidRDefault="000B42DA" w:rsidP="001D3F3B">
      <w:pPr>
        <w:pStyle w:val="newncpi"/>
        <w:rPr>
          <w:sz w:val="30"/>
          <w:szCs w:val="30"/>
        </w:rPr>
      </w:pPr>
      <w:r w:rsidRPr="004D2A82">
        <w:rPr>
          <w:sz w:val="30"/>
          <w:szCs w:val="30"/>
        </w:rPr>
        <w:lastRenderedPageBreak/>
        <w:tab/>
      </w:r>
      <w:r w:rsidR="00EE3078" w:rsidRPr="004D2A82">
        <w:rPr>
          <w:sz w:val="30"/>
          <w:szCs w:val="30"/>
        </w:rPr>
        <w:t>1</w:t>
      </w:r>
      <w:r w:rsidR="00BA1103" w:rsidRPr="004D2A82">
        <w:rPr>
          <w:sz w:val="30"/>
          <w:szCs w:val="30"/>
        </w:rPr>
        <w:t>4</w:t>
      </w:r>
      <w:r w:rsidR="001D3F3B" w:rsidRPr="004D2A82">
        <w:rPr>
          <w:sz w:val="30"/>
          <w:szCs w:val="30"/>
        </w:rPr>
        <w:t xml:space="preserve">. Проекты решений вносятся на рассмотрение сессии Совета всесторонне подготовленными. </w:t>
      </w:r>
    </w:p>
    <w:p w14:paraId="5AC287F9" w14:textId="296F06AE" w:rsidR="001D3F3B" w:rsidRDefault="001D3F3B" w:rsidP="00BA1103">
      <w:pPr>
        <w:pStyle w:val="newncpi"/>
        <w:ind w:firstLine="708"/>
        <w:rPr>
          <w:sz w:val="30"/>
          <w:szCs w:val="30"/>
        </w:rPr>
      </w:pPr>
      <w:r w:rsidRPr="004D2A82">
        <w:rPr>
          <w:sz w:val="30"/>
          <w:szCs w:val="30"/>
        </w:rPr>
        <w:t xml:space="preserve">Персональная ответственность за качество </w:t>
      </w:r>
      <w:r w:rsidR="00BA1103" w:rsidRPr="004D2A82">
        <w:rPr>
          <w:sz w:val="30"/>
          <w:szCs w:val="30"/>
        </w:rPr>
        <w:t>подготовки</w:t>
      </w:r>
      <w:r w:rsidRPr="004D2A82">
        <w:rPr>
          <w:sz w:val="30"/>
          <w:szCs w:val="30"/>
        </w:rPr>
        <w:t xml:space="preserve"> проекта </w:t>
      </w:r>
      <w:r w:rsidR="00BA1103" w:rsidRPr="004D2A82">
        <w:rPr>
          <w:sz w:val="30"/>
          <w:szCs w:val="30"/>
        </w:rPr>
        <w:t>решения</w:t>
      </w:r>
      <w:r w:rsidR="004D2A82" w:rsidRPr="004D2A82">
        <w:rPr>
          <w:sz w:val="30"/>
          <w:szCs w:val="30"/>
        </w:rPr>
        <w:t>, в том числе за установленные в нем финансовые показатели, индексы, коэффициенты, нормативы, лимиты и иные показатели, а также формулы их расчета; необходимость, приоритетность и полноту правового регулирования соответствующих общественных отношений; соответствие техническим нормативным правовым актам, международным договорам, возлагается на руководителя структурного подразделения райисполкома, подготовившего проект решения, а в случае его отсутствия – на лицо, исполняющее его обязанности.  Указанные должностные лица должны принять меры по сопровождению внесенных проектов до их принятия в установленном порядке</w:t>
      </w:r>
      <w:r w:rsidR="00AB307B">
        <w:rPr>
          <w:sz w:val="30"/>
          <w:szCs w:val="30"/>
        </w:rPr>
        <w:t>.</w:t>
      </w:r>
    </w:p>
    <w:p w14:paraId="73E73691" w14:textId="3BEB6C55" w:rsidR="001D3F3B" w:rsidRPr="00AB307B" w:rsidRDefault="003A1B46" w:rsidP="001D3F3B">
      <w:pPr>
        <w:pStyle w:val="newncpi"/>
        <w:rPr>
          <w:sz w:val="30"/>
          <w:szCs w:val="30"/>
        </w:rPr>
      </w:pPr>
      <w:r>
        <w:rPr>
          <w:sz w:val="30"/>
          <w:szCs w:val="30"/>
        </w:rPr>
        <w:t xml:space="preserve">   </w:t>
      </w:r>
      <w:r w:rsidR="00AB307B" w:rsidRPr="00AB307B">
        <w:rPr>
          <w:sz w:val="30"/>
          <w:szCs w:val="30"/>
        </w:rPr>
        <w:t>15</w:t>
      </w:r>
      <w:r w:rsidR="001D3F3B" w:rsidRPr="00AB307B">
        <w:rPr>
          <w:sz w:val="30"/>
          <w:szCs w:val="30"/>
        </w:rPr>
        <w:t xml:space="preserve">. Подготовка проектов решений осуществляется в соответствии с требованиями </w:t>
      </w:r>
      <w:r w:rsidR="00E46425">
        <w:rPr>
          <w:sz w:val="30"/>
          <w:szCs w:val="30"/>
        </w:rPr>
        <w:t xml:space="preserve"> </w:t>
      </w:r>
      <w:r w:rsidR="001D3F3B" w:rsidRPr="00AB307B">
        <w:rPr>
          <w:sz w:val="30"/>
          <w:szCs w:val="30"/>
        </w:rPr>
        <w:t xml:space="preserve">Закона </w:t>
      </w:r>
      <w:r w:rsidR="00E46425">
        <w:rPr>
          <w:sz w:val="30"/>
          <w:szCs w:val="30"/>
        </w:rPr>
        <w:t xml:space="preserve"> </w:t>
      </w:r>
      <w:r w:rsidR="001D3F3B" w:rsidRPr="00AB307B">
        <w:rPr>
          <w:sz w:val="30"/>
          <w:szCs w:val="30"/>
        </w:rPr>
        <w:t>Республики Беларусь</w:t>
      </w:r>
      <w:r w:rsidR="00E46425">
        <w:rPr>
          <w:sz w:val="30"/>
          <w:szCs w:val="30"/>
        </w:rPr>
        <w:t xml:space="preserve"> </w:t>
      </w:r>
      <w:r w:rsidR="001D3F3B" w:rsidRPr="00AB307B">
        <w:rPr>
          <w:sz w:val="30"/>
          <w:szCs w:val="30"/>
        </w:rPr>
        <w:t xml:space="preserve"> от </w:t>
      </w:r>
      <w:r w:rsidR="00AB307B" w:rsidRPr="00AB307B">
        <w:rPr>
          <w:sz w:val="30"/>
          <w:szCs w:val="30"/>
        </w:rPr>
        <w:t>17 июля</w:t>
      </w:r>
      <w:r w:rsidR="001D3F3B" w:rsidRPr="00AB307B">
        <w:rPr>
          <w:sz w:val="30"/>
          <w:szCs w:val="30"/>
        </w:rPr>
        <w:t xml:space="preserve"> </w:t>
      </w:r>
      <w:r w:rsidR="00E46425">
        <w:rPr>
          <w:sz w:val="30"/>
          <w:szCs w:val="30"/>
        </w:rPr>
        <w:t xml:space="preserve"> </w:t>
      </w:r>
      <w:r w:rsidR="001D3F3B" w:rsidRPr="00AB307B">
        <w:rPr>
          <w:sz w:val="30"/>
          <w:szCs w:val="30"/>
        </w:rPr>
        <w:t>20</w:t>
      </w:r>
      <w:r w:rsidR="00AB307B" w:rsidRPr="00AB307B">
        <w:rPr>
          <w:sz w:val="30"/>
          <w:szCs w:val="30"/>
        </w:rPr>
        <w:t>18</w:t>
      </w:r>
      <w:r w:rsidR="001D3F3B" w:rsidRPr="00AB307B">
        <w:rPr>
          <w:sz w:val="30"/>
          <w:szCs w:val="30"/>
        </w:rPr>
        <w:t xml:space="preserve"> г</w:t>
      </w:r>
      <w:r w:rsidR="00AB307B" w:rsidRPr="00AB307B">
        <w:rPr>
          <w:sz w:val="30"/>
          <w:szCs w:val="30"/>
        </w:rPr>
        <w:t>. №130-З</w:t>
      </w:r>
      <w:r w:rsidR="001D3F3B" w:rsidRPr="00AB307B">
        <w:rPr>
          <w:sz w:val="30"/>
          <w:szCs w:val="30"/>
        </w:rPr>
        <w:t xml:space="preserve"> «О нормативных правовых актах Республики Беларусь»</w:t>
      </w:r>
      <w:r w:rsidR="00AB307B" w:rsidRPr="00AB307B">
        <w:rPr>
          <w:sz w:val="30"/>
          <w:szCs w:val="30"/>
        </w:rPr>
        <w:t xml:space="preserve">, </w:t>
      </w:r>
      <w:r w:rsidR="001D3F3B" w:rsidRPr="00AB307B">
        <w:rPr>
          <w:sz w:val="30"/>
          <w:szCs w:val="30"/>
        </w:rPr>
        <w:t xml:space="preserve"> иных актов законодательства</w:t>
      </w:r>
      <w:r w:rsidR="00AB307B" w:rsidRPr="00AB307B">
        <w:rPr>
          <w:sz w:val="30"/>
          <w:szCs w:val="30"/>
        </w:rPr>
        <w:t>,</w:t>
      </w:r>
      <w:r w:rsidR="001D3F3B" w:rsidRPr="00AB307B">
        <w:rPr>
          <w:sz w:val="30"/>
          <w:szCs w:val="30"/>
        </w:rPr>
        <w:t xml:space="preserve"> настоящего Регламента</w:t>
      </w:r>
      <w:r w:rsidR="00AB307B" w:rsidRPr="00AB307B">
        <w:rPr>
          <w:sz w:val="30"/>
          <w:szCs w:val="30"/>
        </w:rPr>
        <w:t>, а также Методическими рекомендациями по подготовке проектов ведомственных нормативных правовых актов.</w:t>
      </w:r>
    </w:p>
    <w:p w14:paraId="08255416" w14:textId="4F61724B" w:rsidR="001D3F3B" w:rsidRPr="00AB307B" w:rsidRDefault="00C04174" w:rsidP="001D3F3B">
      <w:pPr>
        <w:pStyle w:val="newncpi"/>
        <w:rPr>
          <w:sz w:val="30"/>
          <w:szCs w:val="30"/>
        </w:rPr>
      </w:pPr>
      <w:r w:rsidRPr="00AB307B">
        <w:rPr>
          <w:sz w:val="30"/>
          <w:szCs w:val="30"/>
        </w:rPr>
        <w:tab/>
      </w:r>
      <w:r w:rsidR="001D3F3B" w:rsidRPr="00AB307B">
        <w:rPr>
          <w:sz w:val="30"/>
          <w:szCs w:val="30"/>
        </w:rPr>
        <w:t xml:space="preserve">Наименования юридических лиц в проектах решений </w:t>
      </w:r>
      <w:proofErr w:type="gramStart"/>
      <w:r w:rsidR="00AB307B" w:rsidRPr="00AB307B">
        <w:rPr>
          <w:sz w:val="30"/>
          <w:szCs w:val="30"/>
        </w:rPr>
        <w:t xml:space="preserve">указываются </w:t>
      </w:r>
      <w:r w:rsidR="001D3F3B" w:rsidRPr="00AB307B">
        <w:rPr>
          <w:sz w:val="30"/>
          <w:szCs w:val="30"/>
        </w:rPr>
        <w:t xml:space="preserve"> в</w:t>
      </w:r>
      <w:proofErr w:type="gramEnd"/>
      <w:r w:rsidR="001D3F3B" w:rsidRPr="00AB307B">
        <w:rPr>
          <w:sz w:val="30"/>
          <w:szCs w:val="30"/>
        </w:rPr>
        <w:t xml:space="preserve"> точном соответствии со сведениями Единого государственного регистра юридических лиц и индивидуальных предпринимателей, </w:t>
      </w:r>
      <w:r w:rsidR="00AB307B" w:rsidRPr="00AB307B">
        <w:rPr>
          <w:sz w:val="30"/>
          <w:szCs w:val="30"/>
        </w:rPr>
        <w:t xml:space="preserve"> соответствующая информация включается в обоснование. </w:t>
      </w:r>
    </w:p>
    <w:p w14:paraId="269300E6" w14:textId="7D772A38" w:rsidR="00AB307B" w:rsidRDefault="00C04174" w:rsidP="001D3F3B">
      <w:pPr>
        <w:pStyle w:val="newncpi"/>
        <w:rPr>
          <w:sz w:val="30"/>
          <w:szCs w:val="30"/>
        </w:rPr>
      </w:pPr>
      <w:r w:rsidRPr="00A71C2A">
        <w:rPr>
          <w:color w:val="FF0000"/>
          <w:sz w:val="30"/>
          <w:szCs w:val="30"/>
        </w:rPr>
        <w:tab/>
      </w:r>
      <w:r w:rsidR="00EE3078" w:rsidRPr="00AB307B">
        <w:rPr>
          <w:sz w:val="30"/>
          <w:szCs w:val="30"/>
        </w:rPr>
        <w:t>1</w:t>
      </w:r>
      <w:r w:rsidR="00AB307B" w:rsidRPr="00AB307B">
        <w:rPr>
          <w:sz w:val="30"/>
          <w:szCs w:val="30"/>
        </w:rPr>
        <w:t xml:space="preserve">6. </w:t>
      </w:r>
      <w:r w:rsidR="00AB307B">
        <w:rPr>
          <w:sz w:val="30"/>
          <w:szCs w:val="30"/>
        </w:rPr>
        <w:t xml:space="preserve">В проекте решения, не являющегося НПА, </w:t>
      </w:r>
      <w:proofErr w:type="gramStart"/>
      <w:r w:rsidR="00AB307B">
        <w:rPr>
          <w:sz w:val="30"/>
          <w:szCs w:val="30"/>
        </w:rPr>
        <w:t xml:space="preserve">должны </w:t>
      </w:r>
      <w:r w:rsidR="00323BBF">
        <w:rPr>
          <w:sz w:val="30"/>
          <w:szCs w:val="30"/>
        </w:rPr>
        <w:t xml:space="preserve"> содержаться</w:t>
      </w:r>
      <w:proofErr w:type="gramEnd"/>
      <w:r w:rsidR="00323BBF">
        <w:rPr>
          <w:sz w:val="30"/>
          <w:szCs w:val="30"/>
        </w:rPr>
        <w:t xml:space="preserve"> краткий анализ, суть вопроса, выводы и оценка положения дел, четко определяться задачи, поручения, исполнители, сроки исполнения, ответственные за выполнение и осуществление контроля за выполнением решения, сроки информирования о выполнении решения.</w:t>
      </w:r>
    </w:p>
    <w:p w14:paraId="637CD167" w14:textId="70E15ADB" w:rsidR="00323BBF" w:rsidRPr="00AB307B" w:rsidRDefault="00323BBF" w:rsidP="00007589">
      <w:pPr>
        <w:pStyle w:val="newncpi"/>
        <w:ind w:firstLine="708"/>
        <w:rPr>
          <w:sz w:val="30"/>
          <w:szCs w:val="30"/>
        </w:rPr>
      </w:pPr>
      <w:r>
        <w:rPr>
          <w:sz w:val="30"/>
          <w:szCs w:val="30"/>
        </w:rPr>
        <w:t>17. Проекты решений до их внесения на рассмотрение сессии Совета подлежат согласованию с заинтересованными государственными органами и организациями, структурными подразделениями райисполкома.</w:t>
      </w:r>
    </w:p>
    <w:p w14:paraId="50DD2B73" w14:textId="6CE03CF9" w:rsidR="00AB307B" w:rsidRDefault="008D5A2A" w:rsidP="00007589">
      <w:pPr>
        <w:pStyle w:val="newncpi"/>
        <w:ind w:firstLine="708"/>
        <w:rPr>
          <w:sz w:val="30"/>
          <w:szCs w:val="30"/>
        </w:rPr>
      </w:pPr>
      <w:r w:rsidRPr="007A51E0">
        <w:rPr>
          <w:sz w:val="30"/>
          <w:szCs w:val="30"/>
        </w:rPr>
        <w:t xml:space="preserve">Согласование осуществляется в случаях, если такое согласование является обязательным в соответствии с актами законодательства, а также если в проекте решения содержатся предписания, затрагивающие компетенцию государственных органов и организаций, структурных подразделений райисполкома, и </w:t>
      </w:r>
      <w:r w:rsidR="00D82E76">
        <w:rPr>
          <w:sz w:val="30"/>
          <w:szCs w:val="30"/>
        </w:rPr>
        <w:t>обеспечивается руководителем структурного подразделения райисполкома, подготовившего проект решения.</w:t>
      </w:r>
    </w:p>
    <w:p w14:paraId="73574A3F" w14:textId="36B43DE2" w:rsidR="00D82E76" w:rsidRPr="007A51E0" w:rsidRDefault="00D82E76" w:rsidP="00007589">
      <w:pPr>
        <w:pStyle w:val="newncpi"/>
        <w:ind w:firstLine="708"/>
        <w:rPr>
          <w:sz w:val="30"/>
          <w:szCs w:val="30"/>
        </w:rPr>
      </w:pPr>
      <w:r w:rsidRPr="007A51E0">
        <w:rPr>
          <w:sz w:val="30"/>
          <w:szCs w:val="30"/>
        </w:rPr>
        <w:t>Возражения и замечания по проектам решений прилагаются в письменной форме с конкретными обоснованиями.</w:t>
      </w:r>
    </w:p>
    <w:p w14:paraId="7190074D" w14:textId="706C18A6" w:rsidR="00D82E76" w:rsidRDefault="00D82E76" w:rsidP="00007589">
      <w:pPr>
        <w:pStyle w:val="newncpi"/>
        <w:ind w:firstLine="708"/>
        <w:rPr>
          <w:sz w:val="30"/>
          <w:szCs w:val="30"/>
        </w:rPr>
      </w:pPr>
      <w:r w:rsidRPr="007A51E0">
        <w:rPr>
          <w:sz w:val="30"/>
          <w:szCs w:val="30"/>
        </w:rPr>
        <w:lastRenderedPageBreak/>
        <w:t xml:space="preserve">Руководитель структурного подразделения райисполкома, </w:t>
      </w:r>
      <w:r>
        <w:rPr>
          <w:sz w:val="30"/>
          <w:szCs w:val="30"/>
        </w:rPr>
        <w:t xml:space="preserve">подготовившего проект решения, </w:t>
      </w:r>
      <w:r w:rsidRPr="007A51E0">
        <w:rPr>
          <w:sz w:val="30"/>
          <w:szCs w:val="30"/>
        </w:rPr>
        <w:t>принима</w:t>
      </w:r>
      <w:r>
        <w:rPr>
          <w:sz w:val="30"/>
          <w:szCs w:val="30"/>
        </w:rPr>
        <w:t>е</w:t>
      </w:r>
      <w:r w:rsidRPr="007A51E0">
        <w:rPr>
          <w:sz w:val="30"/>
          <w:szCs w:val="30"/>
        </w:rPr>
        <w:t>т меры по устранению разногласий. Если в процессе согласования не удалось устранить разногласия, руководитель</w:t>
      </w:r>
      <w:r>
        <w:rPr>
          <w:sz w:val="30"/>
          <w:szCs w:val="30"/>
        </w:rPr>
        <w:t xml:space="preserve"> структурного подразделения райисполкома, подготовившего проект</w:t>
      </w:r>
      <w:r w:rsidRPr="007A51E0">
        <w:rPr>
          <w:sz w:val="30"/>
          <w:szCs w:val="30"/>
        </w:rPr>
        <w:t xml:space="preserve"> решения, излагает в </w:t>
      </w:r>
      <w:r>
        <w:rPr>
          <w:sz w:val="30"/>
          <w:szCs w:val="30"/>
        </w:rPr>
        <w:t xml:space="preserve">письменной </w:t>
      </w:r>
      <w:proofErr w:type="gramStart"/>
      <w:r>
        <w:rPr>
          <w:sz w:val="30"/>
          <w:szCs w:val="30"/>
        </w:rPr>
        <w:t xml:space="preserve">форме </w:t>
      </w:r>
      <w:r w:rsidRPr="007A51E0">
        <w:rPr>
          <w:sz w:val="30"/>
          <w:szCs w:val="30"/>
        </w:rPr>
        <w:t xml:space="preserve"> свое</w:t>
      </w:r>
      <w:proofErr w:type="gramEnd"/>
      <w:r w:rsidRPr="007A51E0">
        <w:rPr>
          <w:sz w:val="30"/>
          <w:szCs w:val="30"/>
        </w:rPr>
        <w:t xml:space="preserve"> мотивированное мнение по каждому неучтенному замечанию.</w:t>
      </w:r>
    </w:p>
    <w:p w14:paraId="4C357688" w14:textId="737EA26A" w:rsidR="001D3F3B" w:rsidRPr="00A20753" w:rsidRDefault="00A97587" w:rsidP="00007589">
      <w:pPr>
        <w:pStyle w:val="newncpi"/>
        <w:ind w:firstLine="708"/>
        <w:rPr>
          <w:sz w:val="30"/>
          <w:szCs w:val="30"/>
        </w:rPr>
      </w:pPr>
      <w:r>
        <w:rPr>
          <w:sz w:val="30"/>
          <w:szCs w:val="30"/>
        </w:rPr>
        <w:t xml:space="preserve">18. </w:t>
      </w:r>
      <w:r w:rsidR="001D3F3B" w:rsidRPr="007A51E0">
        <w:rPr>
          <w:sz w:val="30"/>
          <w:szCs w:val="30"/>
        </w:rPr>
        <w:t> Проект решения</w:t>
      </w:r>
      <w:r>
        <w:rPr>
          <w:sz w:val="30"/>
          <w:szCs w:val="30"/>
        </w:rPr>
        <w:t xml:space="preserve"> и</w:t>
      </w:r>
      <w:r w:rsidR="001D3F3B" w:rsidRPr="007A51E0">
        <w:rPr>
          <w:sz w:val="30"/>
          <w:szCs w:val="30"/>
        </w:rPr>
        <w:t xml:space="preserve"> приложения к нему</w:t>
      </w:r>
      <w:r>
        <w:rPr>
          <w:sz w:val="30"/>
          <w:szCs w:val="30"/>
        </w:rPr>
        <w:t xml:space="preserve">, согласованные в установленном порядке и завизированные работником и руководителем структурного подразделения, подготовившего проект </w:t>
      </w:r>
      <w:proofErr w:type="gramStart"/>
      <w:r>
        <w:rPr>
          <w:sz w:val="30"/>
          <w:szCs w:val="30"/>
        </w:rPr>
        <w:t xml:space="preserve">решения, </w:t>
      </w:r>
      <w:r w:rsidR="00A20753">
        <w:rPr>
          <w:sz w:val="30"/>
          <w:szCs w:val="30"/>
        </w:rPr>
        <w:t xml:space="preserve"> </w:t>
      </w:r>
      <w:r>
        <w:rPr>
          <w:sz w:val="30"/>
          <w:szCs w:val="30"/>
        </w:rPr>
        <w:t>визируются</w:t>
      </w:r>
      <w:proofErr w:type="gramEnd"/>
      <w:r>
        <w:rPr>
          <w:sz w:val="30"/>
          <w:szCs w:val="30"/>
        </w:rPr>
        <w:t xml:space="preserve"> </w:t>
      </w:r>
      <w:r w:rsidR="00E46425" w:rsidRPr="00E46425">
        <w:rPr>
          <w:sz w:val="30"/>
          <w:szCs w:val="30"/>
        </w:rPr>
        <w:t>специалистом</w:t>
      </w:r>
      <w:r w:rsidRPr="00E46425">
        <w:rPr>
          <w:sz w:val="30"/>
          <w:szCs w:val="30"/>
        </w:rPr>
        <w:t>, осуществляющ</w:t>
      </w:r>
      <w:r w:rsidR="00E46425" w:rsidRPr="00E46425">
        <w:rPr>
          <w:sz w:val="30"/>
          <w:szCs w:val="30"/>
        </w:rPr>
        <w:t>им</w:t>
      </w:r>
      <w:r w:rsidRPr="00E46425">
        <w:rPr>
          <w:sz w:val="30"/>
          <w:szCs w:val="30"/>
        </w:rPr>
        <w:t xml:space="preserve"> правовое </w:t>
      </w:r>
      <w:r w:rsidRPr="00A20753">
        <w:rPr>
          <w:sz w:val="30"/>
          <w:szCs w:val="30"/>
        </w:rPr>
        <w:t>обеспечение деятельности райисполкома,</w:t>
      </w:r>
      <w:r w:rsidRPr="00A20753">
        <w:rPr>
          <w:color w:val="FF0000"/>
          <w:sz w:val="30"/>
          <w:szCs w:val="30"/>
        </w:rPr>
        <w:t xml:space="preserve">   </w:t>
      </w:r>
      <w:r>
        <w:rPr>
          <w:sz w:val="30"/>
          <w:szCs w:val="30"/>
        </w:rPr>
        <w:t xml:space="preserve">и </w:t>
      </w:r>
      <w:r w:rsidR="00C04174" w:rsidRPr="007A51E0">
        <w:rPr>
          <w:sz w:val="30"/>
          <w:szCs w:val="30"/>
        </w:rPr>
        <w:t xml:space="preserve"> заместителями председателя рай</w:t>
      </w:r>
      <w:r w:rsidR="001D3F3B" w:rsidRPr="007A51E0">
        <w:rPr>
          <w:sz w:val="30"/>
          <w:szCs w:val="30"/>
        </w:rPr>
        <w:t xml:space="preserve">исполкома </w:t>
      </w:r>
      <w:r w:rsidR="00A20753">
        <w:rPr>
          <w:sz w:val="30"/>
          <w:szCs w:val="30"/>
        </w:rPr>
        <w:t xml:space="preserve"> в соответствии </w:t>
      </w:r>
      <w:r w:rsidR="001D3F3B" w:rsidRPr="007A51E0">
        <w:rPr>
          <w:sz w:val="30"/>
          <w:szCs w:val="30"/>
        </w:rPr>
        <w:t xml:space="preserve"> </w:t>
      </w:r>
      <w:r>
        <w:rPr>
          <w:sz w:val="30"/>
          <w:szCs w:val="30"/>
        </w:rPr>
        <w:t xml:space="preserve">с </w:t>
      </w:r>
      <w:r w:rsidR="001D3F3B" w:rsidRPr="007A51E0">
        <w:rPr>
          <w:sz w:val="30"/>
          <w:szCs w:val="30"/>
        </w:rPr>
        <w:t>распределени</w:t>
      </w:r>
      <w:r>
        <w:rPr>
          <w:sz w:val="30"/>
          <w:szCs w:val="30"/>
        </w:rPr>
        <w:t xml:space="preserve">ем </w:t>
      </w:r>
      <w:r w:rsidR="001D3F3B" w:rsidRPr="007A51E0">
        <w:rPr>
          <w:sz w:val="30"/>
          <w:szCs w:val="30"/>
        </w:rPr>
        <w:t xml:space="preserve"> обязанностей.</w:t>
      </w:r>
    </w:p>
    <w:p w14:paraId="3A112921" w14:textId="1AE3130A" w:rsidR="001D3F3B" w:rsidRPr="00A20753" w:rsidRDefault="00C04174" w:rsidP="001D3F3B">
      <w:pPr>
        <w:pStyle w:val="newncpi"/>
        <w:rPr>
          <w:sz w:val="30"/>
          <w:szCs w:val="30"/>
        </w:rPr>
      </w:pPr>
      <w:r w:rsidRPr="00A71C2A">
        <w:rPr>
          <w:color w:val="FF0000"/>
          <w:sz w:val="30"/>
          <w:szCs w:val="30"/>
        </w:rPr>
        <w:tab/>
      </w:r>
      <w:r w:rsidR="00EE3078" w:rsidRPr="00A20753">
        <w:rPr>
          <w:sz w:val="30"/>
          <w:szCs w:val="30"/>
        </w:rPr>
        <w:t>19</w:t>
      </w:r>
      <w:r w:rsidR="001D3F3B" w:rsidRPr="00A20753">
        <w:rPr>
          <w:sz w:val="30"/>
          <w:szCs w:val="30"/>
        </w:rPr>
        <w:t xml:space="preserve">. Согласованные </w:t>
      </w:r>
      <w:r w:rsidR="00A20753" w:rsidRPr="00A20753">
        <w:rPr>
          <w:sz w:val="30"/>
          <w:szCs w:val="30"/>
        </w:rPr>
        <w:t xml:space="preserve"> и завизированные </w:t>
      </w:r>
      <w:r w:rsidR="001D3F3B" w:rsidRPr="00A20753">
        <w:rPr>
          <w:sz w:val="30"/>
          <w:szCs w:val="30"/>
        </w:rPr>
        <w:t xml:space="preserve">проекты решений, а также </w:t>
      </w:r>
      <w:r w:rsidRPr="00A20753">
        <w:rPr>
          <w:sz w:val="30"/>
          <w:szCs w:val="30"/>
        </w:rPr>
        <w:t>документы, указанные в пункте 12</w:t>
      </w:r>
      <w:r w:rsidR="001D3F3B" w:rsidRPr="00A20753">
        <w:rPr>
          <w:sz w:val="30"/>
          <w:szCs w:val="30"/>
        </w:rPr>
        <w:t xml:space="preserve"> настоящего Регламента, представляются в Совет не позднее чем за </w:t>
      </w:r>
      <w:r w:rsidR="00A20753" w:rsidRPr="00A20753">
        <w:rPr>
          <w:sz w:val="30"/>
          <w:szCs w:val="30"/>
        </w:rPr>
        <w:t>десять</w:t>
      </w:r>
      <w:r w:rsidR="001D3F3B" w:rsidRPr="00A20753">
        <w:rPr>
          <w:sz w:val="30"/>
          <w:szCs w:val="30"/>
        </w:rPr>
        <w:t xml:space="preserve"> календарных дней до дня проведения сессии Совета либо в сроки, определенные председателем Совета (но не позднее чем за </w:t>
      </w:r>
      <w:r w:rsidR="00A20753" w:rsidRPr="00A20753">
        <w:rPr>
          <w:sz w:val="30"/>
          <w:szCs w:val="30"/>
        </w:rPr>
        <w:t>семь</w:t>
      </w:r>
      <w:r w:rsidR="001D3F3B" w:rsidRPr="00A20753">
        <w:rPr>
          <w:sz w:val="30"/>
          <w:szCs w:val="30"/>
        </w:rPr>
        <w:t xml:space="preserve"> календарных дней), на бумажном носителе и в электронном виде для включения в повестку дня.</w:t>
      </w:r>
    </w:p>
    <w:p w14:paraId="3F63BC24" w14:textId="3A232BB1" w:rsidR="001D3F3B" w:rsidRPr="00A20753" w:rsidRDefault="00C04174" w:rsidP="001D3F3B">
      <w:pPr>
        <w:pStyle w:val="newncpi"/>
        <w:rPr>
          <w:sz w:val="30"/>
          <w:szCs w:val="30"/>
        </w:rPr>
      </w:pPr>
      <w:r w:rsidRPr="00A71C2A">
        <w:rPr>
          <w:color w:val="FF0000"/>
          <w:sz w:val="30"/>
          <w:szCs w:val="30"/>
        </w:rPr>
        <w:tab/>
      </w:r>
      <w:r w:rsidR="00EE3078" w:rsidRPr="00A20753">
        <w:rPr>
          <w:sz w:val="30"/>
          <w:szCs w:val="30"/>
        </w:rPr>
        <w:t>20</w:t>
      </w:r>
      <w:r w:rsidR="001D3F3B" w:rsidRPr="00A20753">
        <w:rPr>
          <w:sz w:val="30"/>
          <w:szCs w:val="30"/>
        </w:rPr>
        <w:t xml:space="preserve">. Решения, требующие доработки после обсуждения на сессии Совета, возвращаются должностным лицам, ответственным за их подготовку. Доработанные и завизированные в установленном порядке решения </w:t>
      </w:r>
      <w:r w:rsidR="00A20753" w:rsidRPr="00A20753">
        <w:rPr>
          <w:sz w:val="30"/>
          <w:szCs w:val="30"/>
        </w:rPr>
        <w:t xml:space="preserve">не позднее трех календарных дней </w:t>
      </w:r>
      <w:r w:rsidR="001D3F3B" w:rsidRPr="00A20753">
        <w:rPr>
          <w:sz w:val="30"/>
          <w:szCs w:val="30"/>
        </w:rPr>
        <w:t>представляются на подпись председателю Совета.</w:t>
      </w:r>
    </w:p>
    <w:p w14:paraId="70359328" w14:textId="77777777" w:rsidR="001D3F3B" w:rsidRPr="00A20753" w:rsidRDefault="001D3F3B" w:rsidP="001D3F3B">
      <w:pPr>
        <w:pStyle w:val="chapter"/>
        <w:rPr>
          <w:b w:val="0"/>
          <w:sz w:val="30"/>
          <w:szCs w:val="30"/>
        </w:rPr>
      </w:pPr>
      <w:r w:rsidRPr="00E94EF6">
        <w:rPr>
          <w:b w:val="0"/>
          <w:sz w:val="30"/>
          <w:szCs w:val="30"/>
        </w:rPr>
        <w:t>ГЛАВА 3</w:t>
      </w:r>
      <w:r w:rsidRPr="00E94EF6">
        <w:rPr>
          <w:b w:val="0"/>
          <w:sz w:val="30"/>
          <w:szCs w:val="30"/>
        </w:rPr>
        <w:br/>
        <w:t xml:space="preserve">ПОРЯДОК ПРОВЕДЕНИЯ СЕССИИ СОВЕТА. </w:t>
      </w:r>
      <w:r w:rsidRPr="00A20753">
        <w:rPr>
          <w:b w:val="0"/>
          <w:sz w:val="30"/>
          <w:szCs w:val="30"/>
        </w:rPr>
        <w:t>ПОРЯДОК РАССМОТРЕНИЯ ВОПРОСОВ НА СЕССИЯХ СОВЕТА</w:t>
      </w:r>
    </w:p>
    <w:p w14:paraId="525B5CD1" w14:textId="26CDA038" w:rsidR="001D3F3B" w:rsidRPr="0089130A" w:rsidRDefault="00C04174" w:rsidP="001D3F3B">
      <w:pPr>
        <w:pStyle w:val="newncpi"/>
        <w:rPr>
          <w:sz w:val="30"/>
          <w:szCs w:val="30"/>
        </w:rPr>
      </w:pPr>
      <w:r w:rsidRPr="0089130A">
        <w:rPr>
          <w:sz w:val="30"/>
          <w:szCs w:val="30"/>
        </w:rPr>
        <w:tab/>
        <w:t>21</w:t>
      </w:r>
      <w:r w:rsidR="001D3F3B" w:rsidRPr="0089130A">
        <w:rPr>
          <w:sz w:val="30"/>
          <w:szCs w:val="30"/>
        </w:rPr>
        <w:t>. Основной формой деятельности Совета является сессия, которая созывается по мере необходимости, но не реже одного раза в квартал.</w:t>
      </w:r>
      <w:r w:rsidR="00A20753" w:rsidRPr="0089130A">
        <w:rPr>
          <w:sz w:val="30"/>
          <w:szCs w:val="30"/>
        </w:rPr>
        <w:t xml:space="preserve"> Первая сессия вновь избранного Совета созывается соответствующей территориальной комиссией при избрании более половины депутатов от общей численности, установленной для данного Совета, не позднее чем через пятнадцать дней после выборов.</w:t>
      </w:r>
    </w:p>
    <w:p w14:paraId="16049E5D" w14:textId="2BB14E92" w:rsidR="001D3F3B" w:rsidRPr="0089130A" w:rsidRDefault="00C04174" w:rsidP="001D3F3B">
      <w:pPr>
        <w:pStyle w:val="newncpi"/>
        <w:rPr>
          <w:sz w:val="30"/>
          <w:szCs w:val="30"/>
        </w:rPr>
      </w:pPr>
      <w:r w:rsidRPr="00A71C2A">
        <w:rPr>
          <w:color w:val="FF0000"/>
          <w:sz w:val="30"/>
          <w:szCs w:val="30"/>
        </w:rPr>
        <w:tab/>
      </w:r>
      <w:r w:rsidR="00EE3078" w:rsidRPr="0089130A">
        <w:rPr>
          <w:sz w:val="30"/>
          <w:szCs w:val="30"/>
        </w:rPr>
        <w:t>22</w:t>
      </w:r>
      <w:r w:rsidR="001D3F3B" w:rsidRPr="0089130A">
        <w:rPr>
          <w:sz w:val="30"/>
          <w:szCs w:val="30"/>
        </w:rPr>
        <w:t>. Сессии Совета проводятся в форме заседаний. Заседания являются открытыми и ведутся гласно, за исключением случая, когда по решению Совета необходимо проведение закрытого заседания.</w:t>
      </w:r>
      <w:r w:rsidR="0089130A" w:rsidRPr="0089130A">
        <w:rPr>
          <w:sz w:val="30"/>
          <w:szCs w:val="30"/>
        </w:rPr>
        <w:t xml:space="preserve"> </w:t>
      </w:r>
    </w:p>
    <w:p w14:paraId="4A3C007E" w14:textId="740FCB53" w:rsidR="001D3F3B" w:rsidRPr="0089130A" w:rsidRDefault="00C04174" w:rsidP="001D3F3B">
      <w:pPr>
        <w:pStyle w:val="newncpi"/>
        <w:rPr>
          <w:sz w:val="30"/>
          <w:szCs w:val="30"/>
        </w:rPr>
      </w:pPr>
      <w:r w:rsidRPr="00A71C2A">
        <w:rPr>
          <w:color w:val="FF0000"/>
          <w:sz w:val="30"/>
          <w:szCs w:val="30"/>
        </w:rPr>
        <w:tab/>
      </w:r>
      <w:r w:rsidR="00EE3078" w:rsidRPr="0089130A">
        <w:rPr>
          <w:sz w:val="30"/>
          <w:szCs w:val="30"/>
        </w:rPr>
        <w:t>23</w:t>
      </w:r>
      <w:r w:rsidR="001D3F3B" w:rsidRPr="0089130A">
        <w:rPr>
          <w:sz w:val="30"/>
          <w:szCs w:val="30"/>
        </w:rPr>
        <w:t xml:space="preserve">. Подготовка сессии Совета ведется в соответствии с планом организационно-технической подготовки сессии Совета, </w:t>
      </w:r>
      <w:proofErr w:type="gramStart"/>
      <w:r w:rsidR="001D3F3B" w:rsidRPr="0089130A">
        <w:rPr>
          <w:sz w:val="30"/>
          <w:szCs w:val="30"/>
        </w:rPr>
        <w:t>который</w:t>
      </w:r>
      <w:r w:rsidR="0089130A" w:rsidRPr="0089130A">
        <w:rPr>
          <w:sz w:val="30"/>
          <w:szCs w:val="30"/>
        </w:rPr>
        <w:t xml:space="preserve"> </w:t>
      </w:r>
      <w:r w:rsidR="001D3F3B" w:rsidRPr="0089130A">
        <w:rPr>
          <w:sz w:val="30"/>
          <w:szCs w:val="30"/>
        </w:rPr>
        <w:t xml:space="preserve"> </w:t>
      </w:r>
      <w:r w:rsidR="00E94EF6">
        <w:rPr>
          <w:sz w:val="30"/>
          <w:szCs w:val="30"/>
        </w:rPr>
        <w:t>разрабатывается</w:t>
      </w:r>
      <w:proofErr w:type="gramEnd"/>
      <w:r w:rsidR="00E94EF6">
        <w:rPr>
          <w:sz w:val="30"/>
          <w:szCs w:val="30"/>
        </w:rPr>
        <w:t xml:space="preserve"> главным специалистом Совета и </w:t>
      </w:r>
      <w:r w:rsidR="001D3F3B" w:rsidRPr="0089130A">
        <w:rPr>
          <w:sz w:val="30"/>
          <w:szCs w:val="30"/>
        </w:rPr>
        <w:t>утверждается председа</w:t>
      </w:r>
      <w:r w:rsidRPr="0089130A">
        <w:rPr>
          <w:sz w:val="30"/>
          <w:szCs w:val="30"/>
        </w:rPr>
        <w:t>телем Совета и председателем рай</w:t>
      </w:r>
      <w:r w:rsidR="001D3F3B" w:rsidRPr="0089130A">
        <w:rPr>
          <w:sz w:val="30"/>
          <w:szCs w:val="30"/>
        </w:rPr>
        <w:t>исполкома.</w:t>
      </w:r>
    </w:p>
    <w:p w14:paraId="7AEBD024" w14:textId="1ECCAA2E" w:rsidR="001D3F3B" w:rsidRDefault="00C04174" w:rsidP="001D3F3B">
      <w:pPr>
        <w:pStyle w:val="newncpi"/>
        <w:rPr>
          <w:sz w:val="30"/>
          <w:szCs w:val="30"/>
        </w:rPr>
      </w:pPr>
      <w:r w:rsidRPr="00A71C2A">
        <w:rPr>
          <w:color w:val="FF0000"/>
          <w:sz w:val="30"/>
          <w:szCs w:val="30"/>
        </w:rPr>
        <w:lastRenderedPageBreak/>
        <w:tab/>
      </w:r>
      <w:r w:rsidR="00C72A30" w:rsidRPr="0089130A">
        <w:rPr>
          <w:sz w:val="30"/>
          <w:szCs w:val="30"/>
        </w:rPr>
        <w:t>24</w:t>
      </w:r>
      <w:r w:rsidR="001D3F3B" w:rsidRPr="0089130A">
        <w:rPr>
          <w:sz w:val="30"/>
          <w:szCs w:val="30"/>
        </w:rPr>
        <w:t>. На открытых заседаниях могут присутствовать по приглашен</w:t>
      </w:r>
      <w:r w:rsidRPr="0089130A">
        <w:rPr>
          <w:sz w:val="30"/>
          <w:szCs w:val="30"/>
        </w:rPr>
        <w:t>ию председателя Совета члены рай</w:t>
      </w:r>
      <w:r w:rsidR="001D3F3B" w:rsidRPr="0089130A">
        <w:rPr>
          <w:sz w:val="30"/>
          <w:szCs w:val="30"/>
        </w:rPr>
        <w:t>исполкома, руководители стр</w:t>
      </w:r>
      <w:r w:rsidRPr="0089130A">
        <w:rPr>
          <w:sz w:val="30"/>
          <w:szCs w:val="30"/>
        </w:rPr>
        <w:t>уктурных подразделений рай</w:t>
      </w:r>
      <w:r w:rsidR="001D3F3B" w:rsidRPr="0089130A">
        <w:rPr>
          <w:sz w:val="30"/>
          <w:szCs w:val="30"/>
        </w:rPr>
        <w:t>исполкома, организаций, представители общественных организаций, трудовых коллективов, средств массовой информации и иные лица. Председательствующий на сессии Совета информирует депутатов Совета о составе и числе лиц, приглашенных на заседание.</w:t>
      </w:r>
    </w:p>
    <w:p w14:paraId="2CA96581" w14:textId="2967FD4B" w:rsidR="0089130A" w:rsidRPr="00A71C2A" w:rsidRDefault="0089130A" w:rsidP="00007589">
      <w:pPr>
        <w:pStyle w:val="newncpi"/>
        <w:ind w:firstLine="708"/>
        <w:rPr>
          <w:color w:val="FF0000"/>
          <w:sz w:val="30"/>
          <w:szCs w:val="30"/>
        </w:rPr>
      </w:pPr>
      <w:r>
        <w:rPr>
          <w:sz w:val="30"/>
          <w:szCs w:val="30"/>
        </w:rPr>
        <w:t>В работе сессии Совета могут также принимать участие с правом совещательного голоса депутаты Палаты представителей и члены Совета Республики Национального собрания Республики Беларусь, депутаты других местных Советов депутатов.</w:t>
      </w:r>
    </w:p>
    <w:p w14:paraId="439CE446" w14:textId="77777777" w:rsidR="001D3F3B" w:rsidRPr="000A3329" w:rsidRDefault="00C04174" w:rsidP="001D3F3B">
      <w:pPr>
        <w:pStyle w:val="newncpi"/>
        <w:rPr>
          <w:sz w:val="30"/>
          <w:szCs w:val="30"/>
        </w:rPr>
      </w:pPr>
      <w:r w:rsidRPr="000A3329">
        <w:rPr>
          <w:sz w:val="30"/>
          <w:szCs w:val="30"/>
        </w:rPr>
        <w:tab/>
      </w:r>
      <w:r w:rsidR="001D3F3B" w:rsidRPr="000A3329">
        <w:rPr>
          <w:sz w:val="30"/>
          <w:szCs w:val="30"/>
        </w:rPr>
        <w:t>Приглашенные лица не имеют права вмешиваться в работу сессии Совета, обязаны воздерживаться от проявлений одобрения или неодобрения, соблюдать порядок и подчиняться распоряжениям председательствующего.</w:t>
      </w:r>
    </w:p>
    <w:p w14:paraId="74EE1A2F" w14:textId="77777777" w:rsidR="001D3F3B" w:rsidRPr="000A3329" w:rsidRDefault="00C04174" w:rsidP="001D3F3B">
      <w:pPr>
        <w:pStyle w:val="newncpi"/>
        <w:rPr>
          <w:sz w:val="30"/>
          <w:szCs w:val="30"/>
        </w:rPr>
      </w:pPr>
      <w:r w:rsidRPr="000A3329">
        <w:rPr>
          <w:sz w:val="30"/>
          <w:szCs w:val="30"/>
        </w:rPr>
        <w:tab/>
      </w:r>
      <w:r w:rsidR="001D3F3B" w:rsidRPr="000A3329">
        <w:rPr>
          <w:sz w:val="30"/>
          <w:szCs w:val="30"/>
        </w:rPr>
        <w:t>Не допускается распространение любых материалов без предварительного согласования с председателем Совета или его заместителем. Лицо, не являющееся депутатом Совета, в случае нарушения им порядка может быть удалено из зала заседания по распоряжению председательствующего.</w:t>
      </w:r>
    </w:p>
    <w:p w14:paraId="6D6F6539" w14:textId="3BA76605" w:rsidR="001D3F3B" w:rsidRPr="000A3329" w:rsidRDefault="00C04174" w:rsidP="001D3F3B">
      <w:pPr>
        <w:pStyle w:val="newncpi"/>
        <w:rPr>
          <w:sz w:val="30"/>
          <w:szCs w:val="30"/>
        </w:rPr>
      </w:pPr>
      <w:r w:rsidRPr="00A71C2A">
        <w:rPr>
          <w:color w:val="FF0000"/>
          <w:sz w:val="30"/>
          <w:szCs w:val="30"/>
        </w:rPr>
        <w:tab/>
      </w:r>
      <w:r w:rsidR="00E94EF6" w:rsidRPr="00E94EF6">
        <w:rPr>
          <w:sz w:val="30"/>
          <w:szCs w:val="30"/>
        </w:rPr>
        <w:t xml:space="preserve">Открытые заседания могут транслироваться по телевидению и радио. </w:t>
      </w:r>
      <w:r w:rsidR="001D3F3B" w:rsidRPr="000A3329">
        <w:rPr>
          <w:sz w:val="30"/>
          <w:szCs w:val="30"/>
        </w:rPr>
        <w:t>Информационные сообщения о сессии Совета передаются средствами массовой информации в целях доведения до сведения граждан.</w:t>
      </w:r>
    </w:p>
    <w:p w14:paraId="658B2820" w14:textId="77777777" w:rsidR="001D3F3B" w:rsidRPr="000A3329" w:rsidRDefault="009A1AB0" w:rsidP="001D3F3B">
      <w:pPr>
        <w:pStyle w:val="newncpi"/>
        <w:rPr>
          <w:sz w:val="30"/>
          <w:szCs w:val="30"/>
        </w:rPr>
      </w:pPr>
      <w:r w:rsidRPr="000A3329">
        <w:rPr>
          <w:sz w:val="30"/>
          <w:szCs w:val="30"/>
        </w:rPr>
        <w:tab/>
      </w:r>
      <w:r w:rsidR="00C72A30" w:rsidRPr="000A3329">
        <w:rPr>
          <w:sz w:val="30"/>
          <w:szCs w:val="30"/>
        </w:rPr>
        <w:t>25</w:t>
      </w:r>
      <w:r w:rsidR="001D3F3B" w:rsidRPr="000A3329">
        <w:rPr>
          <w:sz w:val="30"/>
          <w:szCs w:val="30"/>
        </w:rPr>
        <w:t>. Во время проведения сессий Совета депутаты Совета размещаются в зале по своему усмотрению, но на местах, предназначенных для депутатов Совета.</w:t>
      </w:r>
    </w:p>
    <w:p w14:paraId="268F4D89" w14:textId="77777777" w:rsidR="001D3F3B" w:rsidRPr="00A71C2A" w:rsidRDefault="009A1AB0" w:rsidP="001D3F3B">
      <w:pPr>
        <w:pStyle w:val="newncpi"/>
        <w:rPr>
          <w:color w:val="FF0000"/>
          <w:sz w:val="30"/>
          <w:szCs w:val="30"/>
        </w:rPr>
      </w:pPr>
      <w:r w:rsidRPr="00A71C2A">
        <w:rPr>
          <w:color w:val="FF0000"/>
          <w:sz w:val="30"/>
          <w:szCs w:val="30"/>
        </w:rPr>
        <w:tab/>
      </w:r>
      <w:r w:rsidR="00C72A30" w:rsidRPr="000A3329">
        <w:rPr>
          <w:sz w:val="30"/>
          <w:szCs w:val="30"/>
        </w:rPr>
        <w:t>26</w:t>
      </w:r>
      <w:r w:rsidR="001D3F3B" w:rsidRPr="000A3329">
        <w:rPr>
          <w:sz w:val="30"/>
          <w:szCs w:val="30"/>
        </w:rPr>
        <w:t>. На закрытом заседании имеют право</w:t>
      </w:r>
      <w:r w:rsidRPr="000A3329">
        <w:rPr>
          <w:sz w:val="30"/>
          <w:szCs w:val="30"/>
        </w:rPr>
        <w:t xml:space="preserve"> присутствовать председатель рай</w:t>
      </w:r>
      <w:r w:rsidR="001D3F3B" w:rsidRPr="000A3329">
        <w:rPr>
          <w:sz w:val="30"/>
          <w:szCs w:val="30"/>
        </w:rPr>
        <w:t xml:space="preserve">исполкома, его заместители, председатель </w:t>
      </w:r>
      <w:r w:rsidRPr="000A3329">
        <w:rPr>
          <w:sz w:val="30"/>
          <w:szCs w:val="30"/>
        </w:rPr>
        <w:t>суда Дубровенского района</w:t>
      </w:r>
      <w:r w:rsidR="001D3F3B" w:rsidRPr="000A3329">
        <w:rPr>
          <w:sz w:val="30"/>
          <w:szCs w:val="30"/>
        </w:rPr>
        <w:t xml:space="preserve">, прокурор </w:t>
      </w:r>
      <w:r w:rsidRPr="000A3329">
        <w:rPr>
          <w:sz w:val="30"/>
          <w:szCs w:val="30"/>
        </w:rPr>
        <w:t>Дубровенского района</w:t>
      </w:r>
      <w:r w:rsidR="001D3F3B" w:rsidRPr="000A3329">
        <w:rPr>
          <w:sz w:val="30"/>
          <w:szCs w:val="30"/>
        </w:rPr>
        <w:t>, работники, обеспечивающие деятельность Совета, а также по решению председателя Совета иные лица.</w:t>
      </w:r>
    </w:p>
    <w:p w14:paraId="629E488D" w14:textId="175B9260" w:rsidR="001D3F3B" w:rsidRPr="000A3329" w:rsidRDefault="009A1AB0" w:rsidP="001D3F3B">
      <w:pPr>
        <w:pStyle w:val="newncpi"/>
        <w:rPr>
          <w:sz w:val="30"/>
          <w:szCs w:val="30"/>
        </w:rPr>
      </w:pPr>
      <w:r w:rsidRPr="00A71C2A">
        <w:rPr>
          <w:color w:val="FF0000"/>
          <w:sz w:val="30"/>
          <w:szCs w:val="30"/>
        </w:rPr>
        <w:tab/>
      </w:r>
      <w:r w:rsidR="00C72A30" w:rsidRPr="000A3329">
        <w:rPr>
          <w:sz w:val="30"/>
          <w:szCs w:val="30"/>
        </w:rPr>
        <w:t>27</w:t>
      </w:r>
      <w:r w:rsidR="001D3F3B" w:rsidRPr="000A3329">
        <w:rPr>
          <w:sz w:val="30"/>
          <w:szCs w:val="30"/>
        </w:rPr>
        <w:t>. Сессии Совета созываются и проводятся председателем Совета, а в случае его отсутствия или по его поручению – его заместителем. Сообщение о созыве сессии Совета, времени и ме</w:t>
      </w:r>
      <w:r w:rsidRPr="000A3329">
        <w:rPr>
          <w:sz w:val="30"/>
          <w:szCs w:val="30"/>
        </w:rPr>
        <w:t xml:space="preserve">сте ее проведения публикуется в </w:t>
      </w:r>
      <w:r w:rsidR="000A3329" w:rsidRPr="000A3329">
        <w:rPr>
          <w:sz w:val="30"/>
          <w:szCs w:val="30"/>
        </w:rPr>
        <w:t>периодических печатных изданиях</w:t>
      </w:r>
      <w:r w:rsidRPr="000A3329">
        <w:rPr>
          <w:sz w:val="30"/>
          <w:szCs w:val="30"/>
        </w:rPr>
        <w:t xml:space="preserve">, </w:t>
      </w:r>
      <w:r w:rsidR="001D3F3B" w:rsidRPr="000A3329">
        <w:rPr>
          <w:sz w:val="30"/>
          <w:szCs w:val="30"/>
        </w:rPr>
        <w:t>как правило, не позднее чем за семь календарных дней до дня проведения сессии Совета с указанием основных вопросов, рассмотрение которых предполагается на сессии Совета.</w:t>
      </w:r>
    </w:p>
    <w:p w14:paraId="6D522382" w14:textId="77777777" w:rsidR="001D3F3B" w:rsidRPr="000A3329" w:rsidRDefault="009A1AB0" w:rsidP="001D3F3B">
      <w:pPr>
        <w:pStyle w:val="newncpi"/>
        <w:rPr>
          <w:sz w:val="30"/>
          <w:szCs w:val="30"/>
        </w:rPr>
      </w:pPr>
      <w:r w:rsidRPr="00A71C2A">
        <w:rPr>
          <w:b/>
          <w:color w:val="FF0000"/>
          <w:sz w:val="30"/>
          <w:szCs w:val="30"/>
        </w:rPr>
        <w:tab/>
      </w:r>
      <w:r w:rsidR="00C72A30" w:rsidRPr="000A3329">
        <w:rPr>
          <w:sz w:val="30"/>
          <w:szCs w:val="30"/>
        </w:rPr>
        <w:t>28</w:t>
      </w:r>
      <w:r w:rsidR="001D3F3B" w:rsidRPr="000A3329">
        <w:rPr>
          <w:sz w:val="30"/>
          <w:szCs w:val="30"/>
        </w:rPr>
        <w:t xml:space="preserve">. Депутатам Совета, как правило, не позднее чем за пять календарных дней до дня проведения сессии Совета рассылаются </w:t>
      </w:r>
      <w:r w:rsidR="00780C4E" w:rsidRPr="000A3329">
        <w:rPr>
          <w:sz w:val="30"/>
          <w:szCs w:val="30"/>
        </w:rPr>
        <w:t xml:space="preserve">по электронной почте </w:t>
      </w:r>
      <w:r w:rsidR="001D3F3B" w:rsidRPr="000A3329">
        <w:rPr>
          <w:sz w:val="30"/>
          <w:szCs w:val="30"/>
        </w:rPr>
        <w:t>приглашения, проекты решений по основным вопросам, выносимым для рассмотрения сессии Совета, и другие документы.</w:t>
      </w:r>
    </w:p>
    <w:p w14:paraId="03292DB6" w14:textId="77777777" w:rsidR="001D3F3B" w:rsidRPr="000A3329" w:rsidRDefault="009A1AB0" w:rsidP="00C72A30">
      <w:pPr>
        <w:pStyle w:val="newncpi"/>
        <w:tabs>
          <w:tab w:val="left" w:pos="709"/>
        </w:tabs>
        <w:rPr>
          <w:sz w:val="30"/>
          <w:szCs w:val="30"/>
        </w:rPr>
      </w:pPr>
      <w:r w:rsidRPr="000A3329">
        <w:rPr>
          <w:sz w:val="30"/>
          <w:szCs w:val="30"/>
        </w:rPr>
        <w:lastRenderedPageBreak/>
        <w:tab/>
      </w:r>
      <w:r w:rsidR="00C72A30" w:rsidRPr="000A3329">
        <w:rPr>
          <w:sz w:val="30"/>
          <w:szCs w:val="30"/>
        </w:rPr>
        <w:t>29</w:t>
      </w:r>
      <w:r w:rsidR="001D3F3B" w:rsidRPr="000A3329">
        <w:rPr>
          <w:sz w:val="30"/>
          <w:szCs w:val="30"/>
        </w:rPr>
        <w:t>. В случае невозможности присутствовать на сессии Совета депутат Совета обязан предварительно информировать об этом председателя Совета, а в случае его отсутствия – заместителя председателя Совета.</w:t>
      </w:r>
    </w:p>
    <w:p w14:paraId="5DCB5FC7" w14:textId="77777777" w:rsidR="001D3F3B" w:rsidRPr="000A3329" w:rsidRDefault="009A1AB0" w:rsidP="001D3F3B">
      <w:pPr>
        <w:pStyle w:val="newncpi"/>
        <w:rPr>
          <w:sz w:val="30"/>
          <w:szCs w:val="30"/>
        </w:rPr>
      </w:pPr>
      <w:r w:rsidRPr="00A71C2A">
        <w:rPr>
          <w:color w:val="FF0000"/>
          <w:sz w:val="30"/>
          <w:szCs w:val="30"/>
        </w:rPr>
        <w:tab/>
      </w:r>
      <w:r w:rsidR="001D3F3B" w:rsidRPr="000A3329">
        <w:rPr>
          <w:sz w:val="30"/>
          <w:szCs w:val="30"/>
        </w:rPr>
        <w:t>При наличии информации о возможном отсутствии одной трети и более избранных депутатов Совета председатель Совета или президиум Совета принимает решение о переносе сессии Совета на другое время, сообщает об этом депутатам Совета и в средства массовой информации.</w:t>
      </w:r>
    </w:p>
    <w:p w14:paraId="5E264C21" w14:textId="3001345C" w:rsidR="001D3F3B" w:rsidRPr="000A3329" w:rsidRDefault="009A1AB0" w:rsidP="001D3F3B">
      <w:pPr>
        <w:pStyle w:val="newncpi"/>
        <w:rPr>
          <w:sz w:val="30"/>
          <w:szCs w:val="30"/>
        </w:rPr>
      </w:pPr>
      <w:r w:rsidRPr="00A71C2A">
        <w:rPr>
          <w:color w:val="FF0000"/>
          <w:sz w:val="30"/>
          <w:szCs w:val="30"/>
        </w:rPr>
        <w:tab/>
      </w:r>
      <w:r w:rsidR="00C72A30" w:rsidRPr="000A3329">
        <w:rPr>
          <w:sz w:val="30"/>
          <w:szCs w:val="30"/>
        </w:rPr>
        <w:t>30</w:t>
      </w:r>
      <w:r w:rsidR="001D3F3B" w:rsidRPr="000A3329">
        <w:rPr>
          <w:sz w:val="30"/>
          <w:szCs w:val="30"/>
        </w:rPr>
        <w:t xml:space="preserve">. Сессия Совета также может созываться </w:t>
      </w:r>
      <w:r w:rsidR="000A3329" w:rsidRPr="000A3329">
        <w:rPr>
          <w:sz w:val="30"/>
          <w:szCs w:val="30"/>
        </w:rPr>
        <w:t xml:space="preserve">президиумом Совета или председателем Совета </w:t>
      </w:r>
      <w:r w:rsidR="001D3F3B" w:rsidRPr="000A3329">
        <w:rPr>
          <w:sz w:val="30"/>
          <w:szCs w:val="30"/>
        </w:rPr>
        <w:t>по:</w:t>
      </w:r>
    </w:p>
    <w:p w14:paraId="7E4381F9" w14:textId="77777777" w:rsidR="001D3F3B" w:rsidRPr="000A3329" w:rsidRDefault="009A1AB0" w:rsidP="001D3F3B">
      <w:pPr>
        <w:pStyle w:val="newncpi"/>
        <w:rPr>
          <w:sz w:val="30"/>
          <w:szCs w:val="30"/>
        </w:rPr>
      </w:pPr>
      <w:r w:rsidRPr="000A3329">
        <w:rPr>
          <w:sz w:val="30"/>
          <w:szCs w:val="30"/>
        </w:rPr>
        <w:tab/>
      </w:r>
      <w:r w:rsidR="001D3F3B" w:rsidRPr="000A3329">
        <w:rPr>
          <w:sz w:val="30"/>
          <w:szCs w:val="30"/>
        </w:rPr>
        <w:t>инициативе не менее чем одной трети от числа избранных де</w:t>
      </w:r>
      <w:r w:rsidRPr="000A3329">
        <w:rPr>
          <w:sz w:val="30"/>
          <w:szCs w:val="30"/>
        </w:rPr>
        <w:t>путатов Совета, председателя рай</w:t>
      </w:r>
      <w:r w:rsidR="001D3F3B" w:rsidRPr="000A3329">
        <w:rPr>
          <w:sz w:val="30"/>
          <w:szCs w:val="30"/>
        </w:rPr>
        <w:t xml:space="preserve">исполкома, а также не менее 10 процентов граждан, обладающих избирательным правом и проживающих на территории </w:t>
      </w:r>
      <w:r w:rsidRPr="000A3329">
        <w:rPr>
          <w:sz w:val="30"/>
          <w:szCs w:val="30"/>
        </w:rPr>
        <w:t>Дубровенского района</w:t>
      </w:r>
      <w:r w:rsidR="001D3F3B" w:rsidRPr="000A3329">
        <w:rPr>
          <w:sz w:val="30"/>
          <w:szCs w:val="30"/>
        </w:rPr>
        <w:t>;</w:t>
      </w:r>
    </w:p>
    <w:p w14:paraId="7EDE348D" w14:textId="77777777" w:rsidR="001D3F3B" w:rsidRPr="000A3329" w:rsidRDefault="009A1AB0" w:rsidP="001D3F3B">
      <w:pPr>
        <w:pStyle w:val="newncpi"/>
        <w:rPr>
          <w:sz w:val="30"/>
          <w:szCs w:val="30"/>
        </w:rPr>
      </w:pPr>
      <w:r w:rsidRPr="00A71C2A">
        <w:rPr>
          <w:color w:val="FF0000"/>
          <w:sz w:val="30"/>
          <w:szCs w:val="30"/>
        </w:rPr>
        <w:tab/>
      </w:r>
      <w:r w:rsidR="001D3F3B" w:rsidRPr="000A3329">
        <w:rPr>
          <w:sz w:val="30"/>
          <w:szCs w:val="30"/>
        </w:rPr>
        <w:t>требованию Президента Республики Беларусь в случае нарушения Советом прав и законных интересов граждан, иного нарушения законодательства.</w:t>
      </w:r>
    </w:p>
    <w:p w14:paraId="2D92F23F" w14:textId="77777777" w:rsidR="001D3F3B" w:rsidRPr="00D23253" w:rsidRDefault="009A1AB0" w:rsidP="001D3F3B">
      <w:pPr>
        <w:pStyle w:val="newncpi"/>
        <w:rPr>
          <w:sz w:val="30"/>
          <w:szCs w:val="30"/>
        </w:rPr>
      </w:pPr>
      <w:r w:rsidRPr="00A71C2A">
        <w:rPr>
          <w:color w:val="FF0000"/>
          <w:sz w:val="30"/>
          <w:szCs w:val="30"/>
        </w:rPr>
        <w:tab/>
      </w:r>
      <w:r w:rsidR="001D3F3B" w:rsidRPr="00D23253">
        <w:rPr>
          <w:sz w:val="30"/>
          <w:szCs w:val="30"/>
        </w:rPr>
        <w:t>Предложение о созыве внеочередной сессии Совета направляется председателю Совета или в президиум Совета в письменном виде с указанием вопросов, для рассмотрения которых предлагается созвать внеочередную сессию Совета, и кратким обоснованием необходимости созыва сессии Совета.</w:t>
      </w:r>
    </w:p>
    <w:p w14:paraId="79641973" w14:textId="77777777" w:rsidR="001D3F3B" w:rsidRPr="00D23253" w:rsidRDefault="009A1AB0" w:rsidP="001D3F3B">
      <w:pPr>
        <w:pStyle w:val="newncpi"/>
        <w:rPr>
          <w:sz w:val="30"/>
          <w:szCs w:val="30"/>
        </w:rPr>
      </w:pPr>
      <w:r w:rsidRPr="00A71C2A">
        <w:rPr>
          <w:color w:val="FF0000"/>
          <w:sz w:val="30"/>
          <w:szCs w:val="30"/>
        </w:rPr>
        <w:tab/>
      </w:r>
      <w:r w:rsidR="001D3F3B" w:rsidRPr="00D23253">
        <w:rPr>
          <w:sz w:val="30"/>
          <w:szCs w:val="30"/>
        </w:rPr>
        <w:t>Председатель Совета или президиум Совета рассматривает поступившее предложение о созыве внеочередной сессии Совета, принимает решение о месте и времени ее проведения, о чем не позднее чем за три календарных дня до дня проведения сессии Совета сообщается депутатам Совета, в средства массовой информации.</w:t>
      </w:r>
    </w:p>
    <w:p w14:paraId="10314452" w14:textId="77777777" w:rsidR="001D3F3B" w:rsidRPr="00D23253" w:rsidRDefault="001D3F3B" w:rsidP="00007589">
      <w:pPr>
        <w:pStyle w:val="newncpi"/>
        <w:ind w:firstLine="708"/>
        <w:rPr>
          <w:sz w:val="30"/>
          <w:szCs w:val="30"/>
        </w:rPr>
      </w:pPr>
      <w:r w:rsidRPr="00D23253">
        <w:rPr>
          <w:sz w:val="30"/>
          <w:szCs w:val="30"/>
        </w:rPr>
        <w:t>Депутатам Совета не позднее чем за три календарных дня до дня проведения внеочередной сессии Совета рассылаются приглашения, проекты решений, вносимых на рассмотрение сессии Совета, и другие документы.</w:t>
      </w:r>
    </w:p>
    <w:p w14:paraId="4D16B4DC" w14:textId="77777777" w:rsidR="001D3F3B" w:rsidRPr="00D23253" w:rsidRDefault="009A1AB0" w:rsidP="00C72A30">
      <w:pPr>
        <w:pStyle w:val="newncpi"/>
        <w:tabs>
          <w:tab w:val="left" w:pos="709"/>
        </w:tabs>
        <w:rPr>
          <w:sz w:val="30"/>
          <w:szCs w:val="30"/>
        </w:rPr>
      </w:pPr>
      <w:r w:rsidRPr="00A71C2A">
        <w:rPr>
          <w:color w:val="FF0000"/>
          <w:sz w:val="30"/>
          <w:szCs w:val="30"/>
        </w:rPr>
        <w:tab/>
      </w:r>
      <w:r w:rsidR="00C72A30" w:rsidRPr="00D23253">
        <w:rPr>
          <w:sz w:val="30"/>
          <w:szCs w:val="30"/>
        </w:rPr>
        <w:t>31</w:t>
      </w:r>
      <w:r w:rsidR="001D3F3B" w:rsidRPr="00D23253">
        <w:rPr>
          <w:sz w:val="30"/>
          <w:szCs w:val="30"/>
        </w:rPr>
        <w:t>. Перед началом сессии Совета проводится регистрация депутатов Совета и приглашенных лиц. По требованию депутатов Совета регистрация может быть проведена и перед голосованием.</w:t>
      </w:r>
    </w:p>
    <w:p w14:paraId="7B25492A" w14:textId="77777777" w:rsidR="001D3F3B" w:rsidRPr="00D23253" w:rsidRDefault="009A1AB0" w:rsidP="001D3F3B">
      <w:pPr>
        <w:pStyle w:val="newncpi"/>
        <w:rPr>
          <w:sz w:val="30"/>
          <w:szCs w:val="30"/>
        </w:rPr>
      </w:pPr>
      <w:r w:rsidRPr="00A71C2A">
        <w:rPr>
          <w:color w:val="FF0000"/>
          <w:sz w:val="30"/>
          <w:szCs w:val="30"/>
        </w:rPr>
        <w:tab/>
      </w:r>
      <w:r w:rsidR="00C72A30" w:rsidRPr="00D23253">
        <w:rPr>
          <w:sz w:val="30"/>
          <w:szCs w:val="30"/>
        </w:rPr>
        <w:t>32</w:t>
      </w:r>
      <w:r w:rsidR="001D3F3B" w:rsidRPr="00D23253">
        <w:rPr>
          <w:sz w:val="30"/>
          <w:szCs w:val="30"/>
        </w:rPr>
        <w:t>. При открытии и закрытии сессии Совета исполняется Государственный гимн Республики Беларусь.</w:t>
      </w:r>
    </w:p>
    <w:p w14:paraId="6074CA04" w14:textId="77777777" w:rsidR="001D3F3B" w:rsidRPr="00D23253" w:rsidRDefault="00173C73" w:rsidP="001D3F3B">
      <w:pPr>
        <w:pStyle w:val="newncpi"/>
        <w:rPr>
          <w:sz w:val="30"/>
          <w:szCs w:val="30"/>
        </w:rPr>
      </w:pPr>
      <w:r w:rsidRPr="00A71C2A">
        <w:rPr>
          <w:color w:val="FF0000"/>
          <w:sz w:val="30"/>
          <w:szCs w:val="30"/>
        </w:rPr>
        <w:tab/>
      </w:r>
      <w:r w:rsidR="00C72A30" w:rsidRPr="00D23253">
        <w:rPr>
          <w:sz w:val="30"/>
          <w:szCs w:val="30"/>
        </w:rPr>
        <w:t>33</w:t>
      </w:r>
      <w:r w:rsidR="001D3F3B" w:rsidRPr="00D23253">
        <w:rPr>
          <w:sz w:val="30"/>
          <w:szCs w:val="30"/>
        </w:rPr>
        <w:t>. Сессия Совета правомочна, если в ней участвует не менее двух третей от числа избранных депутатов Совета.</w:t>
      </w:r>
    </w:p>
    <w:p w14:paraId="7B76DBBC" w14:textId="77777777" w:rsidR="001D3F3B" w:rsidRPr="00D23253" w:rsidRDefault="00A33467" w:rsidP="001D3F3B">
      <w:pPr>
        <w:pStyle w:val="newncpi"/>
        <w:rPr>
          <w:sz w:val="30"/>
          <w:szCs w:val="30"/>
        </w:rPr>
      </w:pPr>
      <w:r w:rsidRPr="00D23253">
        <w:rPr>
          <w:sz w:val="30"/>
          <w:szCs w:val="30"/>
        </w:rPr>
        <w:tab/>
      </w:r>
      <w:r w:rsidR="00C72A30" w:rsidRPr="00D23253">
        <w:rPr>
          <w:sz w:val="30"/>
          <w:szCs w:val="30"/>
        </w:rPr>
        <w:t>34</w:t>
      </w:r>
      <w:r w:rsidR="001D3F3B" w:rsidRPr="00D23253">
        <w:rPr>
          <w:sz w:val="30"/>
          <w:szCs w:val="30"/>
        </w:rPr>
        <w:t>. Сессию Совета ведет председатель Совета, а в его отсутствие – заместитель председателя Совета.</w:t>
      </w:r>
    </w:p>
    <w:p w14:paraId="19D8A4CC" w14:textId="77777777" w:rsidR="001D3F3B" w:rsidRPr="00D23253" w:rsidRDefault="00A33467" w:rsidP="00C72A30">
      <w:pPr>
        <w:pStyle w:val="newncpi"/>
        <w:tabs>
          <w:tab w:val="left" w:pos="709"/>
        </w:tabs>
        <w:rPr>
          <w:sz w:val="30"/>
          <w:szCs w:val="30"/>
        </w:rPr>
      </w:pPr>
      <w:r w:rsidRPr="00A71C2A">
        <w:rPr>
          <w:color w:val="FF0000"/>
          <w:sz w:val="30"/>
          <w:szCs w:val="30"/>
        </w:rPr>
        <w:tab/>
      </w:r>
      <w:r w:rsidR="00C72A30" w:rsidRPr="00D23253">
        <w:rPr>
          <w:sz w:val="30"/>
          <w:szCs w:val="30"/>
        </w:rPr>
        <w:t>35</w:t>
      </w:r>
      <w:r w:rsidR="001D3F3B" w:rsidRPr="00D23253">
        <w:rPr>
          <w:sz w:val="30"/>
          <w:szCs w:val="30"/>
        </w:rPr>
        <w:t>. Председательствующий на сессии Совета:</w:t>
      </w:r>
    </w:p>
    <w:p w14:paraId="2736F65C"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открывает и закрывает сессию Совета;</w:t>
      </w:r>
    </w:p>
    <w:p w14:paraId="0295EF82" w14:textId="77777777" w:rsidR="001D3F3B" w:rsidRPr="00D23253" w:rsidRDefault="00A33467" w:rsidP="001D3F3B">
      <w:pPr>
        <w:pStyle w:val="newncpi"/>
        <w:rPr>
          <w:sz w:val="30"/>
          <w:szCs w:val="30"/>
        </w:rPr>
      </w:pPr>
      <w:r w:rsidRPr="00D23253">
        <w:rPr>
          <w:sz w:val="30"/>
          <w:szCs w:val="30"/>
        </w:rPr>
        <w:lastRenderedPageBreak/>
        <w:tab/>
      </w:r>
      <w:r w:rsidR="001D3F3B" w:rsidRPr="00D23253">
        <w:rPr>
          <w:sz w:val="30"/>
          <w:szCs w:val="30"/>
        </w:rPr>
        <w:t>предоставляет слово для докладов и выступлений;</w:t>
      </w:r>
    </w:p>
    <w:p w14:paraId="4D11F7A9"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организует обсуждение вопросов и голосование;</w:t>
      </w:r>
    </w:p>
    <w:p w14:paraId="4556F965" w14:textId="77777777" w:rsidR="001D3F3B" w:rsidRPr="00D23253" w:rsidRDefault="00A33467" w:rsidP="001D3F3B">
      <w:pPr>
        <w:pStyle w:val="newncpi"/>
        <w:rPr>
          <w:sz w:val="30"/>
          <w:szCs w:val="30"/>
        </w:rPr>
      </w:pPr>
      <w:r w:rsidRPr="00A71C2A">
        <w:rPr>
          <w:color w:val="FF0000"/>
          <w:sz w:val="30"/>
          <w:szCs w:val="30"/>
        </w:rPr>
        <w:tab/>
      </w:r>
      <w:r w:rsidR="001D3F3B" w:rsidRPr="00D23253">
        <w:rPr>
          <w:sz w:val="30"/>
          <w:szCs w:val="30"/>
        </w:rPr>
        <w:t>оглашает запросы, вопросы, справки, заявления и предложения, поступившие в рабочий президиум Совета и (или) секретариат сессии Совета (далее – секретариат);</w:t>
      </w:r>
    </w:p>
    <w:p w14:paraId="34AA70DB"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следит за соблюдением настоящего Регламента и обеспечивает порядок в зале заседаний;</w:t>
      </w:r>
    </w:p>
    <w:p w14:paraId="09B8613F"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вправе лишать слова депутата Совета или приглашенное лицо (далее – участник) (после одного предупреждения) при допущении грубых и некорректных выражений, отклонении от обсуждаемой темы;</w:t>
      </w:r>
    </w:p>
    <w:p w14:paraId="01775FA5"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имеет право удалить участника из зала заседаний за нарушение порядка;</w:t>
      </w:r>
    </w:p>
    <w:p w14:paraId="5B9CE16E" w14:textId="77777777" w:rsidR="001D3F3B" w:rsidRPr="00D23253" w:rsidRDefault="00A33467" w:rsidP="001D3F3B">
      <w:pPr>
        <w:pStyle w:val="newncpi"/>
        <w:rPr>
          <w:sz w:val="30"/>
          <w:szCs w:val="30"/>
        </w:rPr>
      </w:pPr>
      <w:r w:rsidRPr="00D23253">
        <w:rPr>
          <w:sz w:val="30"/>
          <w:szCs w:val="30"/>
        </w:rPr>
        <w:tab/>
      </w:r>
      <w:r w:rsidR="001D3F3B" w:rsidRPr="00D23253">
        <w:rPr>
          <w:sz w:val="30"/>
          <w:szCs w:val="30"/>
        </w:rPr>
        <w:t>подписывает протокол сессии Совета.</w:t>
      </w:r>
    </w:p>
    <w:p w14:paraId="2C812469" w14:textId="77777777" w:rsidR="001D3F3B" w:rsidRPr="00B7768F" w:rsidRDefault="00A33467" w:rsidP="00C72A30">
      <w:pPr>
        <w:pStyle w:val="newncpi"/>
        <w:tabs>
          <w:tab w:val="left" w:pos="709"/>
        </w:tabs>
        <w:rPr>
          <w:sz w:val="30"/>
          <w:szCs w:val="30"/>
        </w:rPr>
      </w:pPr>
      <w:r w:rsidRPr="00A71C2A">
        <w:rPr>
          <w:color w:val="FF0000"/>
          <w:sz w:val="30"/>
          <w:szCs w:val="30"/>
        </w:rPr>
        <w:tab/>
      </w:r>
      <w:r w:rsidR="00C72A30" w:rsidRPr="00B7768F">
        <w:rPr>
          <w:sz w:val="30"/>
          <w:szCs w:val="30"/>
        </w:rPr>
        <w:t>36</w:t>
      </w:r>
      <w:r w:rsidR="001D3F3B" w:rsidRPr="00B7768F">
        <w:rPr>
          <w:sz w:val="30"/>
          <w:szCs w:val="30"/>
        </w:rPr>
        <w:t>. На время проведения заседаний образуются рабочий президиум Совета и (или) секретариат. В состав рабочего президиума Совета входят председатель Совета и его заместитель, по предложению председателя Совета и депутатов Совета – председатели постоянных комиссий Совета.</w:t>
      </w:r>
    </w:p>
    <w:p w14:paraId="715EA137" w14:textId="77777777" w:rsidR="001D3F3B" w:rsidRPr="00A71C2A" w:rsidRDefault="00A33467" w:rsidP="001D3F3B">
      <w:pPr>
        <w:pStyle w:val="newncpi"/>
        <w:rPr>
          <w:color w:val="FF0000"/>
          <w:sz w:val="30"/>
          <w:szCs w:val="30"/>
        </w:rPr>
      </w:pPr>
      <w:r w:rsidRPr="00A71C2A">
        <w:rPr>
          <w:color w:val="FF0000"/>
          <w:sz w:val="30"/>
          <w:szCs w:val="30"/>
        </w:rPr>
        <w:tab/>
      </w:r>
      <w:r w:rsidR="001D3F3B" w:rsidRPr="00B7768F">
        <w:rPr>
          <w:sz w:val="30"/>
          <w:szCs w:val="30"/>
        </w:rPr>
        <w:t>Секретариат избирается открытым голосованием простым большинством голосов от числа избранных депутатов Совета. Предложения по персональному составу секретариата вносятся рабочим президиумом Совета, депутатами Совета.</w:t>
      </w:r>
    </w:p>
    <w:p w14:paraId="565BA959" w14:textId="7B1DD27E" w:rsidR="001D3F3B" w:rsidRPr="00B7768F" w:rsidRDefault="00A33467" w:rsidP="001D3F3B">
      <w:pPr>
        <w:pStyle w:val="newncpi"/>
        <w:rPr>
          <w:sz w:val="30"/>
          <w:szCs w:val="30"/>
        </w:rPr>
      </w:pPr>
      <w:r w:rsidRPr="00A71C2A">
        <w:rPr>
          <w:color w:val="FF0000"/>
          <w:sz w:val="30"/>
          <w:szCs w:val="30"/>
        </w:rPr>
        <w:tab/>
      </w:r>
      <w:r w:rsidR="001D3F3B" w:rsidRPr="00B7768F">
        <w:rPr>
          <w:sz w:val="30"/>
          <w:szCs w:val="30"/>
        </w:rPr>
        <w:t xml:space="preserve">Для участия в работе секретариата могут привлекаться работники структурных подразделений </w:t>
      </w:r>
      <w:r w:rsidR="00B7768F" w:rsidRPr="00B7768F">
        <w:rPr>
          <w:sz w:val="30"/>
          <w:szCs w:val="30"/>
        </w:rPr>
        <w:t>райисполкома</w:t>
      </w:r>
      <w:r w:rsidR="001D3F3B" w:rsidRPr="00B7768F">
        <w:rPr>
          <w:sz w:val="30"/>
          <w:szCs w:val="30"/>
        </w:rPr>
        <w:t xml:space="preserve"> и другие специалисты.</w:t>
      </w:r>
    </w:p>
    <w:p w14:paraId="157CAA9A" w14:textId="77777777" w:rsidR="001D3F3B" w:rsidRPr="00B7768F" w:rsidRDefault="00A33467" w:rsidP="001D3F3B">
      <w:pPr>
        <w:pStyle w:val="newncpi"/>
        <w:rPr>
          <w:sz w:val="30"/>
          <w:szCs w:val="30"/>
        </w:rPr>
      </w:pPr>
      <w:r w:rsidRPr="00A71C2A">
        <w:rPr>
          <w:color w:val="FF0000"/>
          <w:sz w:val="30"/>
          <w:szCs w:val="30"/>
        </w:rPr>
        <w:tab/>
      </w:r>
      <w:r w:rsidR="00C72A30" w:rsidRPr="00B7768F">
        <w:rPr>
          <w:sz w:val="30"/>
          <w:szCs w:val="30"/>
        </w:rPr>
        <w:t>37</w:t>
      </w:r>
      <w:r w:rsidR="001D3F3B" w:rsidRPr="00B7768F">
        <w:rPr>
          <w:sz w:val="30"/>
          <w:szCs w:val="30"/>
        </w:rPr>
        <w:t>. Секретариат ведет протокол заседания, запись желающих выступить, регистрирует запросы, справки, сообщения, заявления, вопросы и предложения депутатов Совета.</w:t>
      </w:r>
    </w:p>
    <w:p w14:paraId="6AA9A5AB" w14:textId="6537B25D" w:rsidR="001D3F3B" w:rsidRPr="00130AD7" w:rsidRDefault="00A33467" w:rsidP="001D3F3B">
      <w:pPr>
        <w:pStyle w:val="newncpi"/>
        <w:rPr>
          <w:sz w:val="30"/>
          <w:szCs w:val="30"/>
        </w:rPr>
      </w:pPr>
      <w:r w:rsidRPr="00A71C2A">
        <w:rPr>
          <w:color w:val="FF0000"/>
          <w:sz w:val="30"/>
          <w:szCs w:val="30"/>
        </w:rPr>
        <w:tab/>
      </w:r>
      <w:r w:rsidR="001D3F3B" w:rsidRPr="00130AD7">
        <w:rPr>
          <w:sz w:val="30"/>
          <w:szCs w:val="30"/>
        </w:rPr>
        <w:t xml:space="preserve">Секретариат представляет рабочему президиуму Совета сведения о записавшихся для выступления по вопросам повестки дня, заявлениях, сообщениях, других депутатских </w:t>
      </w:r>
      <w:proofErr w:type="gramStart"/>
      <w:r w:rsidR="001D3F3B" w:rsidRPr="00130AD7">
        <w:rPr>
          <w:sz w:val="30"/>
          <w:szCs w:val="30"/>
        </w:rPr>
        <w:t xml:space="preserve">инициативах, </w:t>
      </w:r>
      <w:r w:rsidR="00130AD7" w:rsidRPr="00130AD7">
        <w:rPr>
          <w:sz w:val="30"/>
          <w:szCs w:val="30"/>
        </w:rPr>
        <w:t xml:space="preserve"> </w:t>
      </w:r>
      <w:r w:rsidR="001D3F3B" w:rsidRPr="00130AD7">
        <w:rPr>
          <w:sz w:val="30"/>
          <w:szCs w:val="30"/>
        </w:rPr>
        <w:t>дает</w:t>
      </w:r>
      <w:proofErr w:type="gramEnd"/>
      <w:r w:rsidR="001D3F3B" w:rsidRPr="00130AD7">
        <w:rPr>
          <w:sz w:val="30"/>
          <w:szCs w:val="30"/>
        </w:rPr>
        <w:t xml:space="preserve"> разъяснения депутатам Совета по вопросам работы сессии Совета.</w:t>
      </w:r>
    </w:p>
    <w:p w14:paraId="09457527" w14:textId="77777777" w:rsidR="001D3F3B" w:rsidRPr="00130AD7" w:rsidRDefault="00A33467" w:rsidP="001D3F3B">
      <w:pPr>
        <w:pStyle w:val="newncpi"/>
        <w:rPr>
          <w:sz w:val="30"/>
          <w:szCs w:val="30"/>
        </w:rPr>
      </w:pPr>
      <w:r w:rsidRPr="00A71C2A">
        <w:rPr>
          <w:color w:val="FF0000"/>
          <w:sz w:val="30"/>
          <w:szCs w:val="30"/>
        </w:rPr>
        <w:tab/>
      </w:r>
      <w:r w:rsidR="00C72A30" w:rsidRPr="00130AD7">
        <w:rPr>
          <w:sz w:val="30"/>
          <w:szCs w:val="30"/>
        </w:rPr>
        <w:t>38</w:t>
      </w:r>
      <w:r w:rsidR="001D3F3B" w:rsidRPr="00130AD7">
        <w:rPr>
          <w:sz w:val="30"/>
          <w:szCs w:val="30"/>
        </w:rPr>
        <w:t>. Повестка дня сессии Совета утверждается открытым голосованием простым большинством голосов от общего числа присутствующих на заседании депутатов Совета.</w:t>
      </w:r>
    </w:p>
    <w:p w14:paraId="48AC1F73" w14:textId="77777777" w:rsidR="001D3F3B" w:rsidRPr="00130AD7" w:rsidRDefault="00A33467" w:rsidP="001D3F3B">
      <w:pPr>
        <w:pStyle w:val="newncpi"/>
        <w:rPr>
          <w:sz w:val="30"/>
          <w:szCs w:val="30"/>
        </w:rPr>
      </w:pPr>
      <w:r w:rsidRPr="00A71C2A">
        <w:rPr>
          <w:color w:val="FF0000"/>
          <w:sz w:val="30"/>
          <w:szCs w:val="30"/>
        </w:rPr>
        <w:tab/>
      </w:r>
      <w:r w:rsidR="00C72A30" w:rsidRPr="00130AD7">
        <w:rPr>
          <w:sz w:val="30"/>
          <w:szCs w:val="30"/>
        </w:rPr>
        <w:t>39</w:t>
      </w:r>
      <w:r w:rsidR="001D3F3B" w:rsidRPr="00130AD7">
        <w:rPr>
          <w:sz w:val="30"/>
          <w:szCs w:val="30"/>
        </w:rPr>
        <w:t>. Сессии Совета проводятся на белорусском или русском языке. Выступающему предоставляется право выбора языка.</w:t>
      </w:r>
    </w:p>
    <w:p w14:paraId="0E3F6728" w14:textId="77777777" w:rsidR="001D3F3B" w:rsidRPr="00130AD7" w:rsidRDefault="00A33467" w:rsidP="00270B08">
      <w:pPr>
        <w:pStyle w:val="newncpi"/>
        <w:tabs>
          <w:tab w:val="left" w:pos="709"/>
        </w:tabs>
        <w:rPr>
          <w:sz w:val="30"/>
          <w:szCs w:val="30"/>
        </w:rPr>
      </w:pPr>
      <w:r w:rsidRPr="00A71C2A">
        <w:rPr>
          <w:color w:val="FF0000"/>
          <w:sz w:val="30"/>
          <w:szCs w:val="30"/>
        </w:rPr>
        <w:tab/>
      </w:r>
      <w:r w:rsidR="00C72A30" w:rsidRPr="00130AD7">
        <w:rPr>
          <w:sz w:val="30"/>
          <w:szCs w:val="30"/>
        </w:rPr>
        <w:t>40</w:t>
      </w:r>
      <w:r w:rsidR="001D3F3B" w:rsidRPr="00130AD7">
        <w:rPr>
          <w:sz w:val="30"/>
          <w:szCs w:val="30"/>
        </w:rPr>
        <w:t>. Участник выступает на сессии Совета после предоставления ему слова председательствующим на сессии Совета. Реплики с мест не допускаются.</w:t>
      </w:r>
    </w:p>
    <w:p w14:paraId="31651DFB" w14:textId="77777777" w:rsidR="001D3F3B" w:rsidRPr="00130AD7" w:rsidRDefault="00A33467" w:rsidP="001D3F3B">
      <w:pPr>
        <w:pStyle w:val="newncpi"/>
        <w:rPr>
          <w:sz w:val="30"/>
          <w:szCs w:val="30"/>
        </w:rPr>
      </w:pPr>
      <w:r w:rsidRPr="00A71C2A">
        <w:rPr>
          <w:color w:val="FF0000"/>
          <w:sz w:val="30"/>
          <w:szCs w:val="30"/>
        </w:rPr>
        <w:tab/>
      </w:r>
      <w:r w:rsidR="001D3F3B" w:rsidRPr="00130AD7">
        <w:rPr>
          <w:sz w:val="30"/>
          <w:szCs w:val="30"/>
        </w:rPr>
        <w:t>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14:paraId="0F3C05B8" w14:textId="77777777" w:rsidR="001D3F3B" w:rsidRPr="00130AD7" w:rsidRDefault="00A33467" w:rsidP="001D3F3B">
      <w:pPr>
        <w:pStyle w:val="newncpi"/>
        <w:rPr>
          <w:sz w:val="30"/>
          <w:szCs w:val="30"/>
        </w:rPr>
      </w:pPr>
      <w:r w:rsidRPr="00A71C2A">
        <w:rPr>
          <w:color w:val="FF0000"/>
          <w:sz w:val="30"/>
          <w:szCs w:val="30"/>
        </w:rPr>
        <w:lastRenderedPageBreak/>
        <w:tab/>
      </w:r>
      <w:r w:rsidR="001D3F3B" w:rsidRPr="00130AD7">
        <w:rPr>
          <w:sz w:val="30"/>
          <w:szCs w:val="30"/>
        </w:rPr>
        <w:t>Председатель Совета, его заместитель, председатели постоянных к</w:t>
      </w:r>
      <w:r w:rsidRPr="00130AD7">
        <w:rPr>
          <w:sz w:val="30"/>
          <w:szCs w:val="30"/>
        </w:rPr>
        <w:t>омиссий Совета, председатель рай</w:t>
      </w:r>
      <w:r w:rsidR="001D3F3B" w:rsidRPr="00130AD7">
        <w:rPr>
          <w:sz w:val="30"/>
          <w:szCs w:val="30"/>
        </w:rPr>
        <w:t>исполкома имеют право на выступления по рассматриваемому вопросу в любое время в период обсуждения.</w:t>
      </w:r>
    </w:p>
    <w:p w14:paraId="0CB42E07" w14:textId="77777777" w:rsidR="001D3F3B" w:rsidRPr="00130AD7" w:rsidRDefault="00EE3078" w:rsidP="001D3F3B">
      <w:pPr>
        <w:pStyle w:val="newncpi"/>
        <w:rPr>
          <w:sz w:val="30"/>
          <w:szCs w:val="30"/>
        </w:rPr>
      </w:pPr>
      <w:r w:rsidRPr="00A71C2A">
        <w:rPr>
          <w:color w:val="FF0000"/>
          <w:sz w:val="30"/>
          <w:szCs w:val="30"/>
        </w:rPr>
        <w:tab/>
      </w:r>
      <w:r w:rsidR="001D3F3B" w:rsidRPr="00130AD7">
        <w:rPr>
          <w:sz w:val="30"/>
          <w:szCs w:val="30"/>
        </w:rPr>
        <w:t>Участник сессии Совета может выступить по одному и тому же вопросу не более двух раз.</w:t>
      </w:r>
    </w:p>
    <w:p w14:paraId="77566F46" w14:textId="136EE0EC" w:rsidR="001D3F3B" w:rsidRPr="00130AD7" w:rsidRDefault="00EE3078" w:rsidP="001D3F3B">
      <w:pPr>
        <w:pStyle w:val="newncpi"/>
        <w:rPr>
          <w:sz w:val="30"/>
          <w:szCs w:val="30"/>
        </w:rPr>
      </w:pPr>
      <w:r w:rsidRPr="00130AD7">
        <w:rPr>
          <w:sz w:val="30"/>
          <w:szCs w:val="30"/>
        </w:rPr>
        <w:tab/>
      </w:r>
      <w:r w:rsidR="001D3F3B" w:rsidRPr="00130AD7">
        <w:rPr>
          <w:sz w:val="30"/>
          <w:szCs w:val="30"/>
        </w:rPr>
        <w:t>Вопросы докладчикам направляются в письменной форме или задаются устно.</w:t>
      </w:r>
    </w:p>
    <w:p w14:paraId="49F7BB21" w14:textId="77777777" w:rsidR="001D3F3B" w:rsidRPr="00130AD7" w:rsidRDefault="00EE3078" w:rsidP="001D3F3B">
      <w:pPr>
        <w:pStyle w:val="newncpi"/>
        <w:rPr>
          <w:sz w:val="30"/>
          <w:szCs w:val="30"/>
        </w:rPr>
      </w:pPr>
      <w:r w:rsidRPr="00A71C2A">
        <w:rPr>
          <w:color w:val="FF0000"/>
          <w:sz w:val="30"/>
          <w:szCs w:val="30"/>
        </w:rPr>
        <w:tab/>
      </w:r>
      <w:r w:rsidR="001D3F3B" w:rsidRPr="00130AD7">
        <w:rPr>
          <w:sz w:val="30"/>
          <w:szCs w:val="30"/>
        </w:rPr>
        <w:t>Совет вправе заслушать сообщение депутата Совета о его работе в Совете, о выполнении им решений Совета и его органов.</w:t>
      </w:r>
    </w:p>
    <w:p w14:paraId="3FD2ADA4" w14:textId="77777777" w:rsidR="001D3F3B" w:rsidRPr="00130AD7" w:rsidRDefault="00EE3078" w:rsidP="001D3F3B">
      <w:pPr>
        <w:pStyle w:val="newncpi"/>
        <w:rPr>
          <w:sz w:val="30"/>
          <w:szCs w:val="30"/>
        </w:rPr>
      </w:pPr>
      <w:r w:rsidRPr="00A71C2A">
        <w:rPr>
          <w:color w:val="FF0000"/>
          <w:sz w:val="30"/>
          <w:szCs w:val="30"/>
        </w:rPr>
        <w:tab/>
      </w:r>
      <w:r w:rsidR="001D3F3B" w:rsidRPr="00130AD7">
        <w:rPr>
          <w:sz w:val="30"/>
          <w:szCs w:val="30"/>
        </w:rPr>
        <w:t>Перед выступлением депутат Совета, получивший слово, представляется, называя фамилию и избирательный округ, от которого он избран.</w:t>
      </w:r>
    </w:p>
    <w:p w14:paraId="105C3F74" w14:textId="77777777" w:rsidR="001D3F3B" w:rsidRPr="000225B9" w:rsidRDefault="00EE3078" w:rsidP="001D3F3B">
      <w:pPr>
        <w:pStyle w:val="newncpi"/>
        <w:rPr>
          <w:sz w:val="30"/>
          <w:szCs w:val="30"/>
        </w:rPr>
      </w:pPr>
      <w:r w:rsidRPr="00A71C2A">
        <w:rPr>
          <w:color w:val="FF0000"/>
          <w:sz w:val="30"/>
          <w:szCs w:val="30"/>
        </w:rPr>
        <w:tab/>
      </w:r>
      <w:r w:rsidR="001D3F3B" w:rsidRPr="000225B9">
        <w:rPr>
          <w:sz w:val="30"/>
          <w:szCs w:val="30"/>
        </w:rPr>
        <w:t>Выступающий на сессии Совета не должен использовать в своей речи грубые и некорректные выражения, призывать к незаконным действиям. В этом случае председательствующий вправе сделать предупреждение о недопустимости таких высказываний и призывов. Лицам, допустившим некорректное поведение, слово для повторного выступления по обсуждаемому вопросу не предоставляется.</w:t>
      </w:r>
    </w:p>
    <w:p w14:paraId="3DFAF492" w14:textId="77777777" w:rsidR="001D3F3B" w:rsidRPr="000225B9" w:rsidRDefault="00EE3078" w:rsidP="001D3F3B">
      <w:pPr>
        <w:pStyle w:val="newncpi"/>
        <w:rPr>
          <w:sz w:val="30"/>
          <w:szCs w:val="30"/>
        </w:rPr>
      </w:pPr>
      <w:r w:rsidRPr="000225B9">
        <w:rPr>
          <w:sz w:val="30"/>
          <w:szCs w:val="30"/>
        </w:rPr>
        <w:tab/>
      </w:r>
      <w:r w:rsidR="001D3F3B" w:rsidRPr="000225B9">
        <w:rPr>
          <w:sz w:val="30"/>
          <w:szCs w:val="30"/>
        </w:rPr>
        <w:t>Если выступающий отклоняется от обсуждаемой темы, председательствующий вправе предложить ему придерживаться обсуждаемого вопроса.</w:t>
      </w:r>
    </w:p>
    <w:p w14:paraId="5F855E0D" w14:textId="77777777" w:rsidR="001D3F3B" w:rsidRPr="000225B9" w:rsidRDefault="00EE3078" w:rsidP="00270B08">
      <w:pPr>
        <w:pStyle w:val="newncpi"/>
        <w:tabs>
          <w:tab w:val="left" w:pos="709"/>
        </w:tabs>
        <w:rPr>
          <w:sz w:val="30"/>
          <w:szCs w:val="30"/>
        </w:rPr>
      </w:pPr>
      <w:r w:rsidRPr="00A71C2A">
        <w:rPr>
          <w:color w:val="FF0000"/>
          <w:sz w:val="30"/>
          <w:szCs w:val="30"/>
        </w:rPr>
        <w:tab/>
      </w:r>
      <w:r w:rsidR="00270B08" w:rsidRPr="000225B9">
        <w:rPr>
          <w:sz w:val="30"/>
          <w:szCs w:val="30"/>
        </w:rPr>
        <w:t>41</w:t>
      </w:r>
      <w:r w:rsidR="001D3F3B" w:rsidRPr="000225B9">
        <w:rPr>
          <w:sz w:val="30"/>
          <w:szCs w:val="30"/>
        </w:rPr>
        <w:t xml:space="preserve">. В ходе обсуждения председательствующий обеспечивает депутатам Совета возможность выступить с различными мнениями по обсуждаемому вопросу. Обсуждение заканчивается по решению Совета, принимаемому путем открытого голосования простым большинством голосов от общего числа присутствующих на заседании депутатов Совета, с информированием депутатов Совета </w:t>
      </w:r>
      <w:proofErr w:type="gramStart"/>
      <w:r w:rsidR="001D3F3B" w:rsidRPr="000225B9">
        <w:rPr>
          <w:sz w:val="30"/>
          <w:szCs w:val="30"/>
        </w:rPr>
        <w:t>о числе</w:t>
      </w:r>
      <w:proofErr w:type="gramEnd"/>
      <w:r w:rsidR="001D3F3B" w:rsidRPr="000225B9">
        <w:rPr>
          <w:sz w:val="30"/>
          <w:szCs w:val="30"/>
        </w:rPr>
        <w:t xml:space="preserve"> записавшихся для выступления и выступивших, выяснением, кто настаивает на предоставлении ему слова.</w:t>
      </w:r>
    </w:p>
    <w:p w14:paraId="1A7610D6" w14:textId="77777777" w:rsidR="001D3F3B" w:rsidRPr="000225B9" w:rsidRDefault="00EE3078" w:rsidP="00270B08">
      <w:pPr>
        <w:pStyle w:val="newncpi"/>
        <w:tabs>
          <w:tab w:val="left" w:pos="709"/>
        </w:tabs>
        <w:rPr>
          <w:sz w:val="30"/>
          <w:szCs w:val="30"/>
        </w:rPr>
      </w:pPr>
      <w:r w:rsidRPr="000225B9">
        <w:rPr>
          <w:sz w:val="30"/>
          <w:szCs w:val="30"/>
        </w:rPr>
        <w:tab/>
      </w:r>
      <w:r w:rsidR="001D3F3B" w:rsidRPr="000225B9">
        <w:rPr>
          <w:sz w:val="30"/>
          <w:szCs w:val="30"/>
        </w:rPr>
        <w:t>В случае, если обсуждение вопроса по решению Совета прекращается досрочно, депутатам Совета, записавшимся для выступления и настаивающим на этом, предоставляется слово.</w:t>
      </w:r>
    </w:p>
    <w:p w14:paraId="3E709BBD" w14:textId="77777777" w:rsidR="001D3F3B" w:rsidRPr="000225B9" w:rsidRDefault="00EE3078" w:rsidP="00270B08">
      <w:pPr>
        <w:pStyle w:val="newncpi"/>
        <w:tabs>
          <w:tab w:val="left" w:pos="709"/>
        </w:tabs>
        <w:rPr>
          <w:sz w:val="30"/>
          <w:szCs w:val="30"/>
        </w:rPr>
      </w:pPr>
      <w:r w:rsidRPr="00A71C2A">
        <w:rPr>
          <w:color w:val="FF0000"/>
          <w:sz w:val="30"/>
          <w:szCs w:val="30"/>
        </w:rPr>
        <w:tab/>
      </w:r>
      <w:r w:rsidR="001D3F3B" w:rsidRPr="000225B9">
        <w:rPr>
          <w:sz w:val="30"/>
          <w:szCs w:val="30"/>
        </w:rPr>
        <w:t>После обсуждения вопроса докладчик и содокладчик имеют право выступить с заключительным словом.</w:t>
      </w:r>
    </w:p>
    <w:p w14:paraId="01136BC5" w14:textId="77777777" w:rsidR="001D3F3B" w:rsidRPr="000225B9" w:rsidRDefault="00EE3078" w:rsidP="001D3F3B">
      <w:pPr>
        <w:pStyle w:val="newncpi"/>
        <w:rPr>
          <w:sz w:val="30"/>
          <w:szCs w:val="30"/>
        </w:rPr>
      </w:pPr>
      <w:r w:rsidRPr="00A71C2A">
        <w:rPr>
          <w:color w:val="FF0000"/>
          <w:sz w:val="30"/>
          <w:szCs w:val="30"/>
        </w:rPr>
        <w:tab/>
      </w:r>
      <w:r w:rsidR="001D3F3B" w:rsidRPr="000225B9">
        <w:rPr>
          <w:sz w:val="30"/>
          <w:szCs w:val="30"/>
        </w:rPr>
        <w:t>По просьбе депутатов Совета, которые не имели возможности выступить в связи с прекращением обсуждения, в протокол сессии Совета включаются тексты переданных ими в секретариат выступлений.</w:t>
      </w:r>
    </w:p>
    <w:p w14:paraId="611A0A54" w14:textId="77777777" w:rsidR="001D3F3B" w:rsidRPr="000225B9" w:rsidRDefault="00EE3078" w:rsidP="001D3F3B">
      <w:pPr>
        <w:pStyle w:val="newncpi"/>
        <w:rPr>
          <w:sz w:val="30"/>
          <w:szCs w:val="30"/>
        </w:rPr>
      </w:pPr>
      <w:r w:rsidRPr="000225B9">
        <w:rPr>
          <w:sz w:val="30"/>
          <w:szCs w:val="30"/>
        </w:rPr>
        <w:tab/>
      </w:r>
      <w:r w:rsidR="00270B08" w:rsidRPr="000225B9">
        <w:rPr>
          <w:sz w:val="30"/>
          <w:szCs w:val="30"/>
        </w:rPr>
        <w:t>42</w:t>
      </w:r>
      <w:r w:rsidR="001D3F3B" w:rsidRPr="000225B9">
        <w:rPr>
          <w:sz w:val="30"/>
          <w:szCs w:val="30"/>
        </w:rPr>
        <w:t>. Предложения и замечания депутата Совета, внесенные им на сессии Совета, рассматриваются Советом или его органами и учитываются при принятии решений. В случае их отклонения депутату Совета дается обоснованный ответ.</w:t>
      </w:r>
    </w:p>
    <w:p w14:paraId="3F0B2756" w14:textId="77777777" w:rsidR="001D3F3B" w:rsidRPr="000225B9" w:rsidRDefault="00EE3078" w:rsidP="001D3F3B">
      <w:pPr>
        <w:pStyle w:val="newncpi"/>
        <w:rPr>
          <w:sz w:val="30"/>
          <w:szCs w:val="30"/>
        </w:rPr>
      </w:pPr>
      <w:r w:rsidRPr="00A71C2A">
        <w:rPr>
          <w:color w:val="FF0000"/>
          <w:sz w:val="30"/>
          <w:szCs w:val="30"/>
        </w:rPr>
        <w:lastRenderedPageBreak/>
        <w:tab/>
      </w:r>
      <w:r w:rsidR="001D3F3B" w:rsidRPr="000225B9">
        <w:rPr>
          <w:sz w:val="30"/>
          <w:szCs w:val="30"/>
        </w:rP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организациям или должностным лицам.</w:t>
      </w:r>
    </w:p>
    <w:p w14:paraId="29F0E5FC" w14:textId="77777777" w:rsidR="001D3F3B" w:rsidRPr="000225B9" w:rsidRDefault="00EE3078" w:rsidP="001D3F3B">
      <w:pPr>
        <w:pStyle w:val="newncpi"/>
        <w:rPr>
          <w:sz w:val="30"/>
          <w:szCs w:val="30"/>
        </w:rPr>
      </w:pPr>
      <w:r w:rsidRPr="00A71C2A">
        <w:rPr>
          <w:color w:val="FF0000"/>
          <w:sz w:val="30"/>
          <w:szCs w:val="30"/>
        </w:rPr>
        <w:tab/>
      </w:r>
      <w:r w:rsidR="001D3F3B" w:rsidRPr="000225B9">
        <w:rPr>
          <w:sz w:val="30"/>
          <w:szCs w:val="30"/>
        </w:rPr>
        <w:t>Государственные органы, организации или должностные лица, которым направлены предложения и замечания депутата Совета, внесенные на сессии Совета, не позднее чем в месячный срок рассматривают эти предложения и замечания и о результатах сообщают в письменной форме непосредственно депутату Совета, председателю Совета или президиуму Совета.</w:t>
      </w:r>
    </w:p>
    <w:p w14:paraId="19B3C2ED" w14:textId="7796EEDC" w:rsidR="001D3F3B" w:rsidRPr="000225B9" w:rsidRDefault="00EE3078" w:rsidP="002C6B41">
      <w:pPr>
        <w:pStyle w:val="newncpi"/>
        <w:tabs>
          <w:tab w:val="left" w:pos="709"/>
        </w:tabs>
        <w:rPr>
          <w:sz w:val="30"/>
          <w:szCs w:val="30"/>
        </w:rPr>
      </w:pPr>
      <w:r w:rsidRPr="00A71C2A">
        <w:rPr>
          <w:color w:val="FF0000"/>
          <w:sz w:val="30"/>
          <w:szCs w:val="30"/>
        </w:rPr>
        <w:tab/>
      </w:r>
      <w:r w:rsidR="00270B08" w:rsidRPr="000225B9">
        <w:rPr>
          <w:sz w:val="30"/>
          <w:szCs w:val="30"/>
        </w:rPr>
        <w:t>43</w:t>
      </w:r>
      <w:r w:rsidR="001D3F3B" w:rsidRPr="000225B9">
        <w:rPr>
          <w:sz w:val="30"/>
          <w:szCs w:val="30"/>
        </w:rPr>
        <w:t xml:space="preserve">. На каждой сессии Совета ведется протокол. Протокол сессии Совета оформляется в </w:t>
      </w:r>
      <w:r w:rsidR="00F63EA4" w:rsidRPr="00F63EA4">
        <w:rPr>
          <w:sz w:val="30"/>
          <w:szCs w:val="30"/>
        </w:rPr>
        <w:t>десяти</w:t>
      </w:r>
      <w:r w:rsidR="001D3F3B" w:rsidRPr="00F63EA4">
        <w:rPr>
          <w:sz w:val="30"/>
          <w:szCs w:val="30"/>
        </w:rPr>
        <w:t xml:space="preserve">дневный срок </w:t>
      </w:r>
      <w:r w:rsidR="001D3F3B" w:rsidRPr="000225B9">
        <w:rPr>
          <w:sz w:val="30"/>
          <w:szCs w:val="30"/>
        </w:rPr>
        <w:t>и подписывается председательствующим на заседании.</w:t>
      </w:r>
    </w:p>
    <w:p w14:paraId="2049B16D" w14:textId="74566EB9" w:rsidR="001D3F3B" w:rsidRDefault="002C6B41" w:rsidP="001D3F3B">
      <w:pPr>
        <w:pStyle w:val="newncpi"/>
        <w:rPr>
          <w:sz w:val="30"/>
          <w:szCs w:val="30"/>
        </w:rPr>
      </w:pPr>
      <w:r w:rsidRPr="00A71C2A">
        <w:rPr>
          <w:color w:val="FF0000"/>
          <w:sz w:val="30"/>
          <w:szCs w:val="30"/>
        </w:rPr>
        <w:tab/>
      </w:r>
      <w:r w:rsidR="001D3F3B" w:rsidRPr="000225B9">
        <w:rPr>
          <w:sz w:val="30"/>
          <w:szCs w:val="30"/>
        </w:rPr>
        <w:t xml:space="preserve">Подлинные экземпляры протоколов сессий хранятся </w:t>
      </w:r>
      <w:r w:rsidR="00AB0FA3" w:rsidRPr="000225B9">
        <w:rPr>
          <w:sz w:val="30"/>
          <w:szCs w:val="30"/>
        </w:rPr>
        <w:t xml:space="preserve">в </w:t>
      </w:r>
      <w:r w:rsidRPr="000225B9">
        <w:rPr>
          <w:sz w:val="30"/>
          <w:szCs w:val="30"/>
        </w:rPr>
        <w:t>архиве Совета</w:t>
      </w:r>
      <w:r w:rsidR="001D3F3B" w:rsidRPr="000225B9">
        <w:rPr>
          <w:sz w:val="30"/>
          <w:szCs w:val="30"/>
        </w:rPr>
        <w:t>, а затем передаются для постоянного хранения в учреждение «</w:t>
      </w:r>
      <w:r w:rsidR="00AB0FA3" w:rsidRPr="000225B9">
        <w:rPr>
          <w:sz w:val="30"/>
          <w:szCs w:val="30"/>
        </w:rPr>
        <w:t>Зона</w:t>
      </w:r>
      <w:r w:rsidRPr="000225B9">
        <w:rPr>
          <w:sz w:val="30"/>
          <w:szCs w:val="30"/>
        </w:rPr>
        <w:t>льный г</w:t>
      </w:r>
      <w:r w:rsidR="001D3F3B" w:rsidRPr="000225B9">
        <w:rPr>
          <w:sz w:val="30"/>
          <w:szCs w:val="30"/>
        </w:rPr>
        <w:t xml:space="preserve">осударственный архив </w:t>
      </w:r>
      <w:r w:rsidRPr="000225B9">
        <w:rPr>
          <w:sz w:val="30"/>
          <w:szCs w:val="30"/>
        </w:rPr>
        <w:t>в г. Орше</w:t>
      </w:r>
      <w:r w:rsidR="001D3F3B" w:rsidRPr="000225B9">
        <w:rPr>
          <w:sz w:val="30"/>
          <w:szCs w:val="30"/>
        </w:rPr>
        <w:t>».</w:t>
      </w:r>
    </w:p>
    <w:p w14:paraId="32E29257" w14:textId="77777777" w:rsidR="00F63EA4" w:rsidRPr="000225B9" w:rsidRDefault="00F63EA4" w:rsidP="001D3F3B">
      <w:pPr>
        <w:pStyle w:val="newncpi"/>
        <w:rPr>
          <w:sz w:val="30"/>
          <w:szCs w:val="30"/>
        </w:rPr>
      </w:pPr>
    </w:p>
    <w:p w14:paraId="46286655" w14:textId="77777777" w:rsidR="001D3F3B" w:rsidRPr="000225B9" w:rsidRDefault="001D3F3B" w:rsidP="002C6B41">
      <w:pPr>
        <w:pStyle w:val="chapter"/>
        <w:tabs>
          <w:tab w:val="left" w:pos="709"/>
        </w:tabs>
        <w:rPr>
          <w:b w:val="0"/>
          <w:sz w:val="30"/>
          <w:szCs w:val="30"/>
        </w:rPr>
      </w:pPr>
      <w:r w:rsidRPr="000225B9">
        <w:rPr>
          <w:b w:val="0"/>
          <w:sz w:val="30"/>
          <w:szCs w:val="30"/>
        </w:rPr>
        <w:t>ГЛАВА 4</w:t>
      </w:r>
      <w:r w:rsidRPr="000225B9">
        <w:rPr>
          <w:b w:val="0"/>
          <w:sz w:val="30"/>
          <w:szCs w:val="30"/>
        </w:rPr>
        <w:br/>
        <w:t>ПОРЯДОК ГОЛОСОВАНИЯ ПО ПРИНИМАЕМЫМ РЕШЕНИЯМ</w:t>
      </w:r>
    </w:p>
    <w:p w14:paraId="16EAAC83" w14:textId="38F6E0D1" w:rsidR="001D3F3B" w:rsidRPr="000225B9" w:rsidRDefault="002C6B41" w:rsidP="00270B08">
      <w:pPr>
        <w:pStyle w:val="newncpi"/>
        <w:tabs>
          <w:tab w:val="left" w:pos="709"/>
        </w:tabs>
        <w:rPr>
          <w:sz w:val="30"/>
          <w:szCs w:val="30"/>
        </w:rPr>
      </w:pPr>
      <w:r w:rsidRPr="00A71C2A">
        <w:rPr>
          <w:color w:val="FF0000"/>
          <w:sz w:val="30"/>
          <w:szCs w:val="30"/>
        </w:rPr>
        <w:tab/>
      </w:r>
      <w:r w:rsidR="00270B08" w:rsidRPr="000225B9">
        <w:rPr>
          <w:sz w:val="30"/>
          <w:szCs w:val="30"/>
        </w:rPr>
        <w:t>44</w:t>
      </w:r>
      <w:r w:rsidR="001D3F3B" w:rsidRPr="000225B9">
        <w:rPr>
          <w:sz w:val="30"/>
          <w:szCs w:val="30"/>
        </w:rPr>
        <w:t xml:space="preserve">. Решения Совета принимаются на сессии Совета простым большинством голосов от числа избранных депутатов Совета тайным или открытым голосованием, в том числе поименным. В случаях, предусмотренных </w:t>
      </w:r>
      <w:r w:rsidR="000225B9" w:rsidRPr="000225B9">
        <w:rPr>
          <w:sz w:val="30"/>
          <w:szCs w:val="30"/>
        </w:rPr>
        <w:t>законодательством, настоящим Регламентом, или</w:t>
      </w:r>
      <w:r w:rsidR="001D3F3B" w:rsidRPr="000225B9">
        <w:rPr>
          <w:sz w:val="30"/>
          <w:szCs w:val="30"/>
        </w:rPr>
        <w:t xml:space="preserve"> по решению Совета проводится тайное голосование.</w:t>
      </w:r>
    </w:p>
    <w:p w14:paraId="43E8EB11" w14:textId="77777777" w:rsidR="001D3F3B" w:rsidRPr="000225B9" w:rsidRDefault="002C6B41" w:rsidP="001D3F3B">
      <w:pPr>
        <w:pStyle w:val="newncpi"/>
        <w:rPr>
          <w:sz w:val="30"/>
          <w:szCs w:val="30"/>
        </w:rPr>
      </w:pPr>
      <w:r w:rsidRPr="00A71C2A">
        <w:rPr>
          <w:color w:val="FF0000"/>
          <w:sz w:val="30"/>
          <w:szCs w:val="30"/>
        </w:rPr>
        <w:tab/>
      </w:r>
      <w:r w:rsidR="00270B08" w:rsidRPr="000225B9">
        <w:rPr>
          <w:sz w:val="30"/>
          <w:szCs w:val="30"/>
        </w:rPr>
        <w:t>45</w:t>
      </w:r>
      <w:r w:rsidR="001D3F3B" w:rsidRPr="000225B9">
        <w:rPr>
          <w:sz w:val="30"/>
          <w:szCs w:val="30"/>
        </w:rPr>
        <w:t>. При голосовании каждый депутат Совета имеет один голос и подает его за предложение, против него или воздерживается при голосовании. При проведении открытого голосования голосование по вопросам, рассматриваемым сессией Совета, проводится поднятием руки.</w:t>
      </w:r>
    </w:p>
    <w:p w14:paraId="598EBDF8" w14:textId="77777777" w:rsidR="001D3F3B" w:rsidRPr="000225B9" w:rsidRDefault="002C6B41" w:rsidP="001D3F3B">
      <w:pPr>
        <w:pStyle w:val="newncpi"/>
        <w:rPr>
          <w:sz w:val="30"/>
          <w:szCs w:val="30"/>
        </w:rPr>
      </w:pPr>
      <w:r w:rsidRPr="000225B9">
        <w:rPr>
          <w:sz w:val="30"/>
          <w:szCs w:val="30"/>
        </w:rPr>
        <w:tab/>
      </w:r>
      <w:r w:rsidR="00270B08" w:rsidRPr="000225B9">
        <w:rPr>
          <w:sz w:val="30"/>
          <w:szCs w:val="30"/>
        </w:rPr>
        <w:t>46</w:t>
      </w:r>
      <w:r w:rsidR="001D3F3B" w:rsidRPr="000225B9">
        <w:rPr>
          <w:sz w:val="30"/>
          <w:szCs w:val="30"/>
        </w:rPr>
        <w:t>. По решению Совета голосование по проекту решения проводится в целом. Голосование может также проводиться вначале по пунктам, по разделам, а затем в целом. Рассмотрение изменений, дополнений и уточнений по проекту решения проводится лишь после принятия Советом внесенного текста проекта решения за основу.</w:t>
      </w:r>
    </w:p>
    <w:p w14:paraId="541AC848" w14:textId="77777777" w:rsidR="001D3F3B" w:rsidRPr="00884F0E" w:rsidRDefault="002C6B41" w:rsidP="001D3F3B">
      <w:pPr>
        <w:pStyle w:val="newncpi"/>
        <w:rPr>
          <w:sz w:val="30"/>
          <w:szCs w:val="30"/>
        </w:rPr>
      </w:pPr>
      <w:r w:rsidRPr="00884F0E">
        <w:rPr>
          <w:sz w:val="30"/>
          <w:szCs w:val="30"/>
        </w:rPr>
        <w:tab/>
      </w:r>
      <w:r w:rsidR="001D3F3B" w:rsidRPr="00884F0E">
        <w:rPr>
          <w:sz w:val="30"/>
          <w:szCs w:val="30"/>
        </w:rPr>
        <w:t>Перед началом голосования председательствующий указывает количество предложений, которые выносятся на голосование, уточняет их формулировки.</w:t>
      </w:r>
    </w:p>
    <w:p w14:paraId="22824F4B" w14:textId="77777777" w:rsidR="001D3F3B" w:rsidRPr="00884F0E" w:rsidRDefault="002C6B41" w:rsidP="001D3F3B">
      <w:pPr>
        <w:pStyle w:val="newncpi"/>
        <w:rPr>
          <w:sz w:val="30"/>
          <w:szCs w:val="30"/>
        </w:rPr>
      </w:pPr>
      <w:r w:rsidRPr="00884F0E">
        <w:rPr>
          <w:sz w:val="30"/>
          <w:szCs w:val="30"/>
        </w:rPr>
        <w:tab/>
      </w:r>
      <w:r w:rsidR="001D3F3B" w:rsidRPr="00884F0E">
        <w:rPr>
          <w:sz w:val="30"/>
          <w:szCs w:val="30"/>
        </w:rPr>
        <w:t>В случае необходимости каждое предложение или поправка по проекту решения выносится на голосование.</w:t>
      </w:r>
    </w:p>
    <w:p w14:paraId="7C28C19D" w14:textId="77777777" w:rsidR="001D3F3B" w:rsidRPr="00884F0E" w:rsidRDefault="002C6B41" w:rsidP="001D3F3B">
      <w:pPr>
        <w:pStyle w:val="newncpi"/>
        <w:rPr>
          <w:sz w:val="30"/>
          <w:szCs w:val="30"/>
        </w:rPr>
      </w:pPr>
      <w:r w:rsidRPr="00884F0E">
        <w:rPr>
          <w:sz w:val="30"/>
          <w:szCs w:val="30"/>
        </w:rPr>
        <w:tab/>
      </w:r>
      <w:r w:rsidR="001D3F3B" w:rsidRPr="00884F0E">
        <w:rPr>
          <w:sz w:val="30"/>
          <w:szCs w:val="30"/>
        </w:rPr>
        <w:t>Голосование по процедурным вопросам может быть проведено без подсчета голосов – по явному большинству.</w:t>
      </w:r>
    </w:p>
    <w:p w14:paraId="4298AE47" w14:textId="77777777" w:rsidR="001D3F3B" w:rsidRPr="00884F0E" w:rsidRDefault="002C6B41" w:rsidP="00270B08">
      <w:pPr>
        <w:pStyle w:val="newncpi"/>
        <w:tabs>
          <w:tab w:val="left" w:pos="709"/>
        </w:tabs>
        <w:rPr>
          <w:sz w:val="30"/>
          <w:szCs w:val="30"/>
        </w:rPr>
      </w:pPr>
      <w:r w:rsidRPr="00884F0E">
        <w:rPr>
          <w:sz w:val="30"/>
          <w:szCs w:val="30"/>
        </w:rPr>
        <w:lastRenderedPageBreak/>
        <w:tab/>
      </w:r>
      <w:r w:rsidR="00270B08" w:rsidRPr="00884F0E">
        <w:rPr>
          <w:sz w:val="30"/>
          <w:szCs w:val="30"/>
        </w:rPr>
        <w:t>47</w:t>
      </w:r>
      <w:r w:rsidR="001D3F3B" w:rsidRPr="00884F0E">
        <w:rPr>
          <w:sz w:val="30"/>
          <w:szCs w:val="30"/>
        </w:rPr>
        <w:t>. При проведении открытого голосования подсчет голосов на сессиях Совета может поручаться группе депутатов Совета (счетчикам), состав которой определяется Советом. После окончания подсчета голосов председательствующий на заседании объявляет результаты голосования: принято предложение или отклонено.</w:t>
      </w:r>
    </w:p>
    <w:p w14:paraId="7662B893" w14:textId="77777777" w:rsidR="001D3F3B" w:rsidRPr="00884F0E" w:rsidRDefault="00B404A3" w:rsidP="001D3F3B">
      <w:pPr>
        <w:pStyle w:val="newncpi"/>
        <w:rPr>
          <w:sz w:val="30"/>
          <w:szCs w:val="30"/>
        </w:rPr>
      </w:pPr>
      <w:r w:rsidRPr="00A71C2A">
        <w:rPr>
          <w:color w:val="FF0000"/>
          <w:sz w:val="30"/>
          <w:szCs w:val="30"/>
        </w:rPr>
        <w:tab/>
      </w:r>
      <w:r w:rsidR="00270B08" w:rsidRPr="00884F0E">
        <w:rPr>
          <w:sz w:val="30"/>
          <w:szCs w:val="30"/>
        </w:rPr>
        <w:t>48</w:t>
      </w:r>
      <w:r w:rsidR="001D3F3B" w:rsidRPr="00884F0E">
        <w:rPr>
          <w:sz w:val="30"/>
          <w:szCs w:val="30"/>
        </w:rPr>
        <w:t>. Для проведения тайного голосования и определения его результатов Совет избирает из числа депутатов Совета открытым голосованием счетную комиссию. В счетную комиссию не могут входить депутаты Совета, чьи кандидатуры внесены в бюллетени для голосования.</w:t>
      </w:r>
    </w:p>
    <w:p w14:paraId="444FD6FD" w14:textId="77777777" w:rsidR="001D3F3B" w:rsidRPr="00884F0E" w:rsidRDefault="00B404A3" w:rsidP="001D3F3B">
      <w:pPr>
        <w:pStyle w:val="newncpi"/>
        <w:rPr>
          <w:sz w:val="30"/>
          <w:szCs w:val="30"/>
        </w:rPr>
      </w:pPr>
      <w:r w:rsidRPr="00A71C2A">
        <w:rPr>
          <w:color w:val="FF0000"/>
          <w:sz w:val="30"/>
          <w:szCs w:val="30"/>
        </w:rPr>
        <w:tab/>
      </w:r>
      <w:r w:rsidR="001D3F3B" w:rsidRPr="00884F0E">
        <w:rPr>
          <w:sz w:val="30"/>
          <w:szCs w:val="30"/>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14:paraId="45F77DDA"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По результатам тайного голосования счетная комиссия составляет протокол, который подписывается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14:paraId="42A3FB26" w14:textId="77777777" w:rsidR="001D3F3B" w:rsidRPr="00884F0E" w:rsidRDefault="00B404A3" w:rsidP="00270B08">
      <w:pPr>
        <w:pStyle w:val="newncpi"/>
        <w:tabs>
          <w:tab w:val="left" w:pos="709"/>
        </w:tabs>
        <w:rPr>
          <w:sz w:val="30"/>
          <w:szCs w:val="30"/>
        </w:rPr>
      </w:pPr>
      <w:r w:rsidRPr="00A71C2A">
        <w:rPr>
          <w:color w:val="FF0000"/>
          <w:sz w:val="30"/>
          <w:szCs w:val="30"/>
        </w:rPr>
        <w:tab/>
      </w:r>
      <w:r w:rsidR="00270B08" w:rsidRPr="00884F0E">
        <w:rPr>
          <w:sz w:val="30"/>
          <w:szCs w:val="30"/>
        </w:rPr>
        <w:t>49</w:t>
      </w:r>
      <w:r w:rsidR="001D3F3B" w:rsidRPr="00884F0E">
        <w:rPr>
          <w:sz w:val="30"/>
          <w:szCs w:val="30"/>
        </w:rPr>
        <w:t>. Каждому депутату Совета выдается один бюллетень для выборов избираемого органа или должностного лица или для принятия решения по рассматриваемому Советом вопросу.</w:t>
      </w:r>
    </w:p>
    <w:p w14:paraId="27E6AA50"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Бюллетени изготавливаются под контролем счетной комиссии по установленной ею форме и в определенном количестве.</w:t>
      </w:r>
    </w:p>
    <w:p w14:paraId="572079CE"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Бюллетени для тайного голосования выдаются депутатам Совета членами счетной комиссии в соответствии со списком депутатов Совета по предъявлению удостоверения депутата Совета или документа, удостоверяющего личность депутата Совета.</w:t>
      </w:r>
    </w:p>
    <w:p w14:paraId="13EDBD43"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После получения бюллетеня депутат Совета проходит в кабину для голосования.</w:t>
      </w:r>
    </w:p>
    <w:p w14:paraId="22827C9F" w14:textId="761C1C26" w:rsidR="001D3F3B" w:rsidRPr="00884F0E" w:rsidRDefault="00B404A3" w:rsidP="001D3F3B">
      <w:pPr>
        <w:pStyle w:val="newncpi"/>
        <w:rPr>
          <w:sz w:val="30"/>
          <w:szCs w:val="30"/>
        </w:rPr>
      </w:pPr>
      <w:r w:rsidRPr="00884F0E">
        <w:rPr>
          <w:sz w:val="30"/>
          <w:szCs w:val="30"/>
        </w:rPr>
        <w:tab/>
      </w:r>
      <w:r w:rsidR="001D3F3B" w:rsidRPr="00884F0E">
        <w:rPr>
          <w:sz w:val="30"/>
          <w:szCs w:val="30"/>
        </w:rPr>
        <w:t>Заполнение бюллетеней проводится депутатом Совета в кабине для тайного голосования. Если в бюллетень включена одна кандидатура, при голосовании за кандидата ставится любой знак в квадрате под словом «за», а при голосовании против – любой знак в квадрате под словом «против». Если в бюллетене несколько кандидатур, любой знак ставится в квадрате справа от фамилии того кандидата, за которого голосует депутат Совета, или в квадрате, расположенном справа от строки «</w:t>
      </w:r>
      <w:r w:rsidR="00884F0E" w:rsidRPr="00884F0E">
        <w:rPr>
          <w:sz w:val="30"/>
          <w:szCs w:val="30"/>
        </w:rPr>
        <w:t>п</w:t>
      </w:r>
      <w:r w:rsidR="001D3F3B" w:rsidRPr="00884F0E">
        <w:rPr>
          <w:sz w:val="30"/>
          <w:szCs w:val="30"/>
        </w:rPr>
        <w:t>ротив всех кандидатов». В бюллетене по проекту решения, имеющему несколько вариантов, знак ставится в квадрате под словом «за» либо «против» с таким расчетом, чтобы определилась позиция депутата Совета.</w:t>
      </w:r>
    </w:p>
    <w:p w14:paraId="02F3ABF8" w14:textId="77777777" w:rsidR="001D3F3B" w:rsidRPr="00884F0E" w:rsidRDefault="00B404A3" w:rsidP="00B404A3">
      <w:pPr>
        <w:pStyle w:val="newncpi"/>
        <w:tabs>
          <w:tab w:val="left" w:pos="709"/>
        </w:tabs>
        <w:rPr>
          <w:sz w:val="30"/>
          <w:szCs w:val="30"/>
        </w:rPr>
      </w:pPr>
      <w:r w:rsidRPr="00A71C2A">
        <w:rPr>
          <w:color w:val="FF0000"/>
          <w:sz w:val="30"/>
          <w:szCs w:val="30"/>
        </w:rPr>
        <w:tab/>
      </w:r>
      <w:r w:rsidR="001D3F3B" w:rsidRPr="00884F0E">
        <w:rPr>
          <w:sz w:val="30"/>
          <w:szCs w:val="30"/>
        </w:rPr>
        <w:t xml:space="preserve">Недействительными считаются бюллетени неустановленной формы, а при избрании должностных лиц –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w:t>
      </w:r>
      <w:r w:rsidR="001D3F3B" w:rsidRPr="00884F0E">
        <w:rPr>
          <w:sz w:val="30"/>
          <w:szCs w:val="30"/>
        </w:rPr>
        <w:lastRenderedPageBreak/>
        <w:t>поставлен в двух квадратах или не поставлен ни в одном из них. Фамилии, дописанные в бюллетене, при подсчете голосов не учитываются.</w:t>
      </w:r>
    </w:p>
    <w:p w14:paraId="5918F227" w14:textId="77777777" w:rsidR="001D3F3B" w:rsidRPr="00884F0E" w:rsidRDefault="00B404A3" w:rsidP="001D3F3B">
      <w:pPr>
        <w:pStyle w:val="newncpi"/>
        <w:rPr>
          <w:sz w:val="30"/>
          <w:szCs w:val="30"/>
        </w:rPr>
      </w:pPr>
      <w:r w:rsidRPr="00A71C2A">
        <w:rPr>
          <w:color w:val="FF0000"/>
          <w:sz w:val="30"/>
          <w:szCs w:val="30"/>
        </w:rPr>
        <w:tab/>
      </w:r>
      <w:r w:rsidR="00270B08" w:rsidRPr="00884F0E">
        <w:rPr>
          <w:sz w:val="30"/>
          <w:szCs w:val="30"/>
        </w:rPr>
        <w:t>50</w:t>
      </w:r>
      <w:r w:rsidR="001D3F3B" w:rsidRPr="00884F0E">
        <w:rPr>
          <w:sz w:val="30"/>
          <w:szCs w:val="30"/>
        </w:rPr>
        <w:t>. Депутат Совета лично осуществляет свое право на голосование.</w:t>
      </w:r>
    </w:p>
    <w:p w14:paraId="2D0EB0B1"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Депутаты Совета, не имеющие возможности самостоятельно заполнить бюллетень, вправе пригласить в кабину другое лицо по своему усмотрению, кроме члена счетной комиссии.</w:t>
      </w:r>
    </w:p>
    <w:p w14:paraId="279D3DB6" w14:textId="77777777" w:rsidR="001D3F3B" w:rsidRPr="00884F0E" w:rsidRDefault="00B404A3" w:rsidP="001D3F3B">
      <w:pPr>
        <w:pStyle w:val="newncpi"/>
        <w:rPr>
          <w:sz w:val="30"/>
          <w:szCs w:val="30"/>
        </w:rPr>
      </w:pPr>
      <w:r w:rsidRPr="00884F0E">
        <w:rPr>
          <w:sz w:val="30"/>
          <w:szCs w:val="30"/>
        </w:rPr>
        <w:tab/>
      </w:r>
      <w:r w:rsidR="001D3F3B" w:rsidRPr="00884F0E">
        <w:rPr>
          <w:sz w:val="30"/>
          <w:szCs w:val="30"/>
        </w:rPr>
        <w:t>Депутат Совета, который отсутствовал во время голосования, не вправе подать свой голос позже.</w:t>
      </w:r>
    </w:p>
    <w:p w14:paraId="56552690" w14:textId="77777777" w:rsidR="001D3F3B" w:rsidRPr="00884F0E" w:rsidRDefault="00B404A3" w:rsidP="001D3F3B">
      <w:pPr>
        <w:pStyle w:val="newncpi"/>
        <w:rPr>
          <w:sz w:val="30"/>
          <w:szCs w:val="30"/>
        </w:rPr>
      </w:pPr>
      <w:r w:rsidRPr="00A71C2A">
        <w:rPr>
          <w:color w:val="FF0000"/>
          <w:sz w:val="30"/>
          <w:szCs w:val="30"/>
        </w:rPr>
        <w:tab/>
      </w:r>
      <w:r w:rsidR="00270B08" w:rsidRPr="00884F0E">
        <w:rPr>
          <w:sz w:val="30"/>
          <w:szCs w:val="30"/>
        </w:rPr>
        <w:t>51</w:t>
      </w:r>
      <w:r w:rsidR="001D3F3B" w:rsidRPr="00884F0E">
        <w:rPr>
          <w:sz w:val="30"/>
          <w:szCs w:val="30"/>
        </w:rPr>
        <w:t>. При выявлении нарушений в ходе голосования, которые могли повлиять на его результаты, решением Совета голосование признается недействительным и проводится повторное голосование.</w:t>
      </w:r>
    </w:p>
    <w:p w14:paraId="1BB54C0A" w14:textId="77777777" w:rsidR="001D3F3B" w:rsidRPr="00884F0E" w:rsidRDefault="00B404A3" w:rsidP="00270B08">
      <w:pPr>
        <w:pStyle w:val="newncpi"/>
        <w:tabs>
          <w:tab w:val="left" w:pos="709"/>
        </w:tabs>
        <w:rPr>
          <w:sz w:val="30"/>
          <w:szCs w:val="30"/>
        </w:rPr>
      </w:pPr>
      <w:r w:rsidRPr="00A71C2A">
        <w:rPr>
          <w:color w:val="FF0000"/>
          <w:sz w:val="30"/>
          <w:szCs w:val="30"/>
        </w:rPr>
        <w:tab/>
      </w:r>
      <w:r w:rsidR="00270B08" w:rsidRPr="00884F0E">
        <w:rPr>
          <w:sz w:val="30"/>
          <w:szCs w:val="30"/>
        </w:rPr>
        <w:t>52</w:t>
      </w:r>
      <w:r w:rsidR="001D3F3B" w:rsidRPr="00884F0E">
        <w:rPr>
          <w:sz w:val="30"/>
          <w:szCs w:val="30"/>
        </w:rPr>
        <w:t>. На сессии Совета может проводиться поименное голосование путем подачи именных бюллетеней.</w:t>
      </w:r>
    </w:p>
    <w:p w14:paraId="1532DA6D" w14:textId="188BBE45" w:rsidR="001D3F3B" w:rsidRPr="00884F0E" w:rsidRDefault="00B404A3" w:rsidP="001D3F3B">
      <w:pPr>
        <w:pStyle w:val="newncpi"/>
        <w:rPr>
          <w:sz w:val="30"/>
          <w:szCs w:val="30"/>
        </w:rPr>
      </w:pPr>
      <w:r w:rsidRPr="00884F0E">
        <w:rPr>
          <w:sz w:val="30"/>
          <w:szCs w:val="30"/>
        </w:rPr>
        <w:tab/>
      </w:r>
      <w:r w:rsidR="001D3F3B" w:rsidRPr="00884F0E">
        <w:rPr>
          <w:sz w:val="30"/>
          <w:szCs w:val="30"/>
        </w:rPr>
        <w:t xml:space="preserve">Предложение о поименном голосовании имеют право вносить депутаты </w:t>
      </w:r>
      <w:proofErr w:type="gramStart"/>
      <w:r w:rsidR="001D3F3B" w:rsidRPr="00884F0E">
        <w:rPr>
          <w:sz w:val="30"/>
          <w:szCs w:val="30"/>
        </w:rPr>
        <w:t>Совета,  постоянные</w:t>
      </w:r>
      <w:proofErr w:type="gramEnd"/>
      <w:r w:rsidR="001D3F3B" w:rsidRPr="00884F0E">
        <w:rPr>
          <w:sz w:val="30"/>
          <w:szCs w:val="30"/>
        </w:rPr>
        <w:t xml:space="preserve"> комиссии Совета, председатель Совета и его заместитель. Предложение ставится на открытое голосование. Вопрос о поименном голосовании решается положительно, если предложение поддержано простым большинством депутатов Совета, присутствующих на заседании.</w:t>
      </w:r>
    </w:p>
    <w:p w14:paraId="5AF24350" w14:textId="77777777" w:rsidR="001D3F3B" w:rsidRPr="00210238" w:rsidRDefault="00B404A3" w:rsidP="001D3F3B">
      <w:pPr>
        <w:pStyle w:val="newncpi"/>
        <w:rPr>
          <w:sz w:val="30"/>
          <w:szCs w:val="30"/>
        </w:rPr>
      </w:pPr>
      <w:r w:rsidRPr="00A71C2A">
        <w:rPr>
          <w:color w:val="FF0000"/>
          <w:sz w:val="30"/>
          <w:szCs w:val="30"/>
        </w:rPr>
        <w:tab/>
      </w:r>
      <w:r w:rsidR="001D3F3B" w:rsidRPr="00210238">
        <w:rPr>
          <w:sz w:val="30"/>
          <w:szCs w:val="30"/>
        </w:rPr>
        <w:t>Именные бюллетени для поименного голосования выдаются счетной комиссией перед голосованием по предъявлении удостоверения депутата Совета.</w:t>
      </w:r>
    </w:p>
    <w:p w14:paraId="1B0D4B5A" w14:textId="77777777" w:rsidR="001D3F3B" w:rsidRPr="00210238" w:rsidRDefault="00B404A3" w:rsidP="001D3F3B">
      <w:pPr>
        <w:pStyle w:val="newncpi"/>
        <w:rPr>
          <w:sz w:val="30"/>
          <w:szCs w:val="30"/>
        </w:rPr>
      </w:pPr>
      <w:r w:rsidRPr="00210238">
        <w:rPr>
          <w:sz w:val="30"/>
          <w:szCs w:val="30"/>
        </w:rPr>
        <w:tab/>
      </w:r>
      <w:r w:rsidR="001D3F3B" w:rsidRPr="00210238">
        <w:rPr>
          <w:sz w:val="30"/>
          <w:szCs w:val="30"/>
        </w:rPr>
        <w:t>Заполненный именной бюллетень подписывается депутатом Совета.</w:t>
      </w:r>
    </w:p>
    <w:p w14:paraId="681075C3" w14:textId="3F3AA446" w:rsidR="001D3F3B" w:rsidRDefault="00B404A3" w:rsidP="001D3F3B">
      <w:pPr>
        <w:pStyle w:val="newncpi"/>
        <w:rPr>
          <w:sz w:val="30"/>
          <w:szCs w:val="30"/>
        </w:rPr>
      </w:pPr>
      <w:r w:rsidRPr="00210238">
        <w:rPr>
          <w:sz w:val="30"/>
          <w:szCs w:val="30"/>
        </w:rPr>
        <w:tab/>
      </w:r>
      <w:r w:rsidR="001D3F3B" w:rsidRPr="00210238">
        <w:rPr>
          <w:sz w:val="30"/>
          <w:szCs w:val="30"/>
        </w:rPr>
        <w:t>Считаются недействительными именные бюллетени для поименного голосования, если они не подписаны, не заполнены, содержат не внесенные на голосование варианты решения либо два и более варианта решения.</w:t>
      </w:r>
    </w:p>
    <w:p w14:paraId="47BCD82A" w14:textId="7187ADFC" w:rsidR="00210238" w:rsidRDefault="00210238" w:rsidP="001D3F3B">
      <w:pPr>
        <w:pStyle w:val="newncpi"/>
        <w:rPr>
          <w:sz w:val="30"/>
          <w:szCs w:val="30"/>
        </w:rPr>
      </w:pPr>
      <w:r>
        <w:rPr>
          <w:sz w:val="30"/>
          <w:szCs w:val="30"/>
        </w:rPr>
        <w:t xml:space="preserve">  53. Решения Совета по отдельным вопросам, не терпящим отлагательства, могут приниматься с письменного разрешения председателя Совета, а в случае его отсутствия – заместителя председателя Совета, путем опроса депутатов Совета без созыва сессии, за исключением случаев, предусмотренных пунктом 2 статьи 17 Закона Республики Беларусь  «О местном управлении и самоуправлении в Республике Беларусь».</w:t>
      </w:r>
    </w:p>
    <w:p w14:paraId="7D2A848B" w14:textId="03BCF022" w:rsidR="00210238" w:rsidRDefault="00210238" w:rsidP="00007589">
      <w:pPr>
        <w:pStyle w:val="newncpi"/>
        <w:ind w:firstLine="708"/>
        <w:rPr>
          <w:sz w:val="30"/>
          <w:szCs w:val="30"/>
        </w:rPr>
      </w:pPr>
      <w:r>
        <w:rPr>
          <w:sz w:val="30"/>
          <w:szCs w:val="30"/>
        </w:rPr>
        <w:t>Для принятия решения в соответствии с частью первой настоящего пункта в Совет представляется проект решения, подготовленный в порядке, предусмотренным пунктами 1</w:t>
      </w:r>
      <w:r w:rsidR="009325B4">
        <w:rPr>
          <w:sz w:val="30"/>
          <w:szCs w:val="30"/>
        </w:rPr>
        <w:t>1</w:t>
      </w:r>
      <w:r>
        <w:rPr>
          <w:sz w:val="30"/>
          <w:szCs w:val="30"/>
        </w:rPr>
        <w:t>-1</w:t>
      </w:r>
      <w:r w:rsidR="009325B4">
        <w:rPr>
          <w:sz w:val="30"/>
          <w:szCs w:val="30"/>
        </w:rPr>
        <w:t>8</w:t>
      </w:r>
      <w:r>
        <w:rPr>
          <w:sz w:val="30"/>
          <w:szCs w:val="30"/>
        </w:rPr>
        <w:t xml:space="preserve"> настоящего Регламента, который вместе с прилагаемыми документами направляется депутатам Совета для рассмотрения, принятия решения по представленному проекту, оформления в письменном виде принятого решения по проекту решения и его представления в Совет.</w:t>
      </w:r>
    </w:p>
    <w:p w14:paraId="60CA7986" w14:textId="0C0C88C4" w:rsidR="00210238" w:rsidRDefault="00210238" w:rsidP="00007589">
      <w:pPr>
        <w:pStyle w:val="newncpi"/>
        <w:ind w:firstLine="708"/>
        <w:rPr>
          <w:sz w:val="30"/>
          <w:szCs w:val="30"/>
        </w:rPr>
      </w:pPr>
      <w:r>
        <w:rPr>
          <w:sz w:val="30"/>
          <w:szCs w:val="30"/>
        </w:rPr>
        <w:lastRenderedPageBreak/>
        <w:t>Решение считается принятым, если за него проголосовало простое большинство от числа избранных депутатов Совета.</w:t>
      </w:r>
    </w:p>
    <w:p w14:paraId="57E78B50" w14:textId="6DF76D67" w:rsidR="0054175A" w:rsidRPr="00210238" w:rsidRDefault="0054175A" w:rsidP="00007589">
      <w:pPr>
        <w:pStyle w:val="newncpi"/>
        <w:ind w:firstLine="708"/>
        <w:rPr>
          <w:sz w:val="30"/>
          <w:szCs w:val="30"/>
        </w:rPr>
      </w:pPr>
      <w:r>
        <w:rPr>
          <w:sz w:val="30"/>
          <w:szCs w:val="30"/>
        </w:rPr>
        <w:t>По результатам опроса оформляется протокол, в котором отражаются результаты опроса и принятое решение. Протокол подписывается председателем Совета, а в случае его отсутствия – заместителем председателя Совета.</w:t>
      </w:r>
    </w:p>
    <w:p w14:paraId="5A82B146" w14:textId="77777777" w:rsidR="001D3F3B" w:rsidRPr="0054175A" w:rsidRDefault="001D3F3B" w:rsidP="001D3F3B">
      <w:pPr>
        <w:pStyle w:val="chapter"/>
        <w:rPr>
          <w:b w:val="0"/>
          <w:sz w:val="30"/>
          <w:szCs w:val="30"/>
        </w:rPr>
      </w:pPr>
      <w:r w:rsidRPr="0054175A">
        <w:rPr>
          <w:b w:val="0"/>
          <w:sz w:val="30"/>
          <w:szCs w:val="30"/>
        </w:rPr>
        <w:t>ГЛАВА 5</w:t>
      </w:r>
      <w:r w:rsidRPr="0054175A">
        <w:rPr>
          <w:b w:val="0"/>
          <w:sz w:val="30"/>
          <w:szCs w:val="30"/>
        </w:rPr>
        <w:br/>
        <w:t>РЕШЕНИЯ СОВЕТА И РАСПОРЯЖЕНИЯ ПРЕДСЕДАТЕЛЯ СОВЕТА</w:t>
      </w:r>
    </w:p>
    <w:p w14:paraId="62D7B8CC" w14:textId="013DBE45" w:rsidR="001D3F3B" w:rsidRPr="0054175A" w:rsidRDefault="00B404A3" w:rsidP="001D3F3B">
      <w:pPr>
        <w:pStyle w:val="newncpi"/>
        <w:rPr>
          <w:sz w:val="30"/>
          <w:szCs w:val="30"/>
        </w:rPr>
      </w:pPr>
      <w:r w:rsidRPr="0054175A">
        <w:rPr>
          <w:sz w:val="30"/>
          <w:szCs w:val="30"/>
        </w:rPr>
        <w:tab/>
      </w:r>
      <w:r w:rsidR="00270B08" w:rsidRPr="0054175A">
        <w:rPr>
          <w:sz w:val="30"/>
          <w:szCs w:val="30"/>
        </w:rPr>
        <w:t>5</w:t>
      </w:r>
      <w:r w:rsidR="0054175A">
        <w:rPr>
          <w:sz w:val="30"/>
          <w:szCs w:val="30"/>
        </w:rPr>
        <w:t>4</w:t>
      </w:r>
      <w:r w:rsidR="001D3F3B" w:rsidRPr="0054175A">
        <w:rPr>
          <w:sz w:val="30"/>
          <w:szCs w:val="30"/>
        </w:rPr>
        <w:t>. По вопросам, рассмотренным на сессии Совета, Совет в пределах компетенции принимает решения. Решения подписываются председателем Совета, в его отсутствие – заместителем председателя Совета.</w:t>
      </w:r>
    </w:p>
    <w:p w14:paraId="08D9594F" w14:textId="2FF00855" w:rsidR="001D3F3B" w:rsidRPr="0054175A" w:rsidRDefault="00B404A3" w:rsidP="001D3F3B">
      <w:pPr>
        <w:pStyle w:val="newncpi"/>
        <w:rPr>
          <w:sz w:val="30"/>
          <w:szCs w:val="30"/>
        </w:rPr>
      </w:pPr>
      <w:r w:rsidRPr="00A71C2A">
        <w:rPr>
          <w:color w:val="FF0000"/>
          <w:sz w:val="30"/>
          <w:szCs w:val="30"/>
        </w:rPr>
        <w:tab/>
      </w:r>
      <w:r w:rsidR="00270B08" w:rsidRPr="0054175A">
        <w:rPr>
          <w:sz w:val="30"/>
          <w:szCs w:val="30"/>
        </w:rPr>
        <w:t>5</w:t>
      </w:r>
      <w:r w:rsidR="0054175A" w:rsidRPr="0054175A">
        <w:rPr>
          <w:sz w:val="30"/>
          <w:szCs w:val="30"/>
        </w:rPr>
        <w:t>5</w:t>
      </w:r>
      <w:r w:rsidR="001D3F3B" w:rsidRPr="0054175A">
        <w:rPr>
          <w:sz w:val="30"/>
          <w:szCs w:val="30"/>
        </w:rPr>
        <w:t>. Для оперативного решения вопросов, не требующих коллегиального рассмотрения и принятия нормативных правовых актов, председатель Совета в соответствии со своей компетенцией издает распоряжения.</w:t>
      </w:r>
    </w:p>
    <w:p w14:paraId="1543CE18" w14:textId="7D1E5E90" w:rsidR="001D3F3B" w:rsidRPr="00B53891" w:rsidRDefault="00B404A3" w:rsidP="001D3F3B">
      <w:pPr>
        <w:pStyle w:val="newncpi"/>
        <w:rPr>
          <w:sz w:val="30"/>
          <w:szCs w:val="30"/>
        </w:rPr>
      </w:pPr>
      <w:r w:rsidRPr="00B53891">
        <w:rPr>
          <w:b/>
          <w:sz w:val="30"/>
          <w:szCs w:val="30"/>
        </w:rPr>
        <w:tab/>
      </w:r>
      <w:r w:rsidR="00270B08" w:rsidRPr="00B53891">
        <w:rPr>
          <w:sz w:val="30"/>
          <w:szCs w:val="30"/>
        </w:rPr>
        <w:t>5</w:t>
      </w:r>
      <w:r w:rsidR="0054175A" w:rsidRPr="00B53891">
        <w:rPr>
          <w:sz w:val="30"/>
          <w:szCs w:val="30"/>
        </w:rPr>
        <w:t>6</w:t>
      </w:r>
      <w:r w:rsidR="001D3F3B" w:rsidRPr="00B53891">
        <w:rPr>
          <w:sz w:val="30"/>
          <w:szCs w:val="30"/>
        </w:rPr>
        <w:t xml:space="preserve">. Решения, </w:t>
      </w:r>
      <w:r w:rsidR="0054175A" w:rsidRPr="00B53891">
        <w:rPr>
          <w:sz w:val="30"/>
          <w:szCs w:val="30"/>
        </w:rPr>
        <w:t xml:space="preserve">являющиеся </w:t>
      </w:r>
      <w:proofErr w:type="gramStart"/>
      <w:r w:rsidR="0054175A" w:rsidRPr="00B53891">
        <w:rPr>
          <w:sz w:val="30"/>
          <w:szCs w:val="30"/>
        </w:rPr>
        <w:t xml:space="preserve">НПА, </w:t>
      </w:r>
      <w:r w:rsidR="001D3F3B" w:rsidRPr="00B53891">
        <w:rPr>
          <w:sz w:val="30"/>
          <w:szCs w:val="30"/>
        </w:rPr>
        <w:t xml:space="preserve"> подлежат</w:t>
      </w:r>
      <w:proofErr w:type="gramEnd"/>
      <w:r w:rsidR="001D3F3B" w:rsidRPr="00B53891">
        <w:rPr>
          <w:sz w:val="30"/>
          <w:szCs w:val="30"/>
        </w:rPr>
        <w:t xml:space="preserve"> обязательной юридической экспертизе в </w:t>
      </w:r>
      <w:r w:rsidR="00214927" w:rsidRPr="00B53891">
        <w:rPr>
          <w:sz w:val="30"/>
          <w:szCs w:val="30"/>
        </w:rPr>
        <w:t xml:space="preserve">главном управлении юстиции Витебского областного исполнительного комитета </w:t>
      </w:r>
      <w:r w:rsidR="001D3F3B" w:rsidRPr="00B53891">
        <w:rPr>
          <w:sz w:val="30"/>
          <w:szCs w:val="30"/>
        </w:rPr>
        <w:t xml:space="preserve"> (далее – </w:t>
      </w:r>
      <w:r w:rsidR="00214927" w:rsidRPr="00B53891">
        <w:rPr>
          <w:sz w:val="30"/>
          <w:szCs w:val="30"/>
        </w:rPr>
        <w:t>управление юстиции)</w:t>
      </w:r>
      <w:r w:rsidR="001D3F3B" w:rsidRPr="00B53891">
        <w:rPr>
          <w:sz w:val="30"/>
          <w:szCs w:val="30"/>
        </w:rPr>
        <w:t>.</w:t>
      </w:r>
    </w:p>
    <w:p w14:paraId="43C0B682" w14:textId="377FDBF9" w:rsidR="005E0610" w:rsidRPr="00392545" w:rsidRDefault="005E0610" w:rsidP="001D3F3B">
      <w:pPr>
        <w:pStyle w:val="newncpi"/>
        <w:rPr>
          <w:color w:val="FF0000"/>
          <w:sz w:val="30"/>
          <w:szCs w:val="30"/>
        </w:rPr>
      </w:pPr>
      <w:r>
        <w:rPr>
          <w:color w:val="FF0000"/>
          <w:sz w:val="30"/>
          <w:szCs w:val="30"/>
        </w:rPr>
        <w:tab/>
      </w:r>
      <w:r w:rsidRPr="00A03CC4">
        <w:rPr>
          <w:sz w:val="30"/>
          <w:szCs w:val="30"/>
        </w:rPr>
        <w:t>Направление решений, являющихся НПА,</w:t>
      </w:r>
      <w:r w:rsidR="00D06B74" w:rsidRPr="00A03CC4">
        <w:rPr>
          <w:sz w:val="30"/>
          <w:szCs w:val="30"/>
        </w:rPr>
        <w:t xml:space="preserve"> в виде электронных документов или электронных копий документов на бумажных носителях на обязательную юридическую экспертизу</w:t>
      </w:r>
      <w:r w:rsidR="00A03CC4" w:rsidRPr="00A03CC4">
        <w:rPr>
          <w:sz w:val="30"/>
          <w:szCs w:val="30"/>
        </w:rPr>
        <w:t xml:space="preserve"> в управление юстиции, осуществляется главным специалистом Совета  посредством автоматизированной информационной системы, обеспечивающей формирование Национального реестра правовых актов Республики Беларусь, в соответствии с требованиями, установленными Указом Президента Республики Беларусь </w:t>
      </w:r>
      <w:r w:rsidR="00A03CC4">
        <w:rPr>
          <w:sz w:val="30"/>
          <w:szCs w:val="30"/>
        </w:rPr>
        <w:t xml:space="preserve">от 15 июня 2015 г. №243 «Об электронном документообороте при подготовке и принятии правовых актов», </w:t>
      </w:r>
      <w:r w:rsidR="00A03CC4" w:rsidRPr="00A03CC4">
        <w:rPr>
          <w:sz w:val="30"/>
          <w:szCs w:val="30"/>
        </w:rPr>
        <w:t>Инструкцией о порядке осуществления обязательной юридической экспертизы нормативных правовых актов, утвержденной постановлением Совета Министров Республики Беларусь от 23 сентября 2006 г. №1244</w:t>
      </w:r>
      <w:r w:rsidR="001902D7">
        <w:rPr>
          <w:sz w:val="30"/>
          <w:szCs w:val="30"/>
        </w:rPr>
        <w:t>.</w:t>
      </w:r>
    </w:p>
    <w:p w14:paraId="50BFB122" w14:textId="3F26BB18" w:rsidR="001D3F3B" w:rsidRPr="00392545" w:rsidRDefault="00392545" w:rsidP="00007589">
      <w:pPr>
        <w:pStyle w:val="newncpi"/>
        <w:ind w:firstLine="708"/>
        <w:rPr>
          <w:sz w:val="30"/>
          <w:szCs w:val="30"/>
        </w:rPr>
      </w:pPr>
      <w:r w:rsidRPr="00392545">
        <w:rPr>
          <w:sz w:val="30"/>
          <w:szCs w:val="30"/>
        </w:rPr>
        <w:t xml:space="preserve">57. </w:t>
      </w:r>
      <w:r w:rsidR="00214927" w:rsidRPr="00392545">
        <w:rPr>
          <w:sz w:val="30"/>
          <w:szCs w:val="30"/>
        </w:rPr>
        <w:tab/>
      </w:r>
      <w:r w:rsidR="001D3F3B" w:rsidRPr="00392545">
        <w:rPr>
          <w:sz w:val="30"/>
          <w:szCs w:val="30"/>
        </w:rPr>
        <w:t xml:space="preserve">При наличии замечаний по решению, </w:t>
      </w:r>
      <w:r w:rsidRPr="00392545">
        <w:rPr>
          <w:sz w:val="30"/>
          <w:szCs w:val="30"/>
        </w:rPr>
        <w:t xml:space="preserve">являющемуся НПА, во время проведения обязательной юридической экспертизы и </w:t>
      </w:r>
      <w:proofErr w:type="gramStart"/>
      <w:r w:rsidRPr="00392545">
        <w:rPr>
          <w:sz w:val="30"/>
          <w:szCs w:val="30"/>
        </w:rPr>
        <w:t>внесении  управлением</w:t>
      </w:r>
      <w:proofErr w:type="gramEnd"/>
      <w:r w:rsidRPr="00392545">
        <w:rPr>
          <w:sz w:val="30"/>
          <w:szCs w:val="30"/>
        </w:rPr>
        <w:t xml:space="preserve"> юстиции, предложения об их у</w:t>
      </w:r>
      <w:r w:rsidR="00C12170">
        <w:rPr>
          <w:sz w:val="30"/>
          <w:szCs w:val="30"/>
        </w:rPr>
        <w:t>с</w:t>
      </w:r>
      <w:r w:rsidRPr="00392545">
        <w:rPr>
          <w:sz w:val="30"/>
          <w:szCs w:val="30"/>
        </w:rPr>
        <w:t xml:space="preserve">транении в рабочем порядке </w:t>
      </w:r>
      <w:r w:rsidR="001D3F3B" w:rsidRPr="00392545">
        <w:rPr>
          <w:sz w:val="30"/>
          <w:szCs w:val="30"/>
        </w:rPr>
        <w:t xml:space="preserve">доработка решения осуществляется </w:t>
      </w:r>
      <w:r w:rsidRPr="00392545">
        <w:rPr>
          <w:sz w:val="30"/>
          <w:szCs w:val="30"/>
        </w:rPr>
        <w:t xml:space="preserve">разработчиком решения. </w:t>
      </w:r>
    </w:p>
    <w:p w14:paraId="7B8013CA" w14:textId="145712ED" w:rsidR="00237C52" w:rsidRDefault="00392545" w:rsidP="00007589">
      <w:pPr>
        <w:pStyle w:val="newncpi"/>
        <w:ind w:firstLine="708"/>
        <w:rPr>
          <w:sz w:val="30"/>
          <w:szCs w:val="30"/>
        </w:rPr>
      </w:pPr>
      <w:r w:rsidRPr="00392545">
        <w:rPr>
          <w:sz w:val="30"/>
          <w:szCs w:val="30"/>
        </w:rPr>
        <w:t xml:space="preserve">58. </w:t>
      </w:r>
      <w:r>
        <w:rPr>
          <w:sz w:val="30"/>
          <w:szCs w:val="30"/>
        </w:rPr>
        <w:t xml:space="preserve">В случае возврата без проведения обязательной юридической экспертизы, в том числе при отзыве по </w:t>
      </w:r>
      <w:proofErr w:type="gramStart"/>
      <w:r>
        <w:rPr>
          <w:sz w:val="30"/>
          <w:szCs w:val="30"/>
        </w:rPr>
        <w:t>инициативе  Совета</w:t>
      </w:r>
      <w:proofErr w:type="gramEnd"/>
      <w:r>
        <w:rPr>
          <w:sz w:val="30"/>
          <w:szCs w:val="30"/>
        </w:rPr>
        <w:t xml:space="preserve"> решения, являющегося</w:t>
      </w:r>
      <w:r w:rsidR="00C12170">
        <w:rPr>
          <w:sz w:val="30"/>
          <w:szCs w:val="30"/>
        </w:rPr>
        <w:t xml:space="preserve"> НПА, </w:t>
      </w:r>
      <w:r w:rsidR="001902D7">
        <w:rPr>
          <w:sz w:val="30"/>
          <w:szCs w:val="30"/>
        </w:rPr>
        <w:t xml:space="preserve"> </w:t>
      </w:r>
      <w:r w:rsidR="00C12170">
        <w:rPr>
          <w:sz w:val="30"/>
          <w:szCs w:val="30"/>
        </w:rPr>
        <w:t>разработчик решения при необходимости обеспечивает устранение причин, обусловивших возврат (отзыв), и осуществляет доработку решения в возможно короткий срок.</w:t>
      </w:r>
      <w:r>
        <w:rPr>
          <w:sz w:val="30"/>
          <w:szCs w:val="30"/>
        </w:rPr>
        <w:t xml:space="preserve"> </w:t>
      </w:r>
    </w:p>
    <w:p w14:paraId="17EEB0D5" w14:textId="6B7DBEF3" w:rsidR="00237C52" w:rsidRDefault="00237C52" w:rsidP="001D3F3B">
      <w:pPr>
        <w:pStyle w:val="newncpi"/>
        <w:rPr>
          <w:sz w:val="30"/>
          <w:szCs w:val="30"/>
        </w:rPr>
      </w:pPr>
      <w:r>
        <w:rPr>
          <w:sz w:val="30"/>
          <w:szCs w:val="30"/>
        </w:rPr>
        <w:lastRenderedPageBreak/>
        <w:t>В случае получения заключения управления юстиции о несоответствии решения, являющегося НПА, установленным законодательством критериям оценки и недопустимости включения его в Национальный реестр правовых актов Республики Беларусь (далее – отрицательное заключение) разработчик решения в течении тридцати рабочих дней с даты получения отрицательного заключения по нему устраняет в полном объеме выявленные в ходе обязательной юридической экспертизы несоответствия.</w:t>
      </w:r>
    </w:p>
    <w:p w14:paraId="6D432CD0" w14:textId="0A222016" w:rsidR="00237C52" w:rsidRDefault="00237C52" w:rsidP="001D3F3B">
      <w:pPr>
        <w:pStyle w:val="newncpi"/>
        <w:rPr>
          <w:sz w:val="30"/>
          <w:szCs w:val="30"/>
        </w:rPr>
      </w:pPr>
      <w:r>
        <w:rPr>
          <w:sz w:val="30"/>
          <w:szCs w:val="30"/>
        </w:rPr>
        <w:t xml:space="preserve">В случае, если решение принято по согласованию, доработанное </w:t>
      </w:r>
      <w:r w:rsidR="00707F04">
        <w:rPr>
          <w:sz w:val="30"/>
          <w:szCs w:val="30"/>
        </w:rPr>
        <w:t>после отрицательного заключения решение подлежит повторному согласованию с заинтересованными государственными органами, организациями.</w:t>
      </w:r>
    </w:p>
    <w:p w14:paraId="7F26AF5B" w14:textId="4897E835" w:rsidR="00707F04" w:rsidRDefault="00707F04" w:rsidP="001D3F3B">
      <w:pPr>
        <w:pStyle w:val="newncpi"/>
        <w:rPr>
          <w:sz w:val="30"/>
          <w:szCs w:val="30"/>
        </w:rPr>
      </w:pPr>
      <w:r>
        <w:rPr>
          <w:sz w:val="30"/>
          <w:szCs w:val="30"/>
        </w:rPr>
        <w:t>Доработанное, в том числе после отрицательного заключения, решение визируется руководителем структурного подразделения райисполкома, подготовившего решение, с</w:t>
      </w:r>
      <w:r w:rsidR="00FE3138">
        <w:rPr>
          <w:sz w:val="30"/>
          <w:szCs w:val="30"/>
        </w:rPr>
        <w:t>пециалистом</w:t>
      </w:r>
      <w:r>
        <w:rPr>
          <w:sz w:val="30"/>
          <w:szCs w:val="30"/>
        </w:rPr>
        <w:t>, осуществляющ</w:t>
      </w:r>
      <w:r w:rsidR="00FE3138">
        <w:rPr>
          <w:sz w:val="30"/>
          <w:szCs w:val="30"/>
        </w:rPr>
        <w:t>им</w:t>
      </w:r>
      <w:r>
        <w:rPr>
          <w:sz w:val="30"/>
          <w:szCs w:val="30"/>
        </w:rPr>
        <w:t xml:space="preserve"> правовое обеспечение деятельности </w:t>
      </w:r>
      <w:r w:rsidR="001902D7">
        <w:rPr>
          <w:sz w:val="30"/>
          <w:szCs w:val="30"/>
        </w:rPr>
        <w:t>райисполкома</w:t>
      </w:r>
      <w:r>
        <w:rPr>
          <w:sz w:val="30"/>
          <w:szCs w:val="30"/>
        </w:rPr>
        <w:t xml:space="preserve">, заместителем председателя </w:t>
      </w:r>
      <w:r w:rsidR="001902D7">
        <w:rPr>
          <w:sz w:val="30"/>
          <w:szCs w:val="30"/>
        </w:rPr>
        <w:t>райисполкома</w:t>
      </w:r>
      <w:r>
        <w:rPr>
          <w:sz w:val="30"/>
          <w:szCs w:val="30"/>
        </w:rPr>
        <w:t xml:space="preserve"> в соответствии с распределением обязанностей и представляется председателю Совета на одобрение, а при необходимости – на переподписание.</w:t>
      </w:r>
    </w:p>
    <w:p w14:paraId="3D64F1D6" w14:textId="31FCB7CC" w:rsidR="00707F04" w:rsidRDefault="00707F04" w:rsidP="001D3F3B">
      <w:pPr>
        <w:pStyle w:val="newncpi"/>
        <w:rPr>
          <w:sz w:val="30"/>
          <w:szCs w:val="30"/>
        </w:rPr>
      </w:pPr>
      <w:r>
        <w:rPr>
          <w:sz w:val="30"/>
          <w:szCs w:val="30"/>
        </w:rPr>
        <w:t>Д</w:t>
      </w:r>
      <w:r w:rsidR="001C5C8E">
        <w:rPr>
          <w:sz w:val="30"/>
          <w:szCs w:val="30"/>
        </w:rPr>
        <w:t>оработанное решение на бу</w:t>
      </w:r>
      <w:r>
        <w:rPr>
          <w:sz w:val="30"/>
          <w:szCs w:val="30"/>
        </w:rPr>
        <w:t xml:space="preserve">мажном носителе и в виде электронного файла с текстом решения, прилагаемые к нему документы представляются главному специалисту районного Совета депутатов для направления на обязательную юридическую экспертизу </w:t>
      </w:r>
      <w:proofErr w:type="gramStart"/>
      <w:r>
        <w:rPr>
          <w:sz w:val="30"/>
          <w:szCs w:val="30"/>
        </w:rPr>
        <w:t xml:space="preserve">в </w:t>
      </w:r>
      <w:r w:rsidR="00723721">
        <w:rPr>
          <w:sz w:val="30"/>
          <w:szCs w:val="30"/>
        </w:rPr>
        <w:t xml:space="preserve"> управление</w:t>
      </w:r>
      <w:proofErr w:type="gramEnd"/>
      <w:r>
        <w:rPr>
          <w:sz w:val="30"/>
          <w:szCs w:val="30"/>
        </w:rPr>
        <w:t xml:space="preserve"> юстиции</w:t>
      </w:r>
      <w:r w:rsidRPr="001902D7">
        <w:rPr>
          <w:sz w:val="30"/>
          <w:szCs w:val="30"/>
        </w:rPr>
        <w:t>:</w:t>
      </w:r>
    </w:p>
    <w:p w14:paraId="354ADB61" w14:textId="457E2F31" w:rsidR="00707F04" w:rsidRDefault="00FE3138" w:rsidP="001D3F3B">
      <w:pPr>
        <w:pStyle w:val="newncpi"/>
        <w:rPr>
          <w:sz w:val="30"/>
          <w:szCs w:val="30"/>
        </w:rPr>
      </w:pPr>
      <w:r>
        <w:rPr>
          <w:sz w:val="30"/>
          <w:szCs w:val="30"/>
        </w:rPr>
        <w:t>п</w:t>
      </w:r>
      <w:r w:rsidR="00723721">
        <w:rPr>
          <w:sz w:val="30"/>
          <w:szCs w:val="30"/>
        </w:rPr>
        <w:t>осле доработки по предложению управления юстиции</w:t>
      </w:r>
      <w:r w:rsidR="001902D7">
        <w:rPr>
          <w:sz w:val="30"/>
          <w:szCs w:val="30"/>
        </w:rPr>
        <w:t xml:space="preserve"> </w:t>
      </w:r>
      <w:r w:rsidR="00723721">
        <w:rPr>
          <w:sz w:val="30"/>
          <w:szCs w:val="30"/>
        </w:rPr>
        <w:t>не позднее чем за один рабочий день до истечения срока их представления в управление юстиции, установленного соответственно в части третьей пункта 12 Инструкции о порядке осуществления обязательной юридической экспертизы нормативных правовых актов</w:t>
      </w:r>
      <w:r w:rsidR="001902D7">
        <w:rPr>
          <w:sz w:val="30"/>
          <w:szCs w:val="30"/>
        </w:rPr>
        <w:t>;</w:t>
      </w:r>
      <w:r w:rsidR="00723721">
        <w:rPr>
          <w:sz w:val="30"/>
          <w:szCs w:val="30"/>
        </w:rPr>
        <w:t xml:space="preserve"> </w:t>
      </w:r>
    </w:p>
    <w:p w14:paraId="6C54B2FE" w14:textId="3EE3DC5E" w:rsidR="00723721" w:rsidRDefault="001902D7" w:rsidP="001D3F3B">
      <w:pPr>
        <w:pStyle w:val="newncpi"/>
        <w:rPr>
          <w:sz w:val="30"/>
          <w:szCs w:val="30"/>
        </w:rPr>
      </w:pPr>
      <w:r>
        <w:rPr>
          <w:sz w:val="30"/>
          <w:szCs w:val="30"/>
        </w:rPr>
        <w:t>п</w:t>
      </w:r>
      <w:r w:rsidR="00723721">
        <w:rPr>
          <w:sz w:val="30"/>
          <w:szCs w:val="30"/>
        </w:rPr>
        <w:t>осле возврата – не позднее чем через пятнадцать рабочих дней после возврата решения</w:t>
      </w:r>
      <w:r w:rsidR="00860A89">
        <w:rPr>
          <w:sz w:val="30"/>
          <w:szCs w:val="30"/>
        </w:rPr>
        <w:t>, если иной срок не установлен поручением председателя Совета;</w:t>
      </w:r>
    </w:p>
    <w:p w14:paraId="1E792295" w14:textId="5104129D" w:rsidR="00860A89" w:rsidRDefault="0070688B" w:rsidP="001D3F3B">
      <w:pPr>
        <w:pStyle w:val="newncpi"/>
        <w:rPr>
          <w:sz w:val="30"/>
          <w:szCs w:val="30"/>
        </w:rPr>
      </w:pPr>
      <w:r>
        <w:rPr>
          <w:sz w:val="30"/>
          <w:szCs w:val="30"/>
        </w:rPr>
        <w:t>п</w:t>
      </w:r>
      <w:r w:rsidR="00860A89">
        <w:rPr>
          <w:sz w:val="30"/>
          <w:szCs w:val="30"/>
        </w:rPr>
        <w:t xml:space="preserve">осле отрицательного заключения – не позднее чем за пять рабочих дней до истечения срока их представления в управление </w:t>
      </w:r>
      <w:proofErr w:type="gramStart"/>
      <w:r w:rsidR="00860A89">
        <w:rPr>
          <w:sz w:val="30"/>
          <w:szCs w:val="30"/>
        </w:rPr>
        <w:t>юстиции,  установленного</w:t>
      </w:r>
      <w:proofErr w:type="gramEnd"/>
      <w:r w:rsidR="00860A89">
        <w:rPr>
          <w:sz w:val="30"/>
          <w:szCs w:val="30"/>
        </w:rPr>
        <w:t xml:space="preserve"> в части второй подпункта 1.3 пункта 1 Указа Президента Республики Беларусь от 30 декабря 2010 г. №711</w:t>
      </w:r>
      <w:r>
        <w:rPr>
          <w:sz w:val="30"/>
          <w:szCs w:val="30"/>
        </w:rPr>
        <w:t>.</w:t>
      </w:r>
      <w:r w:rsidR="00860A89">
        <w:rPr>
          <w:sz w:val="30"/>
          <w:szCs w:val="30"/>
        </w:rPr>
        <w:t xml:space="preserve"> </w:t>
      </w:r>
    </w:p>
    <w:p w14:paraId="67933D87" w14:textId="244B01E1" w:rsidR="00860A89" w:rsidRDefault="00860A89" w:rsidP="001D3F3B">
      <w:pPr>
        <w:pStyle w:val="newncpi"/>
        <w:rPr>
          <w:sz w:val="30"/>
          <w:szCs w:val="30"/>
        </w:rPr>
      </w:pPr>
      <w:r>
        <w:rPr>
          <w:sz w:val="30"/>
          <w:szCs w:val="30"/>
        </w:rPr>
        <w:t>Направление доработанного, в том числе после отрицательного заключения, решения в управление юстиции, осуществляется в порядке, предусмотренном частью второй пункта 56 настоящего Регламента.</w:t>
      </w:r>
    </w:p>
    <w:p w14:paraId="1868CD4F" w14:textId="42B5BFCE" w:rsidR="001D3F3B" w:rsidRDefault="00860A89" w:rsidP="001D3F3B">
      <w:pPr>
        <w:pStyle w:val="newncpi"/>
        <w:rPr>
          <w:color w:val="000000" w:themeColor="text1"/>
          <w:sz w:val="30"/>
          <w:szCs w:val="30"/>
        </w:rPr>
      </w:pPr>
      <w:r w:rsidRPr="006B00F4">
        <w:rPr>
          <w:color w:val="000000" w:themeColor="text1"/>
          <w:sz w:val="30"/>
          <w:szCs w:val="30"/>
        </w:rPr>
        <w:t xml:space="preserve"> В случаях, предусмотренных </w:t>
      </w:r>
      <w:proofErr w:type="gramStart"/>
      <w:r w:rsidRPr="006B00F4">
        <w:rPr>
          <w:color w:val="000000" w:themeColor="text1"/>
          <w:sz w:val="30"/>
          <w:szCs w:val="30"/>
        </w:rPr>
        <w:t xml:space="preserve">законодательством, </w:t>
      </w:r>
      <w:r w:rsidR="001D3F3B" w:rsidRPr="006B00F4">
        <w:rPr>
          <w:color w:val="000000" w:themeColor="text1"/>
          <w:sz w:val="30"/>
          <w:szCs w:val="30"/>
        </w:rPr>
        <w:t xml:space="preserve"> </w:t>
      </w:r>
      <w:r w:rsidR="002C66BA" w:rsidRPr="006B00F4">
        <w:rPr>
          <w:color w:val="000000" w:themeColor="text1"/>
          <w:sz w:val="30"/>
          <w:szCs w:val="30"/>
        </w:rPr>
        <w:t>структурное</w:t>
      </w:r>
      <w:proofErr w:type="gramEnd"/>
      <w:r w:rsidR="002C66BA" w:rsidRPr="006B00F4">
        <w:rPr>
          <w:color w:val="000000" w:themeColor="text1"/>
          <w:sz w:val="30"/>
          <w:szCs w:val="30"/>
        </w:rPr>
        <w:t xml:space="preserve"> подразделение рай</w:t>
      </w:r>
      <w:r w:rsidR="001D3F3B" w:rsidRPr="006B00F4">
        <w:rPr>
          <w:color w:val="000000" w:themeColor="text1"/>
          <w:sz w:val="30"/>
          <w:szCs w:val="30"/>
        </w:rPr>
        <w:t xml:space="preserve">исполкома, </w:t>
      </w:r>
      <w:r w:rsidR="006B00F4" w:rsidRPr="006B00F4">
        <w:rPr>
          <w:color w:val="000000" w:themeColor="text1"/>
          <w:sz w:val="30"/>
          <w:szCs w:val="30"/>
        </w:rPr>
        <w:t>подготовивше</w:t>
      </w:r>
      <w:r w:rsidR="001D3F3B" w:rsidRPr="006B00F4">
        <w:rPr>
          <w:color w:val="000000" w:themeColor="text1"/>
          <w:sz w:val="30"/>
          <w:szCs w:val="30"/>
        </w:rPr>
        <w:t xml:space="preserve">е решение, </w:t>
      </w:r>
      <w:r w:rsidR="006B00F4" w:rsidRPr="006B00F4">
        <w:rPr>
          <w:color w:val="000000" w:themeColor="text1"/>
          <w:sz w:val="30"/>
          <w:szCs w:val="30"/>
        </w:rPr>
        <w:t xml:space="preserve">по которому получено отрицательное заключение, готовит проект решения </w:t>
      </w:r>
      <w:r w:rsidR="001D3F3B" w:rsidRPr="006B00F4">
        <w:rPr>
          <w:color w:val="000000" w:themeColor="text1"/>
          <w:sz w:val="30"/>
          <w:szCs w:val="30"/>
        </w:rPr>
        <w:t xml:space="preserve"> об отмене так</w:t>
      </w:r>
      <w:r w:rsidR="006B00F4" w:rsidRPr="006B00F4">
        <w:rPr>
          <w:color w:val="000000" w:themeColor="text1"/>
          <w:sz w:val="30"/>
          <w:szCs w:val="30"/>
        </w:rPr>
        <w:t>ого решения с даты его принятия и вносит на рассмотрение сессии Совета в установленном порядке.</w:t>
      </w:r>
    </w:p>
    <w:p w14:paraId="07990700" w14:textId="423F06FD" w:rsidR="001D3F3B" w:rsidRPr="006B00F4" w:rsidRDefault="006B00F4" w:rsidP="00007589">
      <w:pPr>
        <w:pStyle w:val="newncpi"/>
        <w:ind w:firstLine="708"/>
        <w:rPr>
          <w:color w:val="000000" w:themeColor="text1"/>
          <w:sz w:val="30"/>
          <w:szCs w:val="30"/>
        </w:rPr>
      </w:pPr>
      <w:r>
        <w:rPr>
          <w:color w:val="000000" w:themeColor="text1"/>
          <w:sz w:val="30"/>
          <w:szCs w:val="30"/>
        </w:rPr>
        <w:lastRenderedPageBreak/>
        <w:t>Информация в управление юстиции</w:t>
      </w:r>
      <w:r w:rsidR="0070688B">
        <w:rPr>
          <w:color w:val="000000" w:themeColor="text1"/>
          <w:sz w:val="30"/>
          <w:szCs w:val="30"/>
        </w:rPr>
        <w:t xml:space="preserve"> </w:t>
      </w:r>
      <w:r>
        <w:rPr>
          <w:color w:val="000000" w:themeColor="text1"/>
          <w:sz w:val="30"/>
          <w:szCs w:val="30"/>
        </w:rPr>
        <w:t xml:space="preserve">об отмене решения в течении пяти рабочих дней с даты его принятия готовится </w:t>
      </w:r>
      <w:r w:rsidR="00FE3138">
        <w:rPr>
          <w:color w:val="000000" w:themeColor="text1"/>
          <w:sz w:val="30"/>
          <w:szCs w:val="30"/>
        </w:rPr>
        <w:t>специалистом</w:t>
      </w:r>
      <w:r>
        <w:rPr>
          <w:color w:val="000000" w:themeColor="text1"/>
          <w:sz w:val="30"/>
          <w:szCs w:val="30"/>
        </w:rPr>
        <w:t>, осуществляющ</w:t>
      </w:r>
      <w:r w:rsidR="00FE3138">
        <w:rPr>
          <w:color w:val="000000" w:themeColor="text1"/>
          <w:sz w:val="30"/>
          <w:szCs w:val="30"/>
        </w:rPr>
        <w:t>им</w:t>
      </w:r>
      <w:r>
        <w:rPr>
          <w:color w:val="000000" w:themeColor="text1"/>
          <w:sz w:val="30"/>
          <w:szCs w:val="30"/>
        </w:rPr>
        <w:t xml:space="preserve"> правовое обеспечение деятельности райисполкома, и подписывается председателем Совета, а в его отсутствие – заместителем председателя Совета.</w:t>
      </w:r>
    </w:p>
    <w:p w14:paraId="14AE406D" w14:textId="52190287" w:rsidR="001D3F3B" w:rsidRPr="006B3586" w:rsidRDefault="002C66BA" w:rsidP="001D3F3B">
      <w:pPr>
        <w:pStyle w:val="newncpi"/>
        <w:rPr>
          <w:sz w:val="30"/>
          <w:szCs w:val="30"/>
        </w:rPr>
      </w:pPr>
      <w:r w:rsidRPr="00A71C2A">
        <w:rPr>
          <w:color w:val="FF0000"/>
          <w:sz w:val="30"/>
          <w:szCs w:val="30"/>
        </w:rPr>
        <w:tab/>
      </w:r>
      <w:r w:rsidR="006B00F4" w:rsidRPr="006B3586">
        <w:rPr>
          <w:sz w:val="30"/>
          <w:szCs w:val="30"/>
        </w:rPr>
        <w:t>59</w:t>
      </w:r>
      <w:r w:rsidR="001D3F3B" w:rsidRPr="006B3586">
        <w:rPr>
          <w:sz w:val="30"/>
          <w:szCs w:val="30"/>
        </w:rPr>
        <w:t xml:space="preserve">. Решения, </w:t>
      </w:r>
      <w:r w:rsidR="006B00F4" w:rsidRPr="006B3586">
        <w:rPr>
          <w:sz w:val="30"/>
          <w:szCs w:val="30"/>
        </w:rPr>
        <w:t xml:space="preserve">являющиеся </w:t>
      </w:r>
      <w:proofErr w:type="gramStart"/>
      <w:r w:rsidR="006B00F4" w:rsidRPr="006B3586">
        <w:rPr>
          <w:sz w:val="30"/>
          <w:szCs w:val="30"/>
        </w:rPr>
        <w:t xml:space="preserve">НПА, </w:t>
      </w:r>
      <w:r w:rsidR="001D3F3B" w:rsidRPr="006B3586">
        <w:rPr>
          <w:sz w:val="30"/>
          <w:szCs w:val="30"/>
        </w:rPr>
        <w:t xml:space="preserve"> вступают</w:t>
      </w:r>
      <w:proofErr w:type="gramEnd"/>
      <w:r w:rsidR="001D3F3B" w:rsidRPr="006B3586">
        <w:rPr>
          <w:sz w:val="30"/>
          <w:szCs w:val="30"/>
        </w:rPr>
        <w:t xml:space="preserve"> в силу</w:t>
      </w:r>
      <w:r w:rsidR="006B00F4" w:rsidRPr="006B3586">
        <w:rPr>
          <w:sz w:val="30"/>
          <w:szCs w:val="30"/>
        </w:rPr>
        <w:t xml:space="preserve"> после их официального опубликования на </w:t>
      </w:r>
      <w:r w:rsidR="006B3586">
        <w:rPr>
          <w:sz w:val="30"/>
          <w:szCs w:val="30"/>
        </w:rPr>
        <w:t>Н</w:t>
      </w:r>
      <w:r w:rsidR="006B00F4" w:rsidRPr="006B3586">
        <w:rPr>
          <w:sz w:val="30"/>
          <w:szCs w:val="30"/>
        </w:rPr>
        <w:t xml:space="preserve">ациональном правовом Интернет-портале Республики Беларусь, если в них не установлен иной срок вступления в силу. </w:t>
      </w:r>
      <w:r w:rsidR="001D3F3B" w:rsidRPr="006B3586">
        <w:rPr>
          <w:sz w:val="30"/>
          <w:szCs w:val="30"/>
        </w:rPr>
        <w:t xml:space="preserve"> </w:t>
      </w:r>
    </w:p>
    <w:p w14:paraId="7BEA5CA0" w14:textId="49449327" w:rsidR="001D3F3B" w:rsidRPr="006B3586" w:rsidRDefault="002C66BA" w:rsidP="006B3586">
      <w:pPr>
        <w:pStyle w:val="newncpi"/>
        <w:rPr>
          <w:sz w:val="30"/>
          <w:szCs w:val="30"/>
        </w:rPr>
      </w:pPr>
      <w:r w:rsidRPr="006B3586">
        <w:rPr>
          <w:sz w:val="30"/>
          <w:szCs w:val="30"/>
        </w:rPr>
        <w:tab/>
      </w:r>
      <w:r w:rsidR="001D3F3B" w:rsidRPr="006B3586">
        <w:rPr>
          <w:sz w:val="30"/>
          <w:szCs w:val="30"/>
        </w:rPr>
        <w:t>Нормативные право</w:t>
      </w:r>
      <w:r w:rsidR="006B3586">
        <w:rPr>
          <w:sz w:val="30"/>
          <w:szCs w:val="30"/>
        </w:rPr>
        <w:t>вые акты Совета, затрагивающие</w:t>
      </w:r>
      <w:r w:rsidR="001D3F3B" w:rsidRPr="006B3586">
        <w:rPr>
          <w:sz w:val="30"/>
          <w:szCs w:val="30"/>
        </w:rPr>
        <w:t xml:space="preserve"> прав</w:t>
      </w:r>
      <w:r w:rsidR="006B3586">
        <w:rPr>
          <w:sz w:val="30"/>
          <w:szCs w:val="30"/>
        </w:rPr>
        <w:t>а</w:t>
      </w:r>
      <w:r w:rsidR="001D3F3B" w:rsidRPr="006B3586">
        <w:rPr>
          <w:sz w:val="30"/>
          <w:szCs w:val="30"/>
        </w:rPr>
        <w:t>, свобод</w:t>
      </w:r>
      <w:r w:rsidR="006B3586">
        <w:rPr>
          <w:sz w:val="30"/>
          <w:szCs w:val="30"/>
        </w:rPr>
        <w:t>ы</w:t>
      </w:r>
      <w:r w:rsidR="001D3F3B" w:rsidRPr="006B3586">
        <w:rPr>
          <w:sz w:val="30"/>
          <w:szCs w:val="30"/>
        </w:rPr>
        <w:t xml:space="preserve"> и обязанност</w:t>
      </w:r>
      <w:r w:rsidR="006B3586">
        <w:rPr>
          <w:sz w:val="30"/>
          <w:szCs w:val="30"/>
        </w:rPr>
        <w:t>и</w:t>
      </w:r>
      <w:r w:rsidR="001D3F3B" w:rsidRPr="006B3586">
        <w:rPr>
          <w:sz w:val="30"/>
          <w:szCs w:val="30"/>
        </w:rPr>
        <w:t xml:space="preserve"> граждан, вступают в силу только после их официального опубликования.</w:t>
      </w:r>
    </w:p>
    <w:p w14:paraId="68F06DD1" w14:textId="0151E51F" w:rsidR="001D3F3B" w:rsidRPr="006B3586" w:rsidRDefault="002C66BA" w:rsidP="001D3F3B">
      <w:pPr>
        <w:pStyle w:val="newncpi"/>
        <w:rPr>
          <w:sz w:val="30"/>
          <w:szCs w:val="30"/>
        </w:rPr>
      </w:pPr>
      <w:r w:rsidRPr="00A71C2A">
        <w:rPr>
          <w:color w:val="FF0000"/>
          <w:sz w:val="30"/>
          <w:szCs w:val="30"/>
        </w:rPr>
        <w:tab/>
      </w:r>
      <w:r w:rsidR="006B3586" w:rsidRPr="006B3586">
        <w:rPr>
          <w:sz w:val="30"/>
          <w:szCs w:val="30"/>
        </w:rPr>
        <w:t xml:space="preserve">Ненормативные правовые акты </w:t>
      </w:r>
      <w:proofErr w:type="gramStart"/>
      <w:r w:rsidR="006B3586" w:rsidRPr="006B3586">
        <w:rPr>
          <w:sz w:val="30"/>
          <w:szCs w:val="30"/>
        </w:rPr>
        <w:t xml:space="preserve">Совета, </w:t>
      </w:r>
      <w:r w:rsidR="001D3F3B" w:rsidRPr="006B3586">
        <w:rPr>
          <w:sz w:val="30"/>
          <w:szCs w:val="30"/>
        </w:rPr>
        <w:t xml:space="preserve"> а</w:t>
      </w:r>
      <w:proofErr w:type="gramEnd"/>
      <w:r w:rsidR="001D3F3B" w:rsidRPr="006B3586">
        <w:rPr>
          <w:sz w:val="30"/>
          <w:szCs w:val="30"/>
        </w:rPr>
        <w:t xml:space="preserve"> также локальные  акты</w:t>
      </w:r>
      <w:r w:rsidR="006B3586">
        <w:rPr>
          <w:sz w:val="30"/>
          <w:szCs w:val="30"/>
        </w:rPr>
        <w:t xml:space="preserve"> Совета </w:t>
      </w:r>
      <w:r w:rsidR="001D3F3B" w:rsidRPr="006B3586">
        <w:rPr>
          <w:sz w:val="30"/>
          <w:szCs w:val="30"/>
        </w:rPr>
        <w:t xml:space="preserve"> вступают в силу со дня их принятия, если в этих актах не установлен иной срок.</w:t>
      </w:r>
    </w:p>
    <w:p w14:paraId="6AB1E954" w14:textId="6EF8BDE6" w:rsidR="001D3F3B" w:rsidRPr="006B3586" w:rsidRDefault="002C66BA" w:rsidP="001D3F3B">
      <w:pPr>
        <w:pStyle w:val="newncpi"/>
        <w:rPr>
          <w:sz w:val="30"/>
          <w:szCs w:val="30"/>
        </w:rPr>
      </w:pPr>
      <w:r w:rsidRPr="00A71C2A">
        <w:rPr>
          <w:color w:val="FF0000"/>
          <w:sz w:val="30"/>
          <w:szCs w:val="30"/>
        </w:rPr>
        <w:tab/>
      </w:r>
      <w:r w:rsidR="006B3586" w:rsidRPr="006B3586">
        <w:rPr>
          <w:sz w:val="30"/>
          <w:szCs w:val="30"/>
        </w:rPr>
        <w:t>60</w:t>
      </w:r>
      <w:r w:rsidR="001D3F3B" w:rsidRPr="006B3586">
        <w:rPr>
          <w:sz w:val="30"/>
          <w:szCs w:val="30"/>
        </w:rPr>
        <w:t xml:space="preserve">. Решения, </w:t>
      </w:r>
      <w:r w:rsidR="006B3586" w:rsidRPr="006B3586">
        <w:rPr>
          <w:sz w:val="30"/>
          <w:szCs w:val="30"/>
        </w:rPr>
        <w:t>являющиеся НПА</w:t>
      </w:r>
      <w:r w:rsidR="0070688B">
        <w:rPr>
          <w:sz w:val="30"/>
          <w:szCs w:val="30"/>
        </w:rPr>
        <w:t xml:space="preserve"> </w:t>
      </w:r>
      <w:r w:rsidR="006B3586" w:rsidRPr="006B3586">
        <w:rPr>
          <w:sz w:val="30"/>
          <w:szCs w:val="30"/>
        </w:rPr>
        <w:t xml:space="preserve">и содержащие предписание об обнародовании (опубликовании) в </w:t>
      </w:r>
      <w:proofErr w:type="gramStart"/>
      <w:r w:rsidR="006B3586" w:rsidRPr="006B3586">
        <w:rPr>
          <w:sz w:val="30"/>
          <w:szCs w:val="30"/>
        </w:rPr>
        <w:t xml:space="preserve">газете </w:t>
      </w:r>
      <w:r w:rsidRPr="006B3586">
        <w:rPr>
          <w:sz w:val="30"/>
          <w:szCs w:val="30"/>
        </w:rPr>
        <w:t xml:space="preserve"> «</w:t>
      </w:r>
      <w:proofErr w:type="spellStart"/>
      <w:proofErr w:type="gramEnd"/>
      <w:r w:rsidRPr="006B3586">
        <w:rPr>
          <w:sz w:val="30"/>
          <w:szCs w:val="30"/>
        </w:rPr>
        <w:t>Дняпро</w:t>
      </w:r>
      <w:proofErr w:type="spellEnd"/>
      <w:r w:rsidRPr="006B3586">
        <w:rPr>
          <w:sz w:val="30"/>
          <w:szCs w:val="30"/>
          <w:lang w:val="be-BY"/>
        </w:rPr>
        <w:t>ў</w:t>
      </w:r>
      <w:proofErr w:type="spellStart"/>
      <w:r w:rsidRPr="006B3586">
        <w:rPr>
          <w:sz w:val="30"/>
          <w:szCs w:val="30"/>
        </w:rPr>
        <w:t>ская</w:t>
      </w:r>
      <w:proofErr w:type="spellEnd"/>
      <w:r w:rsidRPr="006B3586">
        <w:rPr>
          <w:sz w:val="30"/>
          <w:szCs w:val="30"/>
        </w:rPr>
        <w:t xml:space="preserve"> </w:t>
      </w:r>
      <w:proofErr w:type="spellStart"/>
      <w:r w:rsidRPr="006B3586">
        <w:rPr>
          <w:sz w:val="30"/>
          <w:szCs w:val="30"/>
        </w:rPr>
        <w:t>пра</w:t>
      </w:r>
      <w:proofErr w:type="spellEnd"/>
      <w:r w:rsidRPr="006B3586">
        <w:rPr>
          <w:sz w:val="30"/>
          <w:szCs w:val="30"/>
          <w:lang w:val="be-BY"/>
        </w:rPr>
        <w:t>ў</w:t>
      </w:r>
      <w:r w:rsidRPr="006B3586">
        <w:rPr>
          <w:sz w:val="30"/>
          <w:szCs w:val="30"/>
        </w:rPr>
        <w:t>да»</w:t>
      </w:r>
      <w:r w:rsidR="001D3F3B" w:rsidRPr="006B3586">
        <w:rPr>
          <w:sz w:val="30"/>
          <w:szCs w:val="30"/>
        </w:rPr>
        <w:t xml:space="preserve">, в </w:t>
      </w:r>
      <w:r w:rsidR="006B3586" w:rsidRPr="006B3586">
        <w:rPr>
          <w:sz w:val="30"/>
          <w:szCs w:val="30"/>
        </w:rPr>
        <w:t>установленном порядке направляются главным специалистом Совета для об</w:t>
      </w:r>
      <w:r w:rsidR="001D3F3B" w:rsidRPr="006B3586">
        <w:rPr>
          <w:sz w:val="30"/>
          <w:szCs w:val="30"/>
        </w:rPr>
        <w:t xml:space="preserve">народования (опубликования) </w:t>
      </w:r>
      <w:r w:rsidR="006B3586" w:rsidRPr="006B3586">
        <w:rPr>
          <w:sz w:val="30"/>
          <w:szCs w:val="30"/>
        </w:rPr>
        <w:t xml:space="preserve"> в указанном периодическом печатном издании. </w:t>
      </w:r>
    </w:p>
    <w:p w14:paraId="2C91E20B" w14:textId="579A16CA" w:rsidR="006B3586" w:rsidRDefault="0082346A" w:rsidP="001D3F3B">
      <w:pPr>
        <w:pStyle w:val="newncpi"/>
        <w:rPr>
          <w:sz w:val="30"/>
          <w:szCs w:val="30"/>
        </w:rPr>
      </w:pPr>
      <w:r>
        <w:rPr>
          <w:sz w:val="30"/>
          <w:szCs w:val="30"/>
        </w:rPr>
        <w:tab/>
        <w:t>Наиболее важные решения, не являющиеся НПА, могут быть доведены до всеобщего сведения в средствах массовой информации, размещены на официальном сайте райисполкома в глобальной компьютерной сети Интернет в изложении.  Текст публикаций готовится отделом идеологической работы и по делам молодежи райисполкома.</w:t>
      </w:r>
    </w:p>
    <w:p w14:paraId="7ADBDE31" w14:textId="3A32B40A" w:rsidR="0082346A" w:rsidRDefault="0082346A" w:rsidP="001D3F3B">
      <w:pPr>
        <w:pStyle w:val="newncpi"/>
        <w:rPr>
          <w:sz w:val="30"/>
          <w:szCs w:val="30"/>
        </w:rPr>
      </w:pPr>
      <w:r>
        <w:rPr>
          <w:sz w:val="30"/>
          <w:szCs w:val="30"/>
        </w:rPr>
        <w:tab/>
        <w:t>61. Копии решений Совета направляются в государственные органы и организации главным специалистом Совета согласно указателю рассылки.</w:t>
      </w:r>
    </w:p>
    <w:p w14:paraId="4631B30F" w14:textId="123D3E39" w:rsidR="0001345F" w:rsidRDefault="0001345F" w:rsidP="0070688B">
      <w:pPr>
        <w:pStyle w:val="newncpi"/>
        <w:ind w:firstLine="708"/>
        <w:rPr>
          <w:sz w:val="30"/>
          <w:szCs w:val="30"/>
        </w:rPr>
      </w:pPr>
      <w:r>
        <w:rPr>
          <w:sz w:val="30"/>
          <w:szCs w:val="30"/>
        </w:rPr>
        <w:t>62. Информация о решениях Совета вносится в Журнал регистрации решений Совета.</w:t>
      </w:r>
    </w:p>
    <w:p w14:paraId="68A8E99B" w14:textId="79225B84" w:rsidR="0082346A" w:rsidRPr="006B3586" w:rsidRDefault="0082346A" w:rsidP="0082346A">
      <w:pPr>
        <w:pStyle w:val="newncpi"/>
        <w:ind w:firstLine="708"/>
        <w:rPr>
          <w:sz w:val="30"/>
          <w:szCs w:val="30"/>
        </w:rPr>
      </w:pPr>
    </w:p>
    <w:p w14:paraId="465125C4" w14:textId="2A1F05E1" w:rsidR="001D3F3B" w:rsidRPr="00A71C2A" w:rsidRDefault="001D3F3B" w:rsidP="001D3F3B">
      <w:pPr>
        <w:pStyle w:val="newncpi"/>
        <w:rPr>
          <w:color w:val="FF0000"/>
          <w:sz w:val="30"/>
          <w:szCs w:val="30"/>
        </w:rPr>
      </w:pPr>
    </w:p>
    <w:p w14:paraId="32229969" w14:textId="77777777" w:rsidR="001D3F3B" w:rsidRPr="0082346A" w:rsidRDefault="001D3F3B" w:rsidP="001D3F3B">
      <w:pPr>
        <w:pStyle w:val="chapter"/>
        <w:rPr>
          <w:b w:val="0"/>
          <w:sz w:val="30"/>
          <w:szCs w:val="30"/>
        </w:rPr>
      </w:pPr>
      <w:r w:rsidRPr="0082346A">
        <w:rPr>
          <w:b w:val="0"/>
          <w:sz w:val="30"/>
          <w:szCs w:val="30"/>
        </w:rPr>
        <w:t>ГЛАВА 6</w:t>
      </w:r>
      <w:r w:rsidRPr="0082346A">
        <w:rPr>
          <w:b w:val="0"/>
          <w:sz w:val="30"/>
          <w:szCs w:val="30"/>
        </w:rPr>
        <w:br/>
        <w:t>ПРЕДСЕДАТЕЛЬ СОВЕТА И ЕГО ЗАМЕСТИТЕЛЬ</w:t>
      </w:r>
    </w:p>
    <w:p w14:paraId="74641660" w14:textId="67A3C529" w:rsidR="001D3F3B" w:rsidRPr="0082346A" w:rsidRDefault="0082346A" w:rsidP="00270B08">
      <w:pPr>
        <w:pStyle w:val="newncpi"/>
        <w:tabs>
          <w:tab w:val="left" w:pos="709"/>
        </w:tabs>
        <w:rPr>
          <w:sz w:val="30"/>
          <w:szCs w:val="30"/>
        </w:rPr>
      </w:pPr>
      <w:r>
        <w:rPr>
          <w:sz w:val="30"/>
          <w:szCs w:val="30"/>
        </w:rPr>
        <w:tab/>
        <w:t>6</w:t>
      </w:r>
      <w:r w:rsidR="0001345F">
        <w:rPr>
          <w:sz w:val="30"/>
          <w:szCs w:val="30"/>
        </w:rPr>
        <w:t>3</w:t>
      </w:r>
      <w:r w:rsidR="001D3F3B" w:rsidRPr="0082346A">
        <w:rPr>
          <w:sz w:val="30"/>
          <w:szCs w:val="30"/>
        </w:rPr>
        <w:t>. Деятельностью Совета руководит председатель Совета, который избирается из числа депутатов Совета на сессии Совета путем тайного голосования и исполняет свои обязанности до открытия первой сессии Совета нового созыва. Председатель Совета является государственным</w:t>
      </w:r>
      <w:r>
        <w:rPr>
          <w:sz w:val="30"/>
          <w:szCs w:val="30"/>
        </w:rPr>
        <w:t xml:space="preserve"> </w:t>
      </w:r>
      <w:proofErr w:type="gramStart"/>
      <w:r>
        <w:rPr>
          <w:sz w:val="30"/>
          <w:szCs w:val="30"/>
        </w:rPr>
        <w:t xml:space="preserve">гражданским </w:t>
      </w:r>
      <w:r w:rsidR="001D3F3B" w:rsidRPr="0082346A">
        <w:rPr>
          <w:sz w:val="30"/>
          <w:szCs w:val="30"/>
        </w:rPr>
        <w:t xml:space="preserve"> служащим</w:t>
      </w:r>
      <w:proofErr w:type="gramEnd"/>
      <w:r w:rsidR="001D3F3B" w:rsidRPr="0082346A">
        <w:rPr>
          <w:sz w:val="30"/>
          <w:szCs w:val="30"/>
        </w:rPr>
        <w:t>.</w:t>
      </w:r>
    </w:p>
    <w:p w14:paraId="3EBB5AC9" w14:textId="0A505CDB" w:rsidR="001D3F3B" w:rsidRPr="0082346A" w:rsidRDefault="0082346A" w:rsidP="001D3F3B">
      <w:pPr>
        <w:pStyle w:val="newncpi"/>
        <w:rPr>
          <w:sz w:val="30"/>
          <w:szCs w:val="30"/>
        </w:rPr>
      </w:pPr>
      <w:r>
        <w:rPr>
          <w:sz w:val="30"/>
          <w:szCs w:val="30"/>
        </w:rPr>
        <w:lastRenderedPageBreak/>
        <w:tab/>
        <w:t>6</w:t>
      </w:r>
      <w:r w:rsidR="0001345F">
        <w:rPr>
          <w:sz w:val="30"/>
          <w:szCs w:val="30"/>
        </w:rPr>
        <w:t>4</w:t>
      </w:r>
      <w:r w:rsidR="001D3F3B" w:rsidRPr="0082346A">
        <w:rPr>
          <w:sz w:val="30"/>
          <w:szCs w:val="30"/>
        </w:rPr>
        <w:t>. Кандидатуры на должность председателя Совета, предложения о досрочном прекращении полномочий председателя Совета вносятся депутатами Совета.</w:t>
      </w:r>
    </w:p>
    <w:p w14:paraId="349698E0" w14:textId="77777777" w:rsidR="001D3F3B" w:rsidRPr="0082346A" w:rsidRDefault="00270B08" w:rsidP="001D3F3B">
      <w:pPr>
        <w:pStyle w:val="newncpi"/>
        <w:rPr>
          <w:sz w:val="30"/>
          <w:szCs w:val="30"/>
        </w:rPr>
      </w:pPr>
      <w:r w:rsidRPr="00A71C2A">
        <w:rPr>
          <w:color w:val="FF0000"/>
          <w:sz w:val="30"/>
          <w:szCs w:val="30"/>
        </w:rPr>
        <w:tab/>
      </w:r>
      <w:r w:rsidR="001D3F3B" w:rsidRPr="0082346A">
        <w:rPr>
          <w:sz w:val="30"/>
          <w:szCs w:val="30"/>
        </w:rPr>
        <w:t>Кандидатуры для избрания на должность председателя Совета могут предварительно обсуждаться на совещании представителей депутатов Совета от нескольких округов.</w:t>
      </w:r>
    </w:p>
    <w:p w14:paraId="1073AAA3" w14:textId="77777777" w:rsidR="001D3F3B" w:rsidRPr="0082346A" w:rsidRDefault="00270B08" w:rsidP="001D3F3B">
      <w:pPr>
        <w:pStyle w:val="newncpi"/>
        <w:rPr>
          <w:sz w:val="30"/>
          <w:szCs w:val="30"/>
        </w:rPr>
      </w:pPr>
      <w:r w:rsidRPr="0082346A">
        <w:rPr>
          <w:sz w:val="30"/>
          <w:szCs w:val="30"/>
        </w:rPr>
        <w:tab/>
      </w:r>
      <w:r w:rsidR="001D3F3B" w:rsidRPr="0082346A">
        <w:rPr>
          <w:sz w:val="30"/>
          <w:szCs w:val="30"/>
        </w:rPr>
        <w:t>Каждый депутат Совета имеет право задавать вопросы кандидату, высказывать свое мнение, агитировать за или против выдвинутой кандидатуры.</w:t>
      </w:r>
    </w:p>
    <w:p w14:paraId="4065D9D9" w14:textId="7FCDDCCE" w:rsidR="001D3F3B" w:rsidRPr="0082346A" w:rsidRDefault="00270B08" w:rsidP="001D3F3B">
      <w:pPr>
        <w:pStyle w:val="newncpi"/>
        <w:rPr>
          <w:sz w:val="30"/>
          <w:szCs w:val="30"/>
        </w:rPr>
      </w:pPr>
      <w:r w:rsidRPr="00A71C2A">
        <w:rPr>
          <w:color w:val="FF0000"/>
          <w:sz w:val="30"/>
          <w:szCs w:val="30"/>
        </w:rPr>
        <w:tab/>
      </w:r>
      <w:r w:rsidR="001D3F3B" w:rsidRPr="0082346A">
        <w:rPr>
          <w:sz w:val="30"/>
          <w:szCs w:val="30"/>
        </w:rPr>
        <w:t xml:space="preserve">Обсуждение кандидатур прекращается по решению Совета, принятому большинством голосов депутатов Совета, присутствующих на заседании. Тайное голосование по выборам председателя Совета проводится в соответствии с пунктами </w:t>
      </w:r>
      <w:r w:rsidR="0017169D" w:rsidRPr="00111068">
        <w:rPr>
          <w:sz w:val="30"/>
          <w:szCs w:val="30"/>
        </w:rPr>
        <w:t>48-5</w:t>
      </w:r>
      <w:r w:rsidR="00111068" w:rsidRPr="00111068">
        <w:rPr>
          <w:sz w:val="30"/>
          <w:szCs w:val="30"/>
        </w:rPr>
        <w:t>0</w:t>
      </w:r>
      <w:r w:rsidR="001D3F3B" w:rsidRPr="00111068">
        <w:rPr>
          <w:sz w:val="30"/>
          <w:szCs w:val="30"/>
        </w:rPr>
        <w:t xml:space="preserve"> </w:t>
      </w:r>
      <w:r w:rsidR="001D3F3B" w:rsidRPr="0082346A">
        <w:rPr>
          <w:sz w:val="30"/>
          <w:szCs w:val="30"/>
        </w:rPr>
        <w:t>настоящего Регламента.</w:t>
      </w:r>
    </w:p>
    <w:p w14:paraId="1E63413C" w14:textId="77777777" w:rsidR="001D3F3B" w:rsidRPr="0082346A" w:rsidRDefault="00B42642" w:rsidP="00270B08">
      <w:pPr>
        <w:pStyle w:val="newncpi"/>
        <w:tabs>
          <w:tab w:val="left" w:pos="709"/>
        </w:tabs>
        <w:rPr>
          <w:sz w:val="30"/>
          <w:szCs w:val="30"/>
        </w:rPr>
      </w:pPr>
      <w:r w:rsidRPr="0082346A">
        <w:rPr>
          <w:sz w:val="30"/>
          <w:szCs w:val="30"/>
        </w:rPr>
        <w:tab/>
      </w:r>
      <w:r w:rsidR="001D3F3B" w:rsidRPr="0082346A">
        <w:rPr>
          <w:sz w:val="30"/>
          <w:szCs w:val="30"/>
        </w:rPr>
        <w:t>Председатель Совета считается избранным, если за его кандидатуру проголосовало более половины от числа избранных депутатов Совета.</w:t>
      </w:r>
    </w:p>
    <w:p w14:paraId="60CA67BF" w14:textId="77777777" w:rsidR="001D3F3B" w:rsidRPr="0082346A" w:rsidRDefault="00B42642" w:rsidP="001D3F3B">
      <w:pPr>
        <w:pStyle w:val="newncpi"/>
        <w:rPr>
          <w:sz w:val="30"/>
          <w:szCs w:val="30"/>
        </w:rPr>
      </w:pPr>
      <w:r w:rsidRPr="0082346A">
        <w:rPr>
          <w:sz w:val="30"/>
          <w:szCs w:val="30"/>
        </w:rPr>
        <w:tab/>
      </w:r>
      <w:r w:rsidR="001D3F3B" w:rsidRPr="0082346A">
        <w:rPr>
          <w:sz w:val="30"/>
          <w:szCs w:val="30"/>
        </w:rPr>
        <w:t>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w:t>
      </w:r>
    </w:p>
    <w:p w14:paraId="4FFAF921" w14:textId="77777777" w:rsidR="001D3F3B" w:rsidRPr="0082346A" w:rsidRDefault="00B42642" w:rsidP="001D3F3B">
      <w:pPr>
        <w:pStyle w:val="newncpi"/>
        <w:rPr>
          <w:sz w:val="30"/>
          <w:szCs w:val="30"/>
        </w:rPr>
      </w:pPr>
      <w:r w:rsidRPr="0082346A">
        <w:rPr>
          <w:sz w:val="30"/>
          <w:szCs w:val="30"/>
        </w:rPr>
        <w:tab/>
      </w:r>
      <w:r w:rsidR="001D3F3B" w:rsidRPr="0082346A">
        <w:rPr>
          <w:sz w:val="30"/>
          <w:szCs w:val="30"/>
        </w:rPr>
        <w:t>Если при повторном голосовании ни один из двух кандидатов не набрал более половины голосов от числа избранных депутатов Совета, проводятся повторные выборы.</w:t>
      </w:r>
    </w:p>
    <w:p w14:paraId="6A3452A8" w14:textId="4B9C2BFD" w:rsidR="001D3F3B" w:rsidRPr="0017169D" w:rsidRDefault="00B42642" w:rsidP="00270B08">
      <w:pPr>
        <w:pStyle w:val="newncpi"/>
        <w:tabs>
          <w:tab w:val="left" w:pos="709"/>
        </w:tabs>
        <w:rPr>
          <w:sz w:val="30"/>
          <w:szCs w:val="30"/>
        </w:rPr>
      </w:pPr>
      <w:r w:rsidRPr="00A71C2A">
        <w:rPr>
          <w:color w:val="FF0000"/>
          <w:sz w:val="30"/>
          <w:szCs w:val="30"/>
        </w:rPr>
        <w:tab/>
      </w:r>
      <w:r w:rsidR="0017169D">
        <w:rPr>
          <w:sz w:val="30"/>
          <w:szCs w:val="30"/>
        </w:rPr>
        <w:t>6</w:t>
      </w:r>
      <w:r w:rsidR="0001345F">
        <w:rPr>
          <w:sz w:val="30"/>
          <w:szCs w:val="30"/>
        </w:rPr>
        <w:t>5</w:t>
      </w:r>
      <w:r w:rsidR="001D3F3B" w:rsidRPr="0017169D">
        <w:rPr>
          <w:sz w:val="30"/>
          <w:szCs w:val="30"/>
        </w:rPr>
        <w:t>. Председатель Совета в своей деятельности подотчетен Совету, его избравшему, и может быть освобожден от должности только Советом.</w:t>
      </w:r>
    </w:p>
    <w:p w14:paraId="7453F7E8" w14:textId="77777777" w:rsidR="001D3F3B" w:rsidRPr="0017169D" w:rsidRDefault="00B42642" w:rsidP="001D3F3B">
      <w:pPr>
        <w:pStyle w:val="newncpi"/>
        <w:rPr>
          <w:sz w:val="30"/>
          <w:szCs w:val="30"/>
        </w:rPr>
      </w:pPr>
      <w:r w:rsidRPr="0017169D">
        <w:rPr>
          <w:sz w:val="30"/>
          <w:szCs w:val="30"/>
        </w:rPr>
        <w:tab/>
      </w:r>
      <w:r w:rsidR="001D3F3B" w:rsidRPr="0017169D">
        <w:rPr>
          <w:sz w:val="30"/>
          <w:szCs w:val="30"/>
        </w:rPr>
        <w:t>В случае рассмотрения вопроса об освобождении председателя Совета ему должно быть предоставлено слово для выступления.</w:t>
      </w:r>
    </w:p>
    <w:p w14:paraId="545A694E" w14:textId="77777777" w:rsidR="001D3F3B" w:rsidRPr="0017169D" w:rsidRDefault="00B42642" w:rsidP="001D3F3B">
      <w:pPr>
        <w:pStyle w:val="newncpi"/>
        <w:rPr>
          <w:sz w:val="30"/>
          <w:szCs w:val="30"/>
        </w:rPr>
      </w:pPr>
      <w:r w:rsidRPr="0017169D">
        <w:rPr>
          <w:sz w:val="30"/>
          <w:szCs w:val="30"/>
        </w:rPr>
        <w:tab/>
      </w:r>
      <w:r w:rsidR="001D3F3B" w:rsidRPr="0017169D">
        <w:rPr>
          <w:sz w:val="30"/>
          <w:szCs w:val="30"/>
        </w:rPr>
        <w:t>Тайное голосование по вопросу освобождения председателя Совета от занимаемой должности проводится в порядке, предусмотренном настоящим Регламентом в отношении выборов председателя Совета.</w:t>
      </w:r>
    </w:p>
    <w:p w14:paraId="2B86B013" w14:textId="77777777" w:rsidR="001D3F3B" w:rsidRPr="0017169D" w:rsidRDefault="00B42642" w:rsidP="001D3F3B">
      <w:pPr>
        <w:pStyle w:val="newncpi"/>
        <w:rPr>
          <w:sz w:val="30"/>
          <w:szCs w:val="30"/>
        </w:rPr>
      </w:pPr>
      <w:r w:rsidRPr="0017169D">
        <w:rPr>
          <w:sz w:val="30"/>
          <w:szCs w:val="30"/>
        </w:rPr>
        <w:tab/>
      </w:r>
      <w:r w:rsidR="001D3F3B" w:rsidRPr="0017169D">
        <w:rPr>
          <w:sz w:val="30"/>
          <w:szCs w:val="30"/>
        </w:rPr>
        <w:t>Решение об освобождении председателя Совета от должности принимается большинством голосов от числа избранных депутатов Совета.</w:t>
      </w:r>
    </w:p>
    <w:p w14:paraId="691DA177" w14:textId="41D56959" w:rsidR="001D3F3B" w:rsidRPr="002E08AF" w:rsidRDefault="00B42642" w:rsidP="001D3F3B">
      <w:pPr>
        <w:pStyle w:val="newncpi"/>
        <w:rPr>
          <w:sz w:val="30"/>
          <w:szCs w:val="30"/>
        </w:rPr>
      </w:pPr>
      <w:r w:rsidRPr="002E08AF">
        <w:rPr>
          <w:sz w:val="30"/>
          <w:szCs w:val="30"/>
        </w:rPr>
        <w:tab/>
      </w:r>
      <w:r w:rsidR="0017169D" w:rsidRPr="002E08AF">
        <w:rPr>
          <w:sz w:val="30"/>
          <w:szCs w:val="30"/>
        </w:rPr>
        <w:t>6</w:t>
      </w:r>
      <w:r w:rsidR="0001345F">
        <w:rPr>
          <w:sz w:val="30"/>
          <w:szCs w:val="30"/>
        </w:rPr>
        <w:t>6</w:t>
      </w:r>
      <w:r w:rsidR="001D3F3B" w:rsidRPr="002E08AF">
        <w:rPr>
          <w:sz w:val="30"/>
          <w:szCs w:val="30"/>
        </w:rPr>
        <w:t xml:space="preserve">. Полномочия председателя Совета досрочно прекращаются </w:t>
      </w:r>
      <w:proofErr w:type="gramStart"/>
      <w:r w:rsidR="0017169D" w:rsidRPr="002E08AF">
        <w:rPr>
          <w:sz w:val="30"/>
          <w:szCs w:val="30"/>
        </w:rPr>
        <w:t xml:space="preserve">по </w:t>
      </w:r>
      <w:r w:rsidR="001D3F3B" w:rsidRPr="002E08AF">
        <w:rPr>
          <w:sz w:val="30"/>
          <w:szCs w:val="30"/>
        </w:rPr>
        <w:t xml:space="preserve"> основани</w:t>
      </w:r>
      <w:r w:rsidR="0017169D" w:rsidRPr="002E08AF">
        <w:rPr>
          <w:sz w:val="30"/>
          <w:szCs w:val="30"/>
        </w:rPr>
        <w:t>ям</w:t>
      </w:r>
      <w:proofErr w:type="gramEnd"/>
      <w:r w:rsidR="0017169D" w:rsidRPr="002E08AF">
        <w:rPr>
          <w:sz w:val="30"/>
          <w:szCs w:val="30"/>
        </w:rPr>
        <w:t xml:space="preserve"> и в порядке, установленным законодательными актами </w:t>
      </w:r>
      <w:r w:rsidR="002E08AF" w:rsidRPr="002E08AF">
        <w:rPr>
          <w:sz w:val="30"/>
          <w:szCs w:val="30"/>
        </w:rPr>
        <w:t>и настоящим Регламентом.</w:t>
      </w:r>
    </w:p>
    <w:p w14:paraId="30C846E5" w14:textId="6BFF33D6" w:rsidR="001D3F3B" w:rsidRPr="002E08AF" w:rsidRDefault="00B42642" w:rsidP="00270B08">
      <w:pPr>
        <w:pStyle w:val="newncpi"/>
        <w:tabs>
          <w:tab w:val="left" w:pos="709"/>
        </w:tabs>
        <w:rPr>
          <w:sz w:val="30"/>
          <w:szCs w:val="30"/>
        </w:rPr>
      </w:pPr>
      <w:r w:rsidRPr="002E08AF">
        <w:rPr>
          <w:sz w:val="30"/>
          <w:szCs w:val="30"/>
        </w:rPr>
        <w:tab/>
      </w:r>
      <w:r w:rsidR="002E08AF" w:rsidRPr="002E08AF">
        <w:rPr>
          <w:sz w:val="30"/>
          <w:szCs w:val="30"/>
        </w:rPr>
        <w:t>6</w:t>
      </w:r>
      <w:r w:rsidR="0001345F">
        <w:rPr>
          <w:sz w:val="30"/>
          <w:szCs w:val="30"/>
        </w:rPr>
        <w:t>7</w:t>
      </w:r>
      <w:r w:rsidR="001D3F3B" w:rsidRPr="002E08AF">
        <w:rPr>
          <w:sz w:val="30"/>
          <w:szCs w:val="30"/>
        </w:rPr>
        <w:t>. Председатель Совета в пределах своей компетенции в порядке, установленном законодательством:</w:t>
      </w:r>
    </w:p>
    <w:p w14:paraId="0E5491EA" w14:textId="77777777" w:rsidR="001D3F3B" w:rsidRPr="00987294" w:rsidRDefault="00B42642" w:rsidP="001D3F3B">
      <w:pPr>
        <w:pStyle w:val="newncpi"/>
        <w:rPr>
          <w:sz w:val="30"/>
          <w:szCs w:val="30"/>
        </w:rPr>
      </w:pPr>
      <w:r w:rsidRPr="00987294">
        <w:rPr>
          <w:sz w:val="30"/>
          <w:szCs w:val="30"/>
        </w:rPr>
        <w:tab/>
      </w:r>
      <w:r w:rsidR="001D3F3B" w:rsidRPr="00987294">
        <w:rPr>
          <w:sz w:val="30"/>
          <w:szCs w:val="30"/>
        </w:rPr>
        <w:t>возглавляет Совет, руководит его работой, о</w:t>
      </w:r>
      <w:r w:rsidRPr="00987294">
        <w:rPr>
          <w:sz w:val="30"/>
          <w:szCs w:val="30"/>
        </w:rPr>
        <w:t>беспечивает взаимодействие с рай</w:t>
      </w:r>
      <w:r w:rsidR="001D3F3B" w:rsidRPr="00987294">
        <w:rPr>
          <w:sz w:val="30"/>
          <w:szCs w:val="30"/>
        </w:rPr>
        <w:t>исполкомом;</w:t>
      </w:r>
    </w:p>
    <w:p w14:paraId="5D6E85DD"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представляет Совет во взаимоотношениях с другими государственными органами, иными организациями и гражданами;</w:t>
      </w:r>
    </w:p>
    <w:p w14:paraId="7412508A" w14:textId="20217352"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утверждает штатное расписание Совета</w:t>
      </w:r>
      <w:r w:rsidR="0001345F" w:rsidRPr="0001345F">
        <w:rPr>
          <w:sz w:val="30"/>
          <w:szCs w:val="30"/>
        </w:rPr>
        <w:t xml:space="preserve"> и его аппарата</w:t>
      </w:r>
      <w:r w:rsidR="001D3F3B" w:rsidRPr="0001345F">
        <w:rPr>
          <w:sz w:val="30"/>
          <w:szCs w:val="30"/>
        </w:rPr>
        <w:t>;</w:t>
      </w:r>
    </w:p>
    <w:p w14:paraId="7DA8B57D" w14:textId="77777777" w:rsidR="001D3F3B" w:rsidRPr="00A71C2A" w:rsidRDefault="00B42642" w:rsidP="001D3F3B">
      <w:pPr>
        <w:pStyle w:val="newncpi"/>
        <w:rPr>
          <w:color w:val="FF0000"/>
          <w:sz w:val="30"/>
          <w:szCs w:val="30"/>
        </w:rPr>
      </w:pPr>
      <w:r w:rsidRPr="00A71C2A">
        <w:rPr>
          <w:color w:val="FF0000"/>
          <w:sz w:val="30"/>
          <w:szCs w:val="30"/>
        </w:rPr>
        <w:lastRenderedPageBreak/>
        <w:tab/>
      </w:r>
      <w:r w:rsidR="001D3F3B" w:rsidRPr="0001345F">
        <w:rPr>
          <w:sz w:val="30"/>
          <w:szCs w:val="30"/>
        </w:rPr>
        <w:t>созывает сессии Совета, организует работу по подготовке сессий Совета, ведет заседания Совета;</w:t>
      </w:r>
    </w:p>
    <w:p w14:paraId="4C478A40" w14:textId="77777777" w:rsidR="001D3F3B" w:rsidRPr="0001345F" w:rsidRDefault="00B42642" w:rsidP="00B42642">
      <w:pPr>
        <w:pStyle w:val="newncpi"/>
        <w:tabs>
          <w:tab w:val="left" w:pos="709"/>
        </w:tabs>
        <w:rPr>
          <w:sz w:val="30"/>
          <w:szCs w:val="30"/>
        </w:rPr>
      </w:pPr>
      <w:r w:rsidRPr="00A71C2A">
        <w:rPr>
          <w:color w:val="FF0000"/>
          <w:sz w:val="30"/>
          <w:szCs w:val="30"/>
        </w:rPr>
        <w:tab/>
      </w:r>
      <w:r w:rsidR="001D3F3B" w:rsidRPr="0001345F">
        <w:rPr>
          <w:sz w:val="30"/>
          <w:szCs w:val="30"/>
        </w:rPr>
        <w:t>организует контроль за выполнением решений Совета;</w:t>
      </w:r>
    </w:p>
    <w:p w14:paraId="6F8F8D3E"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назначает на должность и освобождает от должности главного специалиста аппарата Совета, заключает (продлевает, расторгает) с ним трудовой договор (контракт), применяет к нему меры поощрения, дисциплинарного взыскания;</w:t>
      </w:r>
    </w:p>
    <w:p w14:paraId="712A751D" w14:textId="1CE1BD64"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 xml:space="preserve">приглашает на </w:t>
      </w:r>
      <w:proofErr w:type="gramStart"/>
      <w:r w:rsidR="00111068">
        <w:rPr>
          <w:sz w:val="30"/>
          <w:szCs w:val="30"/>
        </w:rPr>
        <w:t xml:space="preserve">заседания </w:t>
      </w:r>
      <w:r w:rsidR="001D3F3B" w:rsidRPr="0001345F">
        <w:rPr>
          <w:sz w:val="30"/>
          <w:szCs w:val="30"/>
        </w:rPr>
        <w:t xml:space="preserve"> Совета</w:t>
      </w:r>
      <w:proofErr w:type="gramEnd"/>
      <w:r w:rsidR="001D3F3B" w:rsidRPr="0001345F">
        <w:rPr>
          <w:sz w:val="30"/>
          <w:szCs w:val="30"/>
        </w:rPr>
        <w:t xml:space="preserve">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14:paraId="04DBC177"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направляет на заключение постоянных комиссий Совета проекты решений, дает поручения председателям постоянных комиссий Совета;</w:t>
      </w:r>
    </w:p>
    <w:p w14:paraId="7D99A34E"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подписывает решения, протоколы заседаний, издает распоряжения;</w:t>
      </w:r>
    </w:p>
    <w:p w14:paraId="0A1AE691"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организует рассмотрение запросов депутатов Совета;</w:t>
      </w:r>
    </w:p>
    <w:p w14:paraId="450C0CA3" w14:textId="3E51CBE8"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14:paraId="7A4D9963" w14:textId="77777777" w:rsidR="001D3F3B" w:rsidRPr="0001345F" w:rsidRDefault="00B42642" w:rsidP="001D3F3B">
      <w:pPr>
        <w:pStyle w:val="newncpi"/>
        <w:rPr>
          <w:sz w:val="30"/>
          <w:szCs w:val="30"/>
        </w:rPr>
      </w:pPr>
      <w:r w:rsidRPr="0001345F">
        <w:rPr>
          <w:sz w:val="30"/>
          <w:szCs w:val="30"/>
        </w:rPr>
        <w:tab/>
      </w:r>
      <w:r w:rsidR="001D3F3B" w:rsidRPr="0001345F">
        <w:rPr>
          <w:sz w:val="30"/>
          <w:szCs w:val="30"/>
        </w:rPr>
        <w:t>осуществляет личный прием граждан и представителей юридических лиц;</w:t>
      </w:r>
    </w:p>
    <w:p w14:paraId="0E025272" w14:textId="77777777"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14:paraId="0A218D0D" w14:textId="54B80B1C" w:rsidR="001D3F3B" w:rsidRPr="0001345F" w:rsidRDefault="00B42642" w:rsidP="00270B08">
      <w:pPr>
        <w:pStyle w:val="newncpi"/>
        <w:tabs>
          <w:tab w:val="left" w:pos="709"/>
        </w:tabs>
        <w:rPr>
          <w:sz w:val="30"/>
          <w:szCs w:val="30"/>
        </w:rPr>
      </w:pPr>
      <w:r w:rsidRPr="00A71C2A">
        <w:rPr>
          <w:color w:val="FF0000"/>
          <w:sz w:val="30"/>
          <w:szCs w:val="30"/>
        </w:rPr>
        <w:tab/>
      </w:r>
      <w:r w:rsidR="00270B08" w:rsidRPr="0001345F">
        <w:rPr>
          <w:sz w:val="30"/>
          <w:szCs w:val="30"/>
        </w:rPr>
        <w:t>6</w:t>
      </w:r>
      <w:r w:rsidR="0001345F" w:rsidRPr="0001345F">
        <w:rPr>
          <w:sz w:val="30"/>
          <w:szCs w:val="30"/>
        </w:rPr>
        <w:t>8</w:t>
      </w:r>
      <w:r w:rsidR="001D3F3B" w:rsidRPr="0001345F">
        <w:rPr>
          <w:sz w:val="30"/>
          <w:szCs w:val="30"/>
        </w:rPr>
        <w:t>. Совет по представлению председателя Совета избирает на сессии Совета тайным или открытым голосованием из числа депутатов Совета заместителя председателя Совета. Каждый депутат Совета имеет право задавать вопросы кандидату, агитировать за или против.</w:t>
      </w:r>
    </w:p>
    <w:p w14:paraId="442CD096" w14:textId="1F7CED9A" w:rsidR="001D3F3B" w:rsidRPr="0001345F" w:rsidRDefault="00B42642" w:rsidP="001D3F3B">
      <w:pPr>
        <w:pStyle w:val="newncpi"/>
        <w:rPr>
          <w:sz w:val="30"/>
          <w:szCs w:val="30"/>
        </w:rPr>
      </w:pPr>
      <w:r w:rsidRPr="00A71C2A">
        <w:rPr>
          <w:color w:val="FF0000"/>
          <w:sz w:val="30"/>
          <w:szCs w:val="30"/>
        </w:rPr>
        <w:tab/>
      </w:r>
      <w:r w:rsidR="001D3F3B" w:rsidRPr="0001345F">
        <w:rPr>
          <w:sz w:val="30"/>
          <w:szCs w:val="30"/>
        </w:rPr>
        <w:t xml:space="preserve">Тайное </w:t>
      </w:r>
      <w:r w:rsidR="0001345F" w:rsidRPr="0001345F">
        <w:rPr>
          <w:sz w:val="30"/>
          <w:szCs w:val="30"/>
        </w:rPr>
        <w:t xml:space="preserve">или открытое </w:t>
      </w:r>
      <w:r w:rsidR="001D3F3B" w:rsidRPr="0001345F">
        <w:rPr>
          <w:sz w:val="30"/>
          <w:szCs w:val="30"/>
        </w:rPr>
        <w:t xml:space="preserve">голосование проводится в порядке, предусмотренном пунктами </w:t>
      </w:r>
      <w:r w:rsidR="00270B08" w:rsidRPr="00111068">
        <w:rPr>
          <w:sz w:val="30"/>
          <w:szCs w:val="30"/>
        </w:rPr>
        <w:t>4</w:t>
      </w:r>
      <w:r w:rsidR="009325B4">
        <w:rPr>
          <w:sz w:val="30"/>
          <w:szCs w:val="30"/>
        </w:rPr>
        <w:t>5</w:t>
      </w:r>
      <w:r w:rsidR="00270B08" w:rsidRPr="00111068">
        <w:rPr>
          <w:sz w:val="30"/>
          <w:szCs w:val="30"/>
        </w:rPr>
        <w:t>-5</w:t>
      </w:r>
      <w:r w:rsidR="00111068" w:rsidRPr="00111068">
        <w:rPr>
          <w:sz w:val="30"/>
          <w:szCs w:val="30"/>
        </w:rPr>
        <w:t>0</w:t>
      </w:r>
      <w:r w:rsidRPr="00111068">
        <w:rPr>
          <w:sz w:val="30"/>
          <w:szCs w:val="30"/>
        </w:rPr>
        <w:t xml:space="preserve"> </w:t>
      </w:r>
      <w:r w:rsidR="001D3F3B" w:rsidRPr="0001345F">
        <w:rPr>
          <w:sz w:val="30"/>
          <w:szCs w:val="30"/>
        </w:rPr>
        <w:t>настоящего Регламента.</w:t>
      </w:r>
    </w:p>
    <w:p w14:paraId="064AF26C" w14:textId="77777777" w:rsidR="001D3F3B" w:rsidRPr="00875293" w:rsidRDefault="00B42642" w:rsidP="001D3F3B">
      <w:pPr>
        <w:pStyle w:val="newncpi"/>
        <w:rPr>
          <w:sz w:val="30"/>
          <w:szCs w:val="30"/>
        </w:rPr>
      </w:pPr>
      <w:r w:rsidRPr="00875293">
        <w:rPr>
          <w:sz w:val="30"/>
          <w:szCs w:val="30"/>
        </w:rPr>
        <w:tab/>
      </w:r>
      <w:r w:rsidR="001D3F3B" w:rsidRPr="00875293">
        <w:rPr>
          <w:sz w:val="30"/>
          <w:szCs w:val="30"/>
        </w:rPr>
        <w:t>Если кандидат не набрал необходимого числа голосов, председатель Совета выдвигает другую кандидатуру.</w:t>
      </w:r>
    </w:p>
    <w:p w14:paraId="0442CA3E" w14:textId="162E6510" w:rsidR="001D3F3B" w:rsidRPr="00875293" w:rsidRDefault="00B42642" w:rsidP="001D3F3B">
      <w:pPr>
        <w:pStyle w:val="newncpi"/>
        <w:rPr>
          <w:sz w:val="30"/>
          <w:szCs w:val="30"/>
        </w:rPr>
      </w:pPr>
      <w:r w:rsidRPr="00875293">
        <w:rPr>
          <w:sz w:val="30"/>
          <w:szCs w:val="30"/>
        </w:rPr>
        <w:tab/>
      </w:r>
      <w:r w:rsidR="001D3F3B" w:rsidRPr="00875293">
        <w:rPr>
          <w:sz w:val="30"/>
          <w:szCs w:val="30"/>
        </w:rPr>
        <w:t xml:space="preserve">Заместитель председателя Совета считается избранным, если за его </w:t>
      </w:r>
      <w:proofErr w:type="gramStart"/>
      <w:r w:rsidR="0001345F" w:rsidRPr="00875293">
        <w:rPr>
          <w:sz w:val="30"/>
          <w:szCs w:val="30"/>
        </w:rPr>
        <w:t xml:space="preserve">кандидатуру </w:t>
      </w:r>
      <w:r w:rsidR="001D3F3B" w:rsidRPr="00875293">
        <w:rPr>
          <w:sz w:val="30"/>
          <w:szCs w:val="30"/>
        </w:rPr>
        <w:t xml:space="preserve"> проголосовало</w:t>
      </w:r>
      <w:proofErr w:type="gramEnd"/>
      <w:r w:rsidR="001D3F3B" w:rsidRPr="00875293">
        <w:rPr>
          <w:sz w:val="30"/>
          <w:szCs w:val="30"/>
        </w:rPr>
        <w:t xml:space="preserve"> </w:t>
      </w:r>
      <w:r w:rsidR="00875293" w:rsidRPr="00875293">
        <w:rPr>
          <w:sz w:val="30"/>
          <w:szCs w:val="30"/>
        </w:rPr>
        <w:t xml:space="preserve">более половины от числа избранных </w:t>
      </w:r>
      <w:r w:rsidR="001D3F3B" w:rsidRPr="00875293">
        <w:rPr>
          <w:sz w:val="30"/>
          <w:szCs w:val="30"/>
        </w:rPr>
        <w:t xml:space="preserve"> депутатов Совета.</w:t>
      </w:r>
    </w:p>
    <w:p w14:paraId="1155580F" w14:textId="54C1832F" w:rsidR="001D3F3B" w:rsidRPr="00A71C2A" w:rsidRDefault="00B42642" w:rsidP="001D3F3B">
      <w:pPr>
        <w:pStyle w:val="newncpi"/>
        <w:rPr>
          <w:color w:val="FF0000"/>
          <w:sz w:val="30"/>
          <w:szCs w:val="30"/>
        </w:rPr>
      </w:pPr>
      <w:r w:rsidRPr="00A71C2A">
        <w:rPr>
          <w:color w:val="FF0000"/>
          <w:sz w:val="30"/>
          <w:szCs w:val="30"/>
        </w:rPr>
        <w:tab/>
      </w:r>
      <w:r w:rsidR="00270B08" w:rsidRPr="00875293">
        <w:rPr>
          <w:sz w:val="30"/>
          <w:szCs w:val="30"/>
        </w:rPr>
        <w:t>6</w:t>
      </w:r>
      <w:r w:rsidR="00875293" w:rsidRPr="00875293">
        <w:rPr>
          <w:sz w:val="30"/>
          <w:szCs w:val="30"/>
        </w:rPr>
        <w:t>9</w:t>
      </w:r>
      <w:r w:rsidR="001D3F3B" w:rsidRPr="00875293">
        <w:rPr>
          <w:sz w:val="30"/>
          <w:szCs w:val="30"/>
        </w:rPr>
        <w:t xml:space="preserve">. Досрочное прекращение полномочий заместителя председателя Совета осуществляется </w:t>
      </w:r>
      <w:proofErr w:type="gramStart"/>
      <w:r w:rsidR="001D3F3B" w:rsidRPr="00875293">
        <w:rPr>
          <w:sz w:val="30"/>
          <w:szCs w:val="30"/>
        </w:rPr>
        <w:t>в  порядке</w:t>
      </w:r>
      <w:proofErr w:type="gramEnd"/>
      <w:r w:rsidR="001D3F3B" w:rsidRPr="00875293">
        <w:rPr>
          <w:sz w:val="30"/>
          <w:szCs w:val="30"/>
        </w:rPr>
        <w:t xml:space="preserve">, </w:t>
      </w:r>
      <w:r w:rsidR="00875293" w:rsidRPr="00875293">
        <w:rPr>
          <w:sz w:val="30"/>
          <w:szCs w:val="30"/>
        </w:rPr>
        <w:t xml:space="preserve">установленном для его </w:t>
      </w:r>
      <w:r w:rsidR="001D3F3B" w:rsidRPr="00875293">
        <w:rPr>
          <w:sz w:val="30"/>
          <w:szCs w:val="30"/>
        </w:rPr>
        <w:t xml:space="preserve"> избрани</w:t>
      </w:r>
      <w:r w:rsidR="00875293" w:rsidRPr="00875293">
        <w:rPr>
          <w:sz w:val="30"/>
          <w:szCs w:val="30"/>
        </w:rPr>
        <w:t>я</w:t>
      </w:r>
      <w:r w:rsidR="001D3F3B" w:rsidRPr="00875293">
        <w:rPr>
          <w:sz w:val="30"/>
          <w:szCs w:val="30"/>
        </w:rPr>
        <w:t>.</w:t>
      </w:r>
    </w:p>
    <w:p w14:paraId="121FFF62" w14:textId="777EEE4D" w:rsidR="001D3F3B" w:rsidRPr="00875293" w:rsidRDefault="00B42642" w:rsidP="001D3F3B">
      <w:pPr>
        <w:pStyle w:val="newncpi"/>
        <w:rPr>
          <w:sz w:val="30"/>
          <w:szCs w:val="30"/>
        </w:rPr>
      </w:pPr>
      <w:r w:rsidRPr="00A71C2A">
        <w:rPr>
          <w:color w:val="FF0000"/>
          <w:sz w:val="30"/>
          <w:szCs w:val="30"/>
        </w:rPr>
        <w:tab/>
      </w:r>
      <w:r w:rsidR="00875293" w:rsidRPr="00875293">
        <w:rPr>
          <w:sz w:val="30"/>
          <w:szCs w:val="30"/>
        </w:rPr>
        <w:t>70</w:t>
      </w:r>
      <w:r w:rsidR="001D3F3B" w:rsidRPr="00875293">
        <w:rPr>
          <w:sz w:val="30"/>
          <w:szCs w:val="30"/>
        </w:rPr>
        <w:t xml:space="preserve">. Заместитель председателя Совета по поручению председателя Совета выполняет отдельные его функции и исполняет обязанности </w:t>
      </w:r>
      <w:r w:rsidR="001D3F3B" w:rsidRPr="00875293">
        <w:rPr>
          <w:sz w:val="30"/>
          <w:szCs w:val="30"/>
        </w:rPr>
        <w:lastRenderedPageBreak/>
        <w:t>председателя Совета в случае его отсутствия или невозможности осуществления им своих полномочий.</w:t>
      </w:r>
    </w:p>
    <w:p w14:paraId="70951476" w14:textId="5B88FCF4" w:rsidR="001D3F3B" w:rsidRPr="00875293" w:rsidRDefault="009D20F7" w:rsidP="001D3F3B">
      <w:pPr>
        <w:pStyle w:val="newncpi"/>
        <w:rPr>
          <w:sz w:val="30"/>
          <w:szCs w:val="30"/>
        </w:rPr>
      </w:pPr>
      <w:r w:rsidRPr="00A71C2A">
        <w:rPr>
          <w:color w:val="FF0000"/>
          <w:sz w:val="30"/>
          <w:szCs w:val="30"/>
        </w:rPr>
        <w:tab/>
      </w:r>
      <w:r w:rsidR="001D3F3B" w:rsidRPr="00875293">
        <w:rPr>
          <w:sz w:val="30"/>
          <w:szCs w:val="30"/>
        </w:rPr>
        <w:t>Заместитель председателя Совета осуществляет свои полномочия без отрыва от трудовой (служебной) деятельности и пользуется соответствующими гарантиями, предусмотренными Законом Республики Беларусь «О статусе депутата местного Совета депутатов» и другими актами законодательства.</w:t>
      </w:r>
    </w:p>
    <w:p w14:paraId="223EE61C" w14:textId="77777777" w:rsidR="001D3F3B" w:rsidRPr="00875293" w:rsidRDefault="009D20F7" w:rsidP="001D3F3B">
      <w:pPr>
        <w:pStyle w:val="newncpi"/>
        <w:rPr>
          <w:sz w:val="30"/>
          <w:szCs w:val="30"/>
        </w:rPr>
      </w:pPr>
      <w:r w:rsidRPr="00875293">
        <w:rPr>
          <w:sz w:val="30"/>
          <w:szCs w:val="30"/>
        </w:rPr>
        <w:tab/>
      </w:r>
      <w:r w:rsidR="001D3F3B" w:rsidRPr="00875293">
        <w:rPr>
          <w:sz w:val="30"/>
          <w:szCs w:val="30"/>
        </w:rPr>
        <w:t>Заместитель председателя Совета подотчетен Совету и председателю Совета.</w:t>
      </w:r>
    </w:p>
    <w:p w14:paraId="620E81BB" w14:textId="77777777" w:rsidR="001D3F3B" w:rsidRPr="00875293" w:rsidRDefault="001D3F3B" w:rsidP="001D3F3B">
      <w:pPr>
        <w:pStyle w:val="chapter"/>
        <w:rPr>
          <w:b w:val="0"/>
          <w:sz w:val="30"/>
          <w:szCs w:val="30"/>
        </w:rPr>
      </w:pPr>
      <w:r w:rsidRPr="00875293">
        <w:rPr>
          <w:b w:val="0"/>
          <w:sz w:val="30"/>
          <w:szCs w:val="30"/>
        </w:rPr>
        <w:t>ГЛАВА 7</w:t>
      </w:r>
      <w:r w:rsidRPr="00875293">
        <w:rPr>
          <w:b w:val="0"/>
          <w:sz w:val="30"/>
          <w:szCs w:val="30"/>
        </w:rPr>
        <w:br/>
      </w:r>
      <w:r w:rsidR="005536CC" w:rsidRPr="00875293">
        <w:rPr>
          <w:b w:val="0"/>
          <w:sz w:val="30"/>
          <w:szCs w:val="30"/>
        </w:rPr>
        <w:t xml:space="preserve"> </w:t>
      </w:r>
      <w:r w:rsidRPr="00875293">
        <w:rPr>
          <w:b w:val="0"/>
          <w:sz w:val="30"/>
          <w:szCs w:val="30"/>
        </w:rPr>
        <w:t>ПРЕЗИДИУМ СОВЕТА</w:t>
      </w:r>
    </w:p>
    <w:p w14:paraId="6193E0A9" w14:textId="315B6192" w:rsidR="001D3F3B" w:rsidRPr="00875293" w:rsidRDefault="009D20F7" w:rsidP="001D3F3B">
      <w:pPr>
        <w:pStyle w:val="newncpi"/>
        <w:rPr>
          <w:sz w:val="30"/>
          <w:szCs w:val="30"/>
        </w:rPr>
      </w:pPr>
      <w:r w:rsidRPr="00875293">
        <w:rPr>
          <w:sz w:val="30"/>
          <w:szCs w:val="30"/>
        </w:rPr>
        <w:tab/>
      </w:r>
      <w:r w:rsidR="00875293" w:rsidRPr="00875293">
        <w:rPr>
          <w:sz w:val="30"/>
          <w:szCs w:val="30"/>
        </w:rPr>
        <w:t>71</w:t>
      </w:r>
      <w:r w:rsidR="001D3F3B" w:rsidRPr="00875293">
        <w:rPr>
          <w:sz w:val="30"/>
          <w:szCs w:val="30"/>
        </w:rPr>
        <w:t>. Президиум Совета образуется Советом в целях обеспечения непрерывности деятельности Совета, а также оперативного коллегиального решения в период между сессиями Совета вопросов, связанных с организацией работы Совета или отнесенных законодательством или Советом к компетенции президиума Совета.</w:t>
      </w:r>
    </w:p>
    <w:p w14:paraId="011EABA9" w14:textId="23172109" w:rsidR="001D3F3B" w:rsidRPr="00A71C2A" w:rsidRDefault="009D20F7" w:rsidP="00270B08">
      <w:pPr>
        <w:pStyle w:val="newncpi"/>
        <w:tabs>
          <w:tab w:val="left" w:pos="709"/>
        </w:tabs>
        <w:rPr>
          <w:color w:val="FF0000"/>
          <w:sz w:val="30"/>
          <w:szCs w:val="30"/>
        </w:rPr>
      </w:pPr>
      <w:r w:rsidRPr="00A71C2A">
        <w:rPr>
          <w:color w:val="FF0000"/>
          <w:sz w:val="30"/>
          <w:szCs w:val="30"/>
        </w:rPr>
        <w:tab/>
      </w:r>
      <w:r w:rsidR="00875293" w:rsidRPr="00875293">
        <w:rPr>
          <w:sz w:val="30"/>
          <w:szCs w:val="30"/>
        </w:rPr>
        <w:t>72</w:t>
      </w:r>
      <w:r w:rsidR="001D3F3B" w:rsidRPr="00875293">
        <w:rPr>
          <w:sz w:val="30"/>
          <w:szCs w:val="30"/>
        </w:rPr>
        <w:t>. В состав президиума Совета входят председатель Совета, его заместитель, председатели постоянных комиссий Совета. По решению Совета в состав президиума Совета могут входить другие депутаты Совета.</w:t>
      </w:r>
    </w:p>
    <w:p w14:paraId="10AC13F7" w14:textId="77777777" w:rsidR="001D3F3B" w:rsidRPr="00875293" w:rsidRDefault="009D20F7" w:rsidP="001D3F3B">
      <w:pPr>
        <w:pStyle w:val="newncpi"/>
        <w:rPr>
          <w:sz w:val="30"/>
          <w:szCs w:val="30"/>
        </w:rPr>
      </w:pPr>
      <w:r w:rsidRPr="00875293">
        <w:rPr>
          <w:sz w:val="30"/>
          <w:szCs w:val="30"/>
        </w:rPr>
        <w:tab/>
      </w:r>
      <w:r w:rsidR="001D3F3B" w:rsidRPr="00875293">
        <w:rPr>
          <w:sz w:val="30"/>
          <w:szCs w:val="30"/>
        </w:rPr>
        <w:t>Численный и персональный состав президиума Совета определяется сессией Совета.</w:t>
      </w:r>
    </w:p>
    <w:p w14:paraId="3486AC98" w14:textId="7A3D3D7E" w:rsidR="001D3F3B" w:rsidRPr="00774A00" w:rsidRDefault="009D20F7" w:rsidP="00270B08">
      <w:pPr>
        <w:pStyle w:val="newncpi"/>
        <w:tabs>
          <w:tab w:val="left" w:pos="709"/>
        </w:tabs>
        <w:rPr>
          <w:sz w:val="30"/>
          <w:szCs w:val="30"/>
        </w:rPr>
      </w:pPr>
      <w:r w:rsidRPr="00A71C2A">
        <w:rPr>
          <w:color w:val="FF0000"/>
          <w:sz w:val="30"/>
          <w:szCs w:val="30"/>
        </w:rPr>
        <w:tab/>
      </w:r>
      <w:r w:rsidR="00270B08" w:rsidRPr="00774A00">
        <w:rPr>
          <w:sz w:val="30"/>
          <w:szCs w:val="30"/>
        </w:rPr>
        <w:t>7</w:t>
      </w:r>
      <w:r w:rsidR="00774A00" w:rsidRPr="00774A00">
        <w:rPr>
          <w:sz w:val="30"/>
          <w:szCs w:val="30"/>
        </w:rPr>
        <w:t>3</w:t>
      </w:r>
      <w:r w:rsidR="001D3F3B" w:rsidRPr="00774A00">
        <w:rPr>
          <w:sz w:val="30"/>
          <w:szCs w:val="30"/>
        </w:rPr>
        <w:t>. Основной формой деятельности президиума Совета является заседание. Заседания президиума Совета проводятся по мере необходимости, но не реже одного раза в квартал.</w:t>
      </w:r>
    </w:p>
    <w:p w14:paraId="2D981B99" w14:textId="6EF9A214" w:rsidR="001D3F3B" w:rsidRPr="00774A00" w:rsidRDefault="009D20F7" w:rsidP="001D3F3B">
      <w:pPr>
        <w:pStyle w:val="newncpi"/>
        <w:rPr>
          <w:sz w:val="30"/>
          <w:szCs w:val="30"/>
        </w:rPr>
      </w:pPr>
      <w:r w:rsidRPr="00A71C2A">
        <w:rPr>
          <w:color w:val="FF0000"/>
          <w:sz w:val="30"/>
          <w:szCs w:val="30"/>
        </w:rPr>
        <w:tab/>
      </w:r>
      <w:r w:rsidR="001D3F3B" w:rsidRPr="00774A00">
        <w:rPr>
          <w:sz w:val="30"/>
          <w:szCs w:val="30"/>
        </w:rPr>
        <w:t xml:space="preserve">Созывает и </w:t>
      </w:r>
      <w:proofErr w:type="gramStart"/>
      <w:r w:rsidR="00774A00" w:rsidRPr="00774A00">
        <w:rPr>
          <w:sz w:val="30"/>
          <w:szCs w:val="30"/>
        </w:rPr>
        <w:t xml:space="preserve">проводит </w:t>
      </w:r>
      <w:r w:rsidR="001D3F3B" w:rsidRPr="00774A00">
        <w:rPr>
          <w:sz w:val="30"/>
          <w:szCs w:val="30"/>
        </w:rPr>
        <w:t xml:space="preserve"> заседание</w:t>
      </w:r>
      <w:proofErr w:type="gramEnd"/>
      <w:r w:rsidR="001D3F3B" w:rsidRPr="00774A00">
        <w:rPr>
          <w:sz w:val="30"/>
          <w:szCs w:val="30"/>
        </w:rPr>
        <w:t xml:space="preserve"> президиума Совета председате</w:t>
      </w:r>
      <w:r w:rsidRPr="00774A00">
        <w:rPr>
          <w:sz w:val="30"/>
          <w:szCs w:val="30"/>
        </w:rPr>
        <w:t xml:space="preserve">ль Совета, а в его отсутствие – </w:t>
      </w:r>
      <w:r w:rsidR="001D3F3B" w:rsidRPr="00774A00">
        <w:rPr>
          <w:sz w:val="30"/>
          <w:szCs w:val="30"/>
        </w:rPr>
        <w:t xml:space="preserve">заместитель председателя Совета. </w:t>
      </w:r>
    </w:p>
    <w:p w14:paraId="3F678CA5" w14:textId="19961BE1" w:rsidR="001D3F3B" w:rsidRDefault="009D20F7" w:rsidP="001D3F3B">
      <w:pPr>
        <w:pStyle w:val="newncpi"/>
        <w:rPr>
          <w:sz w:val="30"/>
          <w:szCs w:val="30"/>
        </w:rPr>
      </w:pPr>
      <w:r w:rsidRPr="00A71C2A">
        <w:rPr>
          <w:color w:val="FF0000"/>
          <w:sz w:val="30"/>
          <w:szCs w:val="30"/>
        </w:rPr>
        <w:tab/>
      </w:r>
      <w:r w:rsidR="00270B08" w:rsidRPr="00774A00">
        <w:rPr>
          <w:sz w:val="30"/>
          <w:szCs w:val="30"/>
        </w:rPr>
        <w:t>7</w:t>
      </w:r>
      <w:r w:rsidR="00774A00" w:rsidRPr="00774A00">
        <w:rPr>
          <w:sz w:val="30"/>
          <w:szCs w:val="30"/>
        </w:rPr>
        <w:t>4</w:t>
      </w:r>
      <w:r w:rsidR="001D3F3B" w:rsidRPr="00774A00">
        <w:rPr>
          <w:sz w:val="30"/>
          <w:szCs w:val="30"/>
        </w:rPr>
        <w:t xml:space="preserve">. Заседание президиума Совета является правомочным,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w:t>
      </w:r>
      <w:r w:rsidR="00774A00" w:rsidRPr="00774A00">
        <w:rPr>
          <w:sz w:val="30"/>
          <w:szCs w:val="30"/>
        </w:rPr>
        <w:t xml:space="preserve">в том числе поименным, </w:t>
      </w:r>
      <w:r w:rsidR="001D3F3B" w:rsidRPr="00774A00">
        <w:rPr>
          <w:sz w:val="30"/>
          <w:szCs w:val="30"/>
        </w:rPr>
        <w:t>в порядке, установленном законодательством и настоящим Регламентом.</w:t>
      </w:r>
    </w:p>
    <w:p w14:paraId="2EB841EF" w14:textId="115D28FE" w:rsidR="00774A00" w:rsidRPr="00774A00" w:rsidRDefault="00774A00" w:rsidP="001D3F3B">
      <w:pPr>
        <w:pStyle w:val="newncpi"/>
        <w:rPr>
          <w:sz w:val="30"/>
          <w:szCs w:val="30"/>
        </w:rPr>
      </w:pPr>
      <w:r>
        <w:rPr>
          <w:sz w:val="30"/>
          <w:szCs w:val="30"/>
        </w:rPr>
        <w:t xml:space="preserve">  75. В заседаниях президиума Совета вправе участвовать депутаты Совета, депутаты Палаты представителей и члены Совета Республики Национального собрания Республики Беларусь</w:t>
      </w:r>
      <w:r w:rsidR="009915F0">
        <w:rPr>
          <w:sz w:val="30"/>
          <w:szCs w:val="30"/>
        </w:rPr>
        <w:t>, председатель и члены райисполкома, прокурор Дубровенского района, а по приглашению председателя Совета – иные лица.</w:t>
      </w:r>
    </w:p>
    <w:p w14:paraId="028B5FCA" w14:textId="27308294" w:rsidR="001D3F3B" w:rsidRPr="00A71C2A" w:rsidRDefault="009D20F7" w:rsidP="00BF39DB">
      <w:pPr>
        <w:pStyle w:val="newncpi"/>
        <w:tabs>
          <w:tab w:val="left" w:pos="709"/>
        </w:tabs>
        <w:rPr>
          <w:color w:val="FF0000"/>
          <w:sz w:val="30"/>
          <w:szCs w:val="30"/>
        </w:rPr>
      </w:pPr>
      <w:r w:rsidRPr="00A71C2A">
        <w:rPr>
          <w:color w:val="FF0000"/>
          <w:sz w:val="30"/>
          <w:szCs w:val="30"/>
        </w:rPr>
        <w:tab/>
      </w:r>
      <w:r w:rsidR="00270B08" w:rsidRPr="009915F0">
        <w:rPr>
          <w:sz w:val="30"/>
          <w:szCs w:val="30"/>
        </w:rPr>
        <w:t>7</w:t>
      </w:r>
      <w:r w:rsidR="009915F0" w:rsidRPr="009915F0">
        <w:rPr>
          <w:sz w:val="30"/>
          <w:szCs w:val="30"/>
        </w:rPr>
        <w:t>6</w:t>
      </w:r>
      <w:r w:rsidR="001D3F3B" w:rsidRPr="009915F0">
        <w:rPr>
          <w:sz w:val="30"/>
          <w:szCs w:val="30"/>
        </w:rPr>
        <w:t>. Подготовка проектов постановлений президиума Совета осуществляется в соответствии с требован</w:t>
      </w:r>
      <w:r w:rsidRPr="009915F0">
        <w:rPr>
          <w:sz w:val="30"/>
          <w:szCs w:val="30"/>
        </w:rPr>
        <w:t xml:space="preserve">иями, установленными пунктами </w:t>
      </w:r>
      <w:r w:rsidRPr="004969BA">
        <w:rPr>
          <w:sz w:val="30"/>
          <w:szCs w:val="30"/>
        </w:rPr>
        <w:t>12–</w:t>
      </w:r>
      <w:r w:rsidR="009325B4">
        <w:rPr>
          <w:sz w:val="30"/>
          <w:szCs w:val="30"/>
        </w:rPr>
        <w:t>20</w:t>
      </w:r>
      <w:r w:rsidR="001D3F3B" w:rsidRPr="004969BA">
        <w:rPr>
          <w:sz w:val="30"/>
          <w:szCs w:val="30"/>
        </w:rPr>
        <w:t xml:space="preserve"> </w:t>
      </w:r>
      <w:r w:rsidR="001D3F3B" w:rsidRPr="009915F0">
        <w:rPr>
          <w:sz w:val="30"/>
          <w:szCs w:val="30"/>
        </w:rPr>
        <w:t>настоящего Регламента.</w:t>
      </w:r>
    </w:p>
    <w:p w14:paraId="37E668E7" w14:textId="1C8F6D7C" w:rsidR="001D3F3B" w:rsidRPr="009915F0" w:rsidRDefault="009D20F7" w:rsidP="00270B08">
      <w:pPr>
        <w:pStyle w:val="newncpi"/>
        <w:tabs>
          <w:tab w:val="left" w:pos="709"/>
        </w:tabs>
        <w:rPr>
          <w:sz w:val="30"/>
          <w:szCs w:val="30"/>
        </w:rPr>
      </w:pPr>
      <w:r w:rsidRPr="00A71C2A">
        <w:rPr>
          <w:color w:val="FF0000"/>
          <w:sz w:val="30"/>
          <w:szCs w:val="30"/>
        </w:rPr>
        <w:lastRenderedPageBreak/>
        <w:tab/>
      </w:r>
      <w:r w:rsidR="00270B08" w:rsidRPr="009915F0">
        <w:rPr>
          <w:sz w:val="30"/>
          <w:szCs w:val="30"/>
        </w:rPr>
        <w:t>7</w:t>
      </w:r>
      <w:r w:rsidR="009915F0" w:rsidRPr="009915F0">
        <w:rPr>
          <w:sz w:val="30"/>
          <w:szCs w:val="30"/>
        </w:rPr>
        <w:t>7</w:t>
      </w:r>
      <w:r w:rsidR="001D3F3B" w:rsidRPr="009915F0">
        <w:rPr>
          <w:sz w:val="30"/>
          <w:szCs w:val="30"/>
        </w:rPr>
        <w:t xml:space="preserve">. В ходе заседаний президиума Совета ведутся протоколы. Ведение протоколов обеспечивается </w:t>
      </w:r>
      <w:r w:rsidR="00F46370" w:rsidRPr="009915F0">
        <w:rPr>
          <w:sz w:val="30"/>
          <w:szCs w:val="30"/>
        </w:rPr>
        <w:t>главным специалистом Совета</w:t>
      </w:r>
      <w:r w:rsidR="001D3F3B" w:rsidRPr="009915F0">
        <w:rPr>
          <w:sz w:val="30"/>
          <w:szCs w:val="30"/>
        </w:rPr>
        <w:t>. Протокол оформля</w:t>
      </w:r>
      <w:r w:rsidR="009915F0" w:rsidRPr="009915F0">
        <w:rPr>
          <w:sz w:val="30"/>
          <w:szCs w:val="30"/>
        </w:rPr>
        <w:t>е</w:t>
      </w:r>
      <w:r w:rsidR="001D3F3B" w:rsidRPr="009915F0">
        <w:rPr>
          <w:sz w:val="30"/>
          <w:szCs w:val="30"/>
        </w:rPr>
        <w:t xml:space="preserve">тся в течение </w:t>
      </w:r>
      <w:proofErr w:type="gramStart"/>
      <w:r w:rsidR="009915F0" w:rsidRPr="009915F0">
        <w:rPr>
          <w:sz w:val="30"/>
          <w:szCs w:val="30"/>
        </w:rPr>
        <w:t xml:space="preserve">десяти </w:t>
      </w:r>
      <w:r w:rsidR="001D3F3B" w:rsidRPr="009915F0">
        <w:rPr>
          <w:sz w:val="30"/>
          <w:szCs w:val="30"/>
        </w:rPr>
        <w:t xml:space="preserve"> календарных</w:t>
      </w:r>
      <w:proofErr w:type="gramEnd"/>
      <w:r w:rsidR="001D3F3B" w:rsidRPr="009915F0">
        <w:rPr>
          <w:sz w:val="30"/>
          <w:szCs w:val="30"/>
        </w:rPr>
        <w:t xml:space="preserve"> дней </w:t>
      </w:r>
      <w:r w:rsidR="009915F0" w:rsidRPr="009915F0">
        <w:rPr>
          <w:sz w:val="30"/>
          <w:szCs w:val="30"/>
        </w:rPr>
        <w:t xml:space="preserve">и </w:t>
      </w:r>
      <w:r w:rsidR="001D3F3B" w:rsidRPr="009915F0">
        <w:rPr>
          <w:sz w:val="30"/>
          <w:szCs w:val="30"/>
        </w:rPr>
        <w:t>подписывается председателем Совета, а в его отсутствие – заместителем председателя Совета.</w:t>
      </w:r>
    </w:p>
    <w:p w14:paraId="5C698D53" w14:textId="44CB994D" w:rsidR="009915F0" w:rsidRPr="000225B9" w:rsidRDefault="009915F0" w:rsidP="009915F0">
      <w:pPr>
        <w:pStyle w:val="newncpi"/>
        <w:rPr>
          <w:sz w:val="30"/>
          <w:szCs w:val="30"/>
        </w:rPr>
      </w:pPr>
      <w:r>
        <w:rPr>
          <w:sz w:val="30"/>
          <w:szCs w:val="30"/>
        </w:rPr>
        <w:t xml:space="preserve">  </w:t>
      </w:r>
      <w:r w:rsidRPr="000225B9">
        <w:rPr>
          <w:sz w:val="30"/>
          <w:szCs w:val="30"/>
        </w:rPr>
        <w:t xml:space="preserve">Подлинные экземпляры </w:t>
      </w:r>
      <w:proofErr w:type="gramStart"/>
      <w:r w:rsidRPr="000225B9">
        <w:rPr>
          <w:sz w:val="30"/>
          <w:szCs w:val="30"/>
        </w:rPr>
        <w:t>протоколов  хранятся</w:t>
      </w:r>
      <w:proofErr w:type="gramEnd"/>
      <w:r w:rsidRPr="000225B9">
        <w:rPr>
          <w:sz w:val="30"/>
          <w:szCs w:val="30"/>
        </w:rPr>
        <w:t xml:space="preserve"> в архиве Совета, а затем передаются для постоянного хранения в учреждение «Зональный государственный архив в г. Орше».</w:t>
      </w:r>
      <w:r>
        <w:rPr>
          <w:sz w:val="30"/>
          <w:szCs w:val="30"/>
        </w:rPr>
        <w:t xml:space="preserve"> С протоколами заседаний президиума Совета вправе знакомиться депутаты Совета действующего созыва.</w:t>
      </w:r>
    </w:p>
    <w:p w14:paraId="01BAF0E1" w14:textId="047681DD" w:rsidR="00F46370" w:rsidRPr="009915F0" w:rsidRDefault="00F46370" w:rsidP="00270B08">
      <w:pPr>
        <w:pStyle w:val="newncpi"/>
        <w:tabs>
          <w:tab w:val="left" w:pos="709"/>
        </w:tabs>
        <w:rPr>
          <w:sz w:val="30"/>
          <w:szCs w:val="30"/>
        </w:rPr>
      </w:pPr>
    </w:p>
    <w:p w14:paraId="0F083887" w14:textId="77777777" w:rsidR="009915F0" w:rsidRPr="00B0610A" w:rsidRDefault="001D3F3B" w:rsidP="001D3F3B">
      <w:pPr>
        <w:pStyle w:val="chapter"/>
        <w:rPr>
          <w:b w:val="0"/>
          <w:sz w:val="30"/>
          <w:szCs w:val="30"/>
        </w:rPr>
      </w:pPr>
      <w:r w:rsidRPr="00B0610A">
        <w:rPr>
          <w:b w:val="0"/>
          <w:sz w:val="30"/>
          <w:szCs w:val="30"/>
        </w:rPr>
        <w:t>ГЛАВА 8</w:t>
      </w:r>
    </w:p>
    <w:p w14:paraId="17B4B39D" w14:textId="0A5B4D6E" w:rsidR="00DB047A" w:rsidRDefault="00DB047A" w:rsidP="00DB047A">
      <w:pPr>
        <w:tabs>
          <w:tab w:val="left" w:pos="5103"/>
        </w:tabs>
        <w:spacing w:after="0" w:line="240" w:lineRule="auto"/>
        <w:ind w:firstLine="709"/>
        <w:jc w:val="center"/>
        <w:rPr>
          <w:color w:val="242424"/>
        </w:rPr>
      </w:pPr>
      <w:r w:rsidRPr="00A05560">
        <w:rPr>
          <w:color w:val="242424"/>
        </w:rPr>
        <w:t xml:space="preserve">ПОРЯДОК </w:t>
      </w:r>
      <w:r w:rsidRPr="004969BA">
        <w:t xml:space="preserve">ВЫДВИЖЕНИЯ И </w:t>
      </w:r>
      <w:r w:rsidRPr="00A05560">
        <w:rPr>
          <w:color w:val="242424"/>
        </w:rPr>
        <w:t>ИЗБРАНИЯ</w:t>
      </w:r>
    </w:p>
    <w:p w14:paraId="44517858" w14:textId="77777777" w:rsidR="00DB047A" w:rsidRDefault="00DB047A" w:rsidP="00DB047A">
      <w:pPr>
        <w:tabs>
          <w:tab w:val="left" w:pos="5103"/>
        </w:tabs>
        <w:spacing w:after="0" w:line="240" w:lineRule="auto"/>
        <w:jc w:val="center"/>
        <w:rPr>
          <w:color w:val="242424"/>
        </w:rPr>
      </w:pPr>
      <w:r w:rsidRPr="00A05560">
        <w:rPr>
          <w:color w:val="242424"/>
        </w:rPr>
        <w:t xml:space="preserve">ДЕЛЕГАТОВ ВСЕБЕЛОРУССКОГО НАРОДНОГО СОБРАНИЯ </w:t>
      </w:r>
    </w:p>
    <w:p w14:paraId="256E4E02" w14:textId="24910DC6" w:rsidR="00DB047A" w:rsidRDefault="00DB047A" w:rsidP="00DB047A">
      <w:pPr>
        <w:tabs>
          <w:tab w:val="left" w:pos="5103"/>
        </w:tabs>
        <w:spacing w:after="0" w:line="240" w:lineRule="auto"/>
        <w:jc w:val="center"/>
        <w:rPr>
          <w:color w:val="242424"/>
        </w:rPr>
      </w:pPr>
      <w:r w:rsidRPr="00A05560">
        <w:rPr>
          <w:color w:val="242424"/>
        </w:rPr>
        <w:t>ОТ МЕСТНЫХ СОВЕТОВ ДЕПУТАТОВ</w:t>
      </w:r>
    </w:p>
    <w:p w14:paraId="6BCA25E4" w14:textId="77777777" w:rsidR="00133BB7" w:rsidRPr="00A05560" w:rsidRDefault="00133BB7" w:rsidP="00DB047A">
      <w:pPr>
        <w:tabs>
          <w:tab w:val="left" w:pos="5103"/>
        </w:tabs>
        <w:spacing w:after="0" w:line="240" w:lineRule="auto"/>
        <w:jc w:val="center"/>
        <w:rPr>
          <w:color w:val="242424"/>
        </w:rPr>
      </w:pPr>
    </w:p>
    <w:p w14:paraId="6523B659" w14:textId="590B2413" w:rsidR="00DB047A" w:rsidRPr="00A05560" w:rsidRDefault="00DB047A" w:rsidP="00DB047A">
      <w:pPr>
        <w:spacing w:after="0" w:line="240" w:lineRule="auto"/>
        <w:ind w:firstLine="567"/>
        <w:jc w:val="both"/>
      </w:pPr>
      <w:r w:rsidRPr="00A05560">
        <w:t>7</w:t>
      </w:r>
      <w:r>
        <w:t>8</w:t>
      </w:r>
      <w:r w:rsidRPr="00A05560">
        <w:t>. </w:t>
      </w:r>
      <w:proofErr w:type="gramStart"/>
      <w:r>
        <w:t xml:space="preserve">Президиум </w:t>
      </w:r>
      <w:r w:rsidRPr="00A05560">
        <w:t xml:space="preserve"> Совета</w:t>
      </w:r>
      <w:proofErr w:type="gramEnd"/>
      <w:r w:rsidRPr="00A05560">
        <w:t xml:space="preserve"> выдвигает </w:t>
      </w:r>
      <w:r>
        <w:t xml:space="preserve"> одного</w:t>
      </w:r>
      <w:r w:rsidRPr="00A05560">
        <w:t xml:space="preserve"> кандидат</w:t>
      </w:r>
      <w:r>
        <w:t>а</w:t>
      </w:r>
      <w:r w:rsidRPr="00A05560">
        <w:t xml:space="preserve"> в делегаты Всебелорусского народного собрания от </w:t>
      </w:r>
      <w:r>
        <w:t>Дубровенского районного Совета депутатов и вносит предложение в президиум Витебского областного Совета депутатов</w:t>
      </w:r>
      <w:r w:rsidRPr="00A05560">
        <w:t>.</w:t>
      </w:r>
    </w:p>
    <w:p w14:paraId="26177117" w14:textId="47250223" w:rsidR="00DB047A" w:rsidRDefault="00DB047A" w:rsidP="00DB047A">
      <w:pPr>
        <w:spacing w:after="0" w:line="240" w:lineRule="auto"/>
        <w:ind w:firstLine="567"/>
        <w:jc w:val="both"/>
      </w:pPr>
      <w:r w:rsidRPr="00A05560">
        <w:t>7</w:t>
      </w:r>
      <w:r>
        <w:t>9</w:t>
      </w:r>
      <w:r w:rsidRPr="00A05560">
        <w:t xml:space="preserve">. Президиум Совета </w:t>
      </w:r>
      <w:r>
        <w:t>рекомендует кандидатов в делегаты Всебелорусского народного собрания от Советов депутатов первичного территориального уровня на рассмотрение в президиум Витебского областного Совета депутатов.</w:t>
      </w:r>
    </w:p>
    <w:p w14:paraId="1D533951" w14:textId="4EF8193B" w:rsidR="001D3F3B" w:rsidRPr="00DB047A" w:rsidRDefault="00DB047A" w:rsidP="001D3F3B">
      <w:pPr>
        <w:pStyle w:val="chapter"/>
        <w:rPr>
          <w:b w:val="0"/>
          <w:sz w:val="30"/>
          <w:szCs w:val="30"/>
        </w:rPr>
      </w:pPr>
      <w:bookmarkStart w:id="2" w:name="_Hlk179879314"/>
      <w:r w:rsidRPr="00DB047A">
        <w:rPr>
          <w:b w:val="0"/>
          <w:sz w:val="30"/>
          <w:szCs w:val="30"/>
        </w:rPr>
        <w:t>ГЛАВА 9</w:t>
      </w:r>
      <w:r w:rsidR="001D3F3B" w:rsidRPr="00DB047A">
        <w:rPr>
          <w:b w:val="0"/>
          <w:sz w:val="30"/>
          <w:szCs w:val="30"/>
        </w:rPr>
        <w:br/>
        <w:t>ПОРЯДОК ФОРМИРОВАНИЯ И ДЕЯТЕЛЬНОСТИ КОМИССИЙ СОВЕТА, ЗАСЛУШИВАНИЯ ОТЧЕТОВ ОБ ИХ РАБОТЕ</w:t>
      </w:r>
    </w:p>
    <w:p w14:paraId="1CCAA947" w14:textId="6510A541" w:rsidR="001D3F3B" w:rsidRPr="00DB047A" w:rsidRDefault="00796A83" w:rsidP="001F583B">
      <w:pPr>
        <w:pStyle w:val="newncpi"/>
        <w:tabs>
          <w:tab w:val="left" w:pos="709"/>
        </w:tabs>
        <w:rPr>
          <w:sz w:val="30"/>
          <w:szCs w:val="30"/>
        </w:rPr>
      </w:pPr>
      <w:r w:rsidRPr="00A71C2A">
        <w:rPr>
          <w:color w:val="FF0000"/>
          <w:sz w:val="30"/>
          <w:szCs w:val="30"/>
        </w:rPr>
        <w:tab/>
      </w:r>
      <w:r w:rsidR="00DB047A" w:rsidRPr="00DB047A">
        <w:rPr>
          <w:sz w:val="30"/>
          <w:szCs w:val="30"/>
        </w:rPr>
        <w:t>80</w:t>
      </w:r>
      <w:r w:rsidR="001D3F3B" w:rsidRPr="00DB047A">
        <w:rPr>
          <w:sz w:val="30"/>
          <w:szCs w:val="30"/>
        </w:rPr>
        <w:t>. 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14:paraId="25CCBBE5" w14:textId="1F2BF285" w:rsidR="001D3F3B" w:rsidRPr="0085041C" w:rsidRDefault="00796A83" w:rsidP="001F583B">
      <w:pPr>
        <w:pStyle w:val="newncpi"/>
        <w:tabs>
          <w:tab w:val="left" w:pos="709"/>
        </w:tabs>
        <w:rPr>
          <w:sz w:val="30"/>
          <w:szCs w:val="30"/>
        </w:rPr>
      </w:pPr>
      <w:r w:rsidRPr="00A71C2A">
        <w:rPr>
          <w:color w:val="FF0000"/>
          <w:sz w:val="30"/>
          <w:szCs w:val="30"/>
        </w:rPr>
        <w:tab/>
      </w:r>
      <w:r w:rsidR="00DB047A" w:rsidRPr="0085041C">
        <w:rPr>
          <w:sz w:val="30"/>
          <w:szCs w:val="30"/>
        </w:rPr>
        <w:t>81</w:t>
      </w:r>
      <w:r w:rsidR="001D3F3B" w:rsidRPr="0085041C">
        <w:rPr>
          <w:sz w:val="30"/>
          <w:szCs w:val="30"/>
        </w:rPr>
        <w:t>. Члены и председатели постоянных комиссий Совета избираются на</w:t>
      </w:r>
      <w:r w:rsidR="00DB047A" w:rsidRPr="0085041C">
        <w:rPr>
          <w:sz w:val="30"/>
          <w:szCs w:val="30"/>
        </w:rPr>
        <w:t xml:space="preserve"> первой</w:t>
      </w:r>
      <w:r w:rsidR="001D3F3B" w:rsidRPr="0085041C">
        <w:rPr>
          <w:sz w:val="30"/>
          <w:szCs w:val="30"/>
        </w:rPr>
        <w:t xml:space="preserve"> сессии Совета. Решения об образовании постоянных комиссий Совета и избрании членов и председателей постоянных комиссий Совета принимаются открытым голосованием в порядке, установленном настоящим Регламентом. Голосование по усмотрению сессии Совета может проводиться как в целом по составу постоянной комиссии Совета, так и по каждой кандидатуре в отдельности.</w:t>
      </w:r>
    </w:p>
    <w:p w14:paraId="3A511563" w14:textId="2AB0991F" w:rsidR="001D3F3B" w:rsidRPr="0085041C" w:rsidRDefault="00796A83" w:rsidP="001D3F3B">
      <w:pPr>
        <w:pStyle w:val="newncpi"/>
        <w:rPr>
          <w:sz w:val="30"/>
          <w:szCs w:val="30"/>
        </w:rPr>
      </w:pPr>
      <w:r w:rsidRPr="0085041C">
        <w:rPr>
          <w:sz w:val="30"/>
          <w:szCs w:val="30"/>
        </w:rPr>
        <w:lastRenderedPageBreak/>
        <w:tab/>
      </w:r>
      <w:r w:rsidR="0085041C" w:rsidRPr="0085041C">
        <w:rPr>
          <w:sz w:val="30"/>
          <w:szCs w:val="30"/>
        </w:rPr>
        <w:t>82</w:t>
      </w:r>
      <w:r w:rsidR="001D3F3B" w:rsidRPr="0085041C">
        <w:rPr>
          <w:sz w:val="30"/>
          <w:szCs w:val="30"/>
        </w:rPr>
        <w:t>. Количество постоянных комиссий Совета, направлени</w:t>
      </w:r>
      <w:r w:rsidR="0085041C" w:rsidRPr="0085041C">
        <w:rPr>
          <w:sz w:val="30"/>
          <w:szCs w:val="30"/>
        </w:rPr>
        <w:t>я</w:t>
      </w:r>
      <w:r w:rsidR="001D3F3B" w:rsidRPr="0085041C">
        <w:rPr>
          <w:sz w:val="30"/>
          <w:szCs w:val="30"/>
        </w:rPr>
        <w:t xml:space="preserve"> их деятельности и численный состав определяются сессией Совета и в течение срока полномочий Совета могут изменяться.</w:t>
      </w:r>
    </w:p>
    <w:p w14:paraId="53AE3E98" w14:textId="0B2628C6" w:rsidR="001D3F3B" w:rsidRPr="0085041C" w:rsidRDefault="00796A83" w:rsidP="001D3F3B">
      <w:pPr>
        <w:pStyle w:val="newncpi"/>
        <w:rPr>
          <w:sz w:val="30"/>
          <w:szCs w:val="30"/>
        </w:rPr>
      </w:pPr>
      <w:r w:rsidRPr="00A71C2A">
        <w:rPr>
          <w:color w:val="FF0000"/>
          <w:sz w:val="30"/>
          <w:szCs w:val="30"/>
        </w:rPr>
        <w:tab/>
      </w:r>
      <w:r w:rsidR="0085041C" w:rsidRPr="0085041C">
        <w:rPr>
          <w:sz w:val="30"/>
          <w:szCs w:val="30"/>
        </w:rPr>
        <w:t>83</w:t>
      </w:r>
      <w:r w:rsidR="001D3F3B" w:rsidRPr="0085041C">
        <w:rPr>
          <w:sz w:val="30"/>
          <w:szCs w:val="30"/>
        </w:rPr>
        <w:t>. 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голосов от ее полного состава.</w:t>
      </w:r>
    </w:p>
    <w:p w14:paraId="5EA43FEF" w14:textId="58DFCE75" w:rsidR="001D3F3B" w:rsidRPr="0085041C" w:rsidRDefault="00796A83" w:rsidP="001D3F3B">
      <w:pPr>
        <w:pStyle w:val="newncpi"/>
        <w:rPr>
          <w:sz w:val="30"/>
          <w:szCs w:val="30"/>
        </w:rPr>
      </w:pPr>
      <w:r w:rsidRPr="00A71C2A">
        <w:rPr>
          <w:color w:val="FF0000"/>
          <w:sz w:val="30"/>
          <w:szCs w:val="30"/>
        </w:rPr>
        <w:tab/>
      </w:r>
      <w:r w:rsidR="0085041C" w:rsidRPr="0085041C">
        <w:rPr>
          <w:sz w:val="30"/>
          <w:szCs w:val="30"/>
        </w:rPr>
        <w:t>84</w:t>
      </w:r>
      <w:r w:rsidR="001D3F3B" w:rsidRPr="0085041C">
        <w:rPr>
          <w:sz w:val="30"/>
          <w:szCs w:val="30"/>
        </w:rPr>
        <w:t>. Заместитель председателя и секретарь постоянной комиссии Совета избираются членами постоянной комиссии Совета по предложению председателя постоянной комиссии Совета на ее заседании простым большинством голосов от ее полного состава.</w:t>
      </w:r>
    </w:p>
    <w:p w14:paraId="5E35912F" w14:textId="22E1E5FE" w:rsidR="001D3F3B" w:rsidRPr="0085041C" w:rsidRDefault="00796A83" w:rsidP="00341839">
      <w:pPr>
        <w:pStyle w:val="newncpi"/>
        <w:tabs>
          <w:tab w:val="left" w:pos="709"/>
        </w:tabs>
        <w:rPr>
          <w:sz w:val="30"/>
          <w:szCs w:val="30"/>
        </w:rPr>
      </w:pPr>
      <w:r w:rsidRPr="00A71C2A">
        <w:rPr>
          <w:color w:val="FF0000"/>
          <w:sz w:val="30"/>
          <w:szCs w:val="30"/>
        </w:rPr>
        <w:tab/>
      </w:r>
      <w:r w:rsidR="0085041C" w:rsidRPr="0085041C">
        <w:rPr>
          <w:sz w:val="30"/>
          <w:szCs w:val="30"/>
        </w:rPr>
        <w:t>85</w:t>
      </w:r>
      <w:r w:rsidR="001D3F3B" w:rsidRPr="0085041C">
        <w:rPr>
          <w:sz w:val="30"/>
          <w:szCs w:val="30"/>
        </w:rPr>
        <w:t>. Постоянные комиссии Совета:</w:t>
      </w:r>
    </w:p>
    <w:p w14:paraId="480F9E5A" w14:textId="77777777" w:rsidR="001D3F3B" w:rsidRPr="0085041C" w:rsidRDefault="00796A83" w:rsidP="001D3F3B">
      <w:pPr>
        <w:pStyle w:val="newncpi"/>
        <w:rPr>
          <w:sz w:val="30"/>
          <w:szCs w:val="30"/>
        </w:rPr>
      </w:pPr>
      <w:r w:rsidRPr="0085041C">
        <w:rPr>
          <w:sz w:val="30"/>
          <w:szCs w:val="30"/>
        </w:rPr>
        <w:tab/>
      </w:r>
      <w:r w:rsidR="001D3F3B" w:rsidRPr="0085041C">
        <w:rPr>
          <w:sz w:val="30"/>
          <w:szCs w:val="30"/>
        </w:rPr>
        <w:t>изучают и рассматривают вопросы по курируемым направлениям, а также вносят предложения для рассмотрения их Советом, его президиумом;</w:t>
      </w:r>
    </w:p>
    <w:p w14:paraId="1A3ABA37" w14:textId="77777777" w:rsidR="001D3F3B" w:rsidRPr="0085041C" w:rsidRDefault="00796A83" w:rsidP="001D3F3B">
      <w:pPr>
        <w:pStyle w:val="newncpi"/>
        <w:rPr>
          <w:sz w:val="30"/>
          <w:szCs w:val="30"/>
        </w:rPr>
      </w:pPr>
      <w:r w:rsidRPr="00A71C2A">
        <w:rPr>
          <w:color w:val="FF0000"/>
          <w:sz w:val="30"/>
          <w:szCs w:val="30"/>
        </w:rPr>
        <w:tab/>
      </w:r>
      <w:r w:rsidR="001D3F3B" w:rsidRPr="0085041C">
        <w:rPr>
          <w:sz w:val="30"/>
          <w:szCs w:val="30"/>
        </w:rPr>
        <w:t>готовят заключения по вопросам, вынесенным на рассмотрение сессии Совета или президиума Совета;</w:t>
      </w:r>
    </w:p>
    <w:p w14:paraId="5A068973" w14:textId="77777777" w:rsidR="001D3F3B" w:rsidRPr="0085041C" w:rsidRDefault="00796A83" w:rsidP="001D3F3B">
      <w:pPr>
        <w:pStyle w:val="newncpi"/>
        <w:rPr>
          <w:sz w:val="30"/>
          <w:szCs w:val="30"/>
        </w:rPr>
      </w:pPr>
      <w:r w:rsidRPr="0085041C">
        <w:rPr>
          <w:sz w:val="30"/>
          <w:szCs w:val="30"/>
        </w:rPr>
        <w:tab/>
      </w:r>
      <w:r w:rsidR="001D3F3B" w:rsidRPr="0085041C">
        <w:rPr>
          <w:sz w:val="30"/>
          <w:szCs w:val="30"/>
        </w:rPr>
        <w:t>готовят на сессию Совета доклады и содоклады по вопросам, относящимся к компетенции постоянной комиссии Совета;</w:t>
      </w:r>
    </w:p>
    <w:p w14:paraId="47D3E6D4"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принимают участие в подготовке вопросов на сессию Совета;</w:t>
      </w:r>
    </w:p>
    <w:p w14:paraId="274B3BFE"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контролируют выполнение местными исполнительными и распорядительными органами, нижестоящими Советами депутатов решений Совета по вопросам, относящимся к компетенции постоянной комиссии Совета;</w:t>
      </w:r>
    </w:p>
    <w:p w14:paraId="0C49451C"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участвуют в организаторской работе по практической реализации нормативных правовых актов Президента Республики Беларусь, Совета Министров Республики Беларусь, постановлений Палаты представителей и Совета Республики Национального собрания Республики Беларусь, решений Совета и постановлений его президиума;</w:t>
      </w:r>
    </w:p>
    <w:p w14:paraId="71ED01BC"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предварительно обсуждают кандидатуры на должности, избираемые и утверждаемые Советом.</w:t>
      </w:r>
    </w:p>
    <w:p w14:paraId="2C687CD6" w14:textId="758CB440" w:rsidR="001D3F3B" w:rsidRPr="00837F23" w:rsidRDefault="00796A83" w:rsidP="00341839">
      <w:pPr>
        <w:pStyle w:val="newncpi"/>
        <w:tabs>
          <w:tab w:val="left" w:pos="709"/>
        </w:tabs>
        <w:rPr>
          <w:sz w:val="30"/>
          <w:szCs w:val="30"/>
        </w:rPr>
      </w:pPr>
      <w:r w:rsidRPr="00837F23">
        <w:rPr>
          <w:sz w:val="30"/>
          <w:szCs w:val="30"/>
        </w:rPr>
        <w:tab/>
      </w:r>
      <w:r w:rsidR="00341839" w:rsidRPr="00837F23">
        <w:rPr>
          <w:sz w:val="30"/>
          <w:szCs w:val="30"/>
        </w:rPr>
        <w:t>8</w:t>
      </w:r>
      <w:r w:rsidR="00837F23" w:rsidRPr="00837F23">
        <w:rPr>
          <w:sz w:val="30"/>
          <w:szCs w:val="30"/>
        </w:rPr>
        <w:t>6</w:t>
      </w:r>
      <w:r w:rsidR="001D3F3B" w:rsidRPr="00837F23">
        <w:rPr>
          <w:sz w:val="30"/>
          <w:szCs w:val="30"/>
        </w:rPr>
        <w:t>. Постоянные комиссии Совета имеют право:</w:t>
      </w:r>
    </w:p>
    <w:p w14:paraId="3F89FB2E"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запрашивать у государственных органов и иных государственных организаций, должностных лиц официальные документы, информационные и другие материалы, необходимые для их деятельности;</w:t>
      </w:r>
    </w:p>
    <w:p w14:paraId="2B75DA98"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заслушивать доклады и сообщения должностных лиц, обеспечивающих в соответствии с должностными обязанностями выполнение решений Совета по вопросам, относящимся к компетенции постоянной комиссии Совета;</w:t>
      </w:r>
    </w:p>
    <w:p w14:paraId="634FCC9D" w14:textId="77777777" w:rsidR="001D3F3B" w:rsidRPr="00837F23" w:rsidRDefault="00796A83" w:rsidP="001D3F3B">
      <w:pPr>
        <w:pStyle w:val="newncpi"/>
        <w:rPr>
          <w:sz w:val="30"/>
          <w:szCs w:val="30"/>
        </w:rPr>
      </w:pPr>
      <w:r w:rsidRPr="00A71C2A">
        <w:rPr>
          <w:color w:val="FF0000"/>
          <w:sz w:val="30"/>
          <w:szCs w:val="30"/>
        </w:rPr>
        <w:lastRenderedPageBreak/>
        <w:tab/>
      </w:r>
      <w:r w:rsidR="001D3F3B" w:rsidRPr="00837F23">
        <w:rPr>
          <w:sz w:val="30"/>
          <w:szCs w:val="30"/>
        </w:rPr>
        <w:t>привлекать по согласованию с руководителями организаций к работе постоянной комиссии Совета консультантов и экспертов с правом совещательного голоса;</w:t>
      </w:r>
    </w:p>
    <w:p w14:paraId="0769833F"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вносить на рассмотрение Совета предложения о досрочном освобождении от занимаемой должности лиц, избранных Советом;</w:t>
      </w:r>
    </w:p>
    <w:p w14:paraId="315A2175" w14:textId="4271BD4F" w:rsidR="001D3F3B" w:rsidRPr="00837F23" w:rsidRDefault="00796A83" w:rsidP="00837F23">
      <w:pPr>
        <w:pStyle w:val="newncpi"/>
        <w:rPr>
          <w:sz w:val="30"/>
          <w:szCs w:val="30"/>
        </w:rPr>
      </w:pPr>
      <w:r w:rsidRPr="00837F23">
        <w:rPr>
          <w:sz w:val="30"/>
          <w:szCs w:val="30"/>
        </w:rPr>
        <w:tab/>
      </w:r>
      <w:r w:rsidR="001D3F3B" w:rsidRPr="00837F23">
        <w:rPr>
          <w:sz w:val="30"/>
          <w:szCs w:val="30"/>
        </w:rPr>
        <w:t>контролировать рассмотрение и реализацию запросов, предложений и замечаний депутатов Совета</w:t>
      </w:r>
      <w:r w:rsidR="00837F23" w:rsidRPr="00837F23">
        <w:rPr>
          <w:sz w:val="30"/>
          <w:szCs w:val="30"/>
        </w:rPr>
        <w:t>.</w:t>
      </w:r>
    </w:p>
    <w:p w14:paraId="69C24D5C" w14:textId="41C56F30" w:rsidR="001D3F3B" w:rsidRPr="00837F23" w:rsidRDefault="00796A83" w:rsidP="00341839">
      <w:pPr>
        <w:pStyle w:val="newncpi"/>
        <w:tabs>
          <w:tab w:val="left" w:pos="709"/>
        </w:tabs>
        <w:rPr>
          <w:sz w:val="30"/>
          <w:szCs w:val="30"/>
        </w:rPr>
      </w:pPr>
      <w:r w:rsidRPr="00A71C2A">
        <w:rPr>
          <w:color w:val="FF0000"/>
          <w:sz w:val="30"/>
          <w:szCs w:val="30"/>
        </w:rPr>
        <w:tab/>
      </w:r>
      <w:r w:rsidR="00341839" w:rsidRPr="00837F23">
        <w:rPr>
          <w:sz w:val="30"/>
          <w:szCs w:val="30"/>
        </w:rPr>
        <w:t>8</w:t>
      </w:r>
      <w:r w:rsidR="00837F23" w:rsidRPr="00837F23">
        <w:rPr>
          <w:sz w:val="30"/>
          <w:szCs w:val="30"/>
        </w:rPr>
        <w:t>7</w:t>
      </w:r>
      <w:r w:rsidR="001D3F3B" w:rsidRPr="00837F23">
        <w:rPr>
          <w:sz w:val="30"/>
          <w:szCs w:val="30"/>
        </w:rPr>
        <w:t>. Заседания постоянной комиссии Совета созываются по мере необходимости, но не реже одного раза в квартал.</w:t>
      </w:r>
    </w:p>
    <w:p w14:paraId="5E1EA3AD"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Заседания постоянной комиссии Совета правомочны, если на них присутствует более половины членов комиссии Совета. Решения принимаются простым большинством голосов от полного состава комиссии Совета. В исключительных случаях допускается принятие решений путем опроса членов постоянной комиссии Совета с визированием ими проекта решения постоянной комиссии Совета.</w:t>
      </w:r>
    </w:p>
    <w:p w14:paraId="587A1B35"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При проведении совместного заседания постоянных комиссий Совета решения принимаются простым большинством от полного состава каждой постоянной комиссии Совета.</w:t>
      </w:r>
    </w:p>
    <w:p w14:paraId="5F72A7A7"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Заседания постоянных комиссий Совета являются открытыми. По решению постоянной комиссии Совета заседания могут быть закрытыми. Депутаты Совета, не являющиеся членами постоянной комиссии Совета, вправе присутствовать на закрытом заседании постоянной комиссии Совета.</w:t>
      </w:r>
    </w:p>
    <w:p w14:paraId="4C96A4FB" w14:textId="2268E1EF" w:rsidR="001D3F3B" w:rsidRPr="00837F23" w:rsidRDefault="00796A83" w:rsidP="001D3F3B">
      <w:pPr>
        <w:pStyle w:val="newncpi"/>
        <w:rPr>
          <w:sz w:val="30"/>
          <w:szCs w:val="30"/>
        </w:rPr>
      </w:pPr>
      <w:r w:rsidRPr="00A71C2A">
        <w:rPr>
          <w:color w:val="FF0000"/>
          <w:sz w:val="30"/>
          <w:szCs w:val="30"/>
        </w:rPr>
        <w:tab/>
      </w:r>
      <w:r w:rsidR="00341839" w:rsidRPr="00837F23">
        <w:rPr>
          <w:sz w:val="30"/>
          <w:szCs w:val="30"/>
        </w:rPr>
        <w:t>8</w:t>
      </w:r>
      <w:r w:rsidR="00837F23" w:rsidRPr="00837F23">
        <w:rPr>
          <w:sz w:val="30"/>
          <w:szCs w:val="30"/>
        </w:rPr>
        <w:t>8</w:t>
      </w:r>
      <w:r w:rsidR="001D3F3B" w:rsidRPr="00837F23">
        <w:rPr>
          <w:sz w:val="30"/>
          <w:szCs w:val="30"/>
        </w:rPr>
        <w:t>. Постоянные комиссии Совета ежегодно утверждают планы своей работы на заседаниях.</w:t>
      </w:r>
    </w:p>
    <w:p w14:paraId="4A441FED" w14:textId="02D6E0DA" w:rsidR="001D3F3B" w:rsidRPr="00837F23" w:rsidRDefault="00796A83" w:rsidP="001D3F3B">
      <w:pPr>
        <w:pStyle w:val="newncpi"/>
        <w:rPr>
          <w:sz w:val="30"/>
          <w:szCs w:val="30"/>
        </w:rPr>
      </w:pPr>
      <w:r w:rsidRPr="00837F23">
        <w:rPr>
          <w:sz w:val="30"/>
          <w:szCs w:val="30"/>
        </w:rPr>
        <w:tab/>
      </w:r>
      <w:r w:rsidR="00341839" w:rsidRPr="00837F23">
        <w:rPr>
          <w:sz w:val="30"/>
          <w:szCs w:val="30"/>
        </w:rPr>
        <w:t>8</w:t>
      </w:r>
      <w:r w:rsidR="00837F23" w:rsidRPr="00837F23">
        <w:rPr>
          <w:sz w:val="30"/>
          <w:szCs w:val="30"/>
        </w:rPr>
        <w:t>9</w:t>
      </w:r>
      <w:r w:rsidR="001D3F3B" w:rsidRPr="00837F23">
        <w:rPr>
          <w:sz w:val="30"/>
          <w:szCs w:val="30"/>
        </w:rPr>
        <w:t>. Член постоянной комиссии Совета, не согласный с ее выводами или имеющий альтернативный проект решения постоянной комиссии Совета, вправе представить сессии Совета свое особое мнение или внести с согласия сессии Совета свой проект на ее рассмотрение. Перед этим ему предоставляется право выступить.</w:t>
      </w:r>
    </w:p>
    <w:p w14:paraId="3289B2C5" w14:textId="28C5285D" w:rsidR="001D3F3B" w:rsidRPr="00837F23" w:rsidRDefault="00796A83" w:rsidP="001D3F3B">
      <w:pPr>
        <w:pStyle w:val="newncpi"/>
        <w:rPr>
          <w:sz w:val="30"/>
          <w:szCs w:val="30"/>
        </w:rPr>
      </w:pPr>
      <w:r w:rsidRPr="00A71C2A">
        <w:rPr>
          <w:color w:val="FF0000"/>
          <w:sz w:val="30"/>
          <w:szCs w:val="30"/>
        </w:rPr>
        <w:tab/>
      </w:r>
      <w:r w:rsidR="00837F23" w:rsidRPr="00837F23">
        <w:rPr>
          <w:sz w:val="30"/>
          <w:szCs w:val="30"/>
        </w:rPr>
        <w:t>90</w:t>
      </w:r>
      <w:r w:rsidR="001D3F3B" w:rsidRPr="00837F23">
        <w:rPr>
          <w:sz w:val="30"/>
          <w:szCs w:val="30"/>
        </w:rPr>
        <w:t>. Депутат Совета может быть одновременно членом не более двух постоянных комиссий Совета.</w:t>
      </w:r>
    </w:p>
    <w:p w14:paraId="679C0A14"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Депутаты Совета могут участвовать в работе любой постоянной комиссии Совета с правом совещательного голоса.</w:t>
      </w:r>
    </w:p>
    <w:p w14:paraId="683B8B49"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В состав постоянных комиссий Совета не могут входить председатель Совета и его заместитель.</w:t>
      </w:r>
    </w:p>
    <w:p w14:paraId="4F5B708C" w14:textId="611709E6" w:rsidR="001D3F3B" w:rsidRPr="00837F23" w:rsidRDefault="00796A83" w:rsidP="001D3F3B">
      <w:pPr>
        <w:pStyle w:val="newncpi"/>
        <w:rPr>
          <w:sz w:val="30"/>
          <w:szCs w:val="30"/>
        </w:rPr>
      </w:pPr>
      <w:r w:rsidRPr="00A71C2A">
        <w:rPr>
          <w:color w:val="FF0000"/>
          <w:sz w:val="30"/>
          <w:szCs w:val="30"/>
        </w:rPr>
        <w:tab/>
      </w:r>
      <w:r w:rsidR="00837F23" w:rsidRPr="00837F23">
        <w:rPr>
          <w:sz w:val="30"/>
          <w:szCs w:val="30"/>
        </w:rPr>
        <w:t>91</w:t>
      </w:r>
      <w:r w:rsidR="001D3F3B" w:rsidRPr="00837F23">
        <w:rPr>
          <w:sz w:val="30"/>
          <w:szCs w:val="30"/>
        </w:rPr>
        <w:t>. Постоянные комиссии Совета ответственны перед Советом и подотчетны ему.</w:t>
      </w:r>
    </w:p>
    <w:p w14:paraId="01F97C76" w14:textId="48F902BF" w:rsidR="001D3F3B" w:rsidRPr="00837F23" w:rsidRDefault="00796A83" w:rsidP="001D3F3B">
      <w:pPr>
        <w:pStyle w:val="newncpi"/>
        <w:rPr>
          <w:sz w:val="30"/>
          <w:szCs w:val="30"/>
        </w:rPr>
      </w:pPr>
      <w:r w:rsidRPr="00837F23">
        <w:rPr>
          <w:sz w:val="30"/>
          <w:szCs w:val="30"/>
        </w:rPr>
        <w:tab/>
      </w:r>
      <w:r w:rsidR="00837F23" w:rsidRPr="00837F23">
        <w:rPr>
          <w:sz w:val="30"/>
          <w:szCs w:val="30"/>
        </w:rPr>
        <w:t>92</w:t>
      </w:r>
      <w:r w:rsidR="001D3F3B" w:rsidRPr="00837F23">
        <w:rPr>
          <w:sz w:val="30"/>
          <w:szCs w:val="30"/>
        </w:rPr>
        <w:t>. Председатель постоянной комиссии Совета:</w:t>
      </w:r>
    </w:p>
    <w:p w14:paraId="5B2866EC"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созывает заседания постоянной комиссии Совета и организует подготовку необходимых материалов к заседаниям;</w:t>
      </w:r>
    </w:p>
    <w:p w14:paraId="38016472" w14:textId="77777777" w:rsidR="001D3F3B" w:rsidRPr="00837F23" w:rsidRDefault="00796A83" w:rsidP="001D3F3B">
      <w:pPr>
        <w:pStyle w:val="newncpi"/>
        <w:rPr>
          <w:sz w:val="30"/>
          <w:szCs w:val="30"/>
        </w:rPr>
      </w:pPr>
      <w:r w:rsidRPr="00A71C2A">
        <w:rPr>
          <w:color w:val="FF0000"/>
          <w:sz w:val="30"/>
          <w:szCs w:val="30"/>
        </w:rPr>
        <w:lastRenderedPageBreak/>
        <w:tab/>
      </w:r>
      <w:r w:rsidR="001D3F3B" w:rsidRPr="00837F23">
        <w:rPr>
          <w:sz w:val="30"/>
          <w:szCs w:val="30"/>
        </w:rPr>
        <w:t>дает поручения членам постоянной комиссии Совета, направляет им материалы и документы, связанные с деятельностью постоянной комиссии Совета;</w:t>
      </w:r>
    </w:p>
    <w:p w14:paraId="28774BCC"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приглашает для участия в заседаниях постоянной комиссии Совета представителей государственных органов и иных организаций;</w:t>
      </w:r>
    </w:p>
    <w:p w14:paraId="03A3978C" w14:textId="77777777" w:rsidR="001D3F3B" w:rsidRPr="00837F23" w:rsidRDefault="00796A83" w:rsidP="001D3F3B">
      <w:pPr>
        <w:pStyle w:val="newncpi"/>
        <w:rPr>
          <w:sz w:val="30"/>
          <w:szCs w:val="30"/>
        </w:rPr>
      </w:pPr>
      <w:r w:rsidRPr="00A71C2A">
        <w:rPr>
          <w:color w:val="FF0000"/>
          <w:sz w:val="30"/>
          <w:szCs w:val="30"/>
        </w:rPr>
        <w:tab/>
      </w:r>
      <w:r w:rsidR="001D3F3B" w:rsidRPr="00837F23">
        <w:rPr>
          <w:sz w:val="30"/>
          <w:szCs w:val="30"/>
        </w:rPr>
        <w:t>председательствует на заседаниях постоянной комиссии Совета;</w:t>
      </w:r>
    </w:p>
    <w:p w14:paraId="35F97F72"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представляет постоянную комиссию Совета во взаимоотношениях с Советами депутатов первичного и базового уровней, другими государственными органами и иными организациями;</w:t>
      </w:r>
    </w:p>
    <w:p w14:paraId="3F9B0AFC" w14:textId="77777777" w:rsidR="001D3F3B" w:rsidRPr="00837F23" w:rsidRDefault="00796A83" w:rsidP="001D3F3B">
      <w:pPr>
        <w:pStyle w:val="newncpi"/>
        <w:rPr>
          <w:sz w:val="30"/>
          <w:szCs w:val="30"/>
        </w:rPr>
      </w:pPr>
      <w:r w:rsidRPr="00837F23">
        <w:rPr>
          <w:sz w:val="30"/>
          <w:szCs w:val="30"/>
        </w:rPr>
        <w:tab/>
      </w:r>
      <w:r w:rsidR="001D3F3B" w:rsidRPr="00837F23">
        <w:rPr>
          <w:sz w:val="30"/>
          <w:szCs w:val="30"/>
        </w:rPr>
        <w:t>организует работу по выполнению решений постоянной комиссии Совета;</w:t>
      </w:r>
    </w:p>
    <w:p w14:paraId="3A0145D5" w14:textId="77777777" w:rsidR="001D3F3B" w:rsidRPr="00190221" w:rsidRDefault="00796A83" w:rsidP="001D3F3B">
      <w:pPr>
        <w:pStyle w:val="newncpi"/>
        <w:rPr>
          <w:sz w:val="30"/>
          <w:szCs w:val="30"/>
        </w:rPr>
      </w:pPr>
      <w:r w:rsidRPr="00A71C2A">
        <w:rPr>
          <w:color w:val="FF0000"/>
          <w:sz w:val="30"/>
          <w:szCs w:val="30"/>
        </w:rPr>
        <w:tab/>
      </w:r>
      <w:r w:rsidR="001D3F3B" w:rsidRPr="00190221">
        <w:rPr>
          <w:sz w:val="30"/>
          <w:szCs w:val="30"/>
        </w:rPr>
        <w:t>информирует Совет о рассмотренных на заседании постоянной комиссии Совета вопросах, мерах, принятых по реализации рекомендаций постоянной комиссии Совета;</w:t>
      </w:r>
    </w:p>
    <w:p w14:paraId="121FFB34" w14:textId="10EDCE20" w:rsidR="001D3F3B" w:rsidRPr="00190221" w:rsidRDefault="00796A83" w:rsidP="00395911">
      <w:pPr>
        <w:pStyle w:val="newncpi"/>
        <w:rPr>
          <w:sz w:val="30"/>
          <w:szCs w:val="30"/>
        </w:rPr>
      </w:pPr>
      <w:r w:rsidRPr="00A71C2A">
        <w:rPr>
          <w:color w:val="FF0000"/>
          <w:sz w:val="30"/>
          <w:szCs w:val="30"/>
        </w:rPr>
        <w:tab/>
      </w:r>
      <w:r w:rsidR="001D3F3B" w:rsidRPr="00190221">
        <w:rPr>
          <w:sz w:val="30"/>
          <w:szCs w:val="30"/>
        </w:rPr>
        <w:t>информирует членов постоянной комиссии Совета о выполнении решений постоянной комиссии Совета и рассмотрении ее рекомендаций;</w:t>
      </w:r>
    </w:p>
    <w:p w14:paraId="6FF4C1F8" w14:textId="77777777" w:rsidR="001D3F3B" w:rsidRPr="00190221" w:rsidRDefault="00796A83" w:rsidP="001D3F3B">
      <w:pPr>
        <w:pStyle w:val="newncpi"/>
        <w:rPr>
          <w:sz w:val="30"/>
          <w:szCs w:val="30"/>
        </w:rPr>
      </w:pPr>
      <w:r w:rsidRPr="00A71C2A">
        <w:rPr>
          <w:color w:val="FF0000"/>
          <w:sz w:val="30"/>
          <w:szCs w:val="30"/>
        </w:rPr>
        <w:tab/>
      </w:r>
      <w:r w:rsidR="001D3F3B" w:rsidRPr="00190221">
        <w:rPr>
          <w:sz w:val="30"/>
          <w:szCs w:val="30"/>
        </w:rPr>
        <w:t>подписывает решения и заключения постоянной комиссии Совета.</w:t>
      </w:r>
    </w:p>
    <w:p w14:paraId="1BC23D42" w14:textId="4BBDD691" w:rsidR="001D3F3B" w:rsidRPr="00A71C2A" w:rsidRDefault="00796A83" w:rsidP="001D3F3B">
      <w:pPr>
        <w:pStyle w:val="newncpi"/>
        <w:rPr>
          <w:color w:val="FF0000"/>
          <w:sz w:val="30"/>
          <w:szCs w:val="30"/>
        </w:rPr>
      </w:pPr>
      <w:r w:rsidRPr="00A71C2A">
        <w:rPr>
          <w:color w:val="FF0000"/>
          <w:sz w:val="30"/>
          <w:szCs w:val="30"/>
        </w:rPr>
        <w:tab/>
      </w:r>
      <w:r w:rsidR="00190221" w:rsidRPr="00190221">
        <w:rPr>
          <w:sz w:val="30"/>
          <w:szCs w:val="30"/>
        </w:rPr>
        <w:t>93</w:t>
      </w:r>
      <w:r w:rsidR="001D3F3B" w:rsidRPr="00190221">
        <w:rPr>
          <w:sz w:val="30"/>
          <w:szCs w:val="30"/>
        </w:rPr>
        <w:t>. Заместитель председателя постоянной комиссии Совета исполняет обязанности председателя постоянной комиссии Совета в его отсутствие, а также по его поручению выполняет часть функций по организации работы постоянной комиссии Совета.</w:t>
      </w:r>
    </w:p>
    <w:p w14:paraId="05B4D1B1" w14:textId="36DA53C6" w:rsidR="001D3F3B" w:rsidRPr="00190221" w:rsidRDefault="00796A83" w:rsidP="00341839">
      <w:pPr>
        <w:pStyle w:val="newncpi"/>
        <w:tabs>
          <w:tab w:val="left" w:pos="709"/>
        </w:tabs>
        <w:rPr>
          <w:sz w:val="30"/>
          <w:szCs w:val="30"/>
        </w:rPr>
      </w:pPr>
      <w:r w:rsidRPr="00A71C2A">
        <w:rPr>
          <w:color w:val="FF0000"/>
          <w:sz w:val="30"/>
          <w:szCs w:val="30"/>
        </w:rPr>
        <w:tab/>
      </w:r>
      <w:r w:rsidR="00190221" w:rsidRPr="00190221">
        <w:rPr>
          <w:sz w:val="30"/>
          <w:szCs w:val="30"/>
        </w:rPr>
        <w:t>94</w:t>
      </w:r>
      <w:r w:rsidR="001D3F3B" w:rsidRPr="00190221">
        <w:rPr>
          <w:sz w:val="30"/>
          <w:szCs w:val="30"/>
        </w:rPr>
        <w:t>. Секретарь постоянной комиссии Совета:</w:t>
      </w:r>
    </w:p>
    <w:p w14:paraId="04DD1612" w14:textId="77777777" w:rsidR="001D3F3B" w:rsidRPr="00190221" w:rsidRDefault="00796A83" w:rsidP="001D3F3B">
      <w:pPr>
        <w:pStyle w:val="newncpi"/>
        <w:rPr>
          <w:sz w:val="30"/>
          <w:szCs w:val="30"/>
        </w:rPr>
      </w:pPr>
      <w:r w:rsidRPr="00190221">
        <w:rPr>
          <w:sz w:val="30"/>
          <w:szCs w:val="30"/>
        </w:rPr>
        <w:tab/>
      </w:r>
      <w:r w:rsidR="001D3F3B" w:rsidRPr="00190221">
        <w:rPr>
          <w:sz w:val="30"/>
          <w:szCs w:val="30"/>
        </w:rPr>
        <w:t>ведет делопроизводство, оформляет и подписывает протоколы заседаний;</w:t>
      </w:r>
    </w:p>
    <w:p w14:paraId="30A46ECE" w14:textId="77777777" w:rsidR="001D3F3B" w:rsidRPr="00190221" w:rsidRDefault="00796A83" w:rsidP="001D3F3B">
      <w:pPr>
        <w:pStyle w:val="newncpi"/>
        <w:rPr>
          <w:sz w:val="30"/>
          <w:szCs w:val="30"/>
        </w:rPr>
      </w:pPr>
      <w:r w:rsidRPr="00190221">
        <w:rPr>
          <w:sz w:val="30"/>
          <w:szCs w:val="30"/>
        </w:rPr>
        <w:tab/>
      </w:r>
      <w:r w:rsidR="001D3F3B" w:rsidRPr="00190221">
        <w:rPr>
          <w:sz w:val="30"/>
          <w:szCs w:val="30"/>
        </w:rPr>
        <w:t>осуществляет контроль за своевременной разработкой проектов решений, рекомендаций, заключений, докладов, содокладов, других документов постоянной комиссии Совета;</w:t>
      </w:r>
    </w:p>
    <w:p w14:paraId="2F3BAC81" w14:textId="77777777" w:rsidR="001D3F3B" w:rsidRPr="00190221" w:rsidRDefault="00796A83" w:rsidP="001D3F3B">
      <w:pPr>
        <w:pStyle w:val="newncpi"/>
        <w:rPr>
          <w:sz w:val="30"/>
          <w:szCs w:val="30"/>
        </w:rPr>
      </w:pPr>
      <w:r w:rsidRPr="00A71C2A">
        <w:rPr>
          <w:color w:val="FF0000"/>
          <w:sz w:val="30"/>
          <w:szCs w:val="30"/>
        </w:rPr>
        <w:tab/>
      </w:r>
      <w:r w:rsidR="001D3F3B" w:rsidRPr="00190221">
        <w:rPr>
          <w:sz w:val="30"/>
          <w:szCs w:val="30"/>
        </w:rPr>
        <w:t>оповещает депутатов Совета, а также приглашенных о предстоящем заседании постоянной комиссии Совета и повестке дня.</w:t>
      </w:r>
    </w:p>
    <w:p w14:paraId="1F559846" w14:textId="64BBC8A5" w:rsidR="001D3F3B" w:rsidRPr="00190221" w:rsidRDefault="00796A83" w:rsidP="001D3F3B">
      <w:pPr>
        <w:pStyle w:val="newncpi"/>
        <w:rPr>
          <w:sz w:val="30"/>
          <w:szCs w:val="30"/>
        </w:rPr>
      </w:pPr>
      <w:r w:rsidRPr="00A71C2A">
        <w:rPr>
          <w:color w:val="FF0000"/>
          <w:sz w:val="30"/>
          <w:szCs w:val="30"/>
        </w:rPr>
        <w:tab/>
      </w:r>
      <w:r w:rsidR="00190221" w:rsidRPr="00190221">
        <w:rPr>
          <w:sz w:val="30"/>
          <w:szCs w:val="30"/>
        </w:rPr>
        <w:t>95</w:t>
      </w:r>
      <w:r w:rsidR="001D3F3B" w:rsidRPr="00190221">
        <w:rPr>
          <w:sz w:val="30"/>
          <w:szCs w:val="30"/>
        </w:rPr>
        <w:t>. Решения постоянной комиссии Совета принимаются в форме протоколов. Протоколы за весь период полномочий постоянной комиссии Совета хранятся в Совете.</w:t>
      </w:r>
    </w:p>
    <w:p w14:paraId="31BF6CE1" w14:textId="77777777" w:rsidR="001D3F3B" w:rsidRPr="00190221" w:rsidRDefault="00796A83" w:rsidP="001D3F3B">
      <w:pPr>
        <w:pStyle w:val="newncpi"/>
        <w:rPr>
          <w:sz w:val="30"/>
          <w:szCs w:val="30"/>
        </w:rPr>
      </w:pPr>
      <w:r w:rsidRPr="00A71C2A">
        <w:rPr>
          <w:color w:val="FF0000"/>
          <w:sz w:val="30"/>
          <w:szCs w:val="30"/>
        </w:rPr>
        <w:tab/>
      </w:r>
      <w:r w:rsidR="001D3F3B" w:rsidRPr="00190221">
        <w:rPr>
          <w:sz w:val="30"/>
          <w:szCs w:val="30"/>
        </w:rPr>
        <w:t>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14:paraId="17C0B71A" w14:textId="0108534F" w:rsidR="001D3F3B" w:rsidRPr="00190221" w:rsidRDefault="00796A83" w:rsidP="001D3F3B">
      <w:pPr>
        <w:pStyle w:val="newncpi"/>
        <w:rPr>
          <w:sz w:val="30"/>
          <w:szCs w:val="30"/>
        </w:rPr>
      </w:pPr>
      <w:r w:rsidRPr="00A71C2A">
        <w:rPr>
          <w:color w:val="FF0000"/>
          <w:sz w:val="30"/>
          <w:szCs w:val="30"/>
        </w:rPr>
        <w:tab/>
      </w:r>
      <w:r w:rsidR="00341839" w:rsidRPr="00190221">
        <w:rPr>
          <w:sz w:val="30"/>
          <w:szCs w:val="30"/>
        </w:rPr>
        <w:t>9</w:t>
      </w:r>
      <w:r w:rsidR="00190221" w:rsidRPr="00190221">
        <w:rPr>
          <w:sz w:val="30"/>
          <w:szCs w:val="30"/>
        </w:rPr>
        <w:t>6</w:t>
      </w:r>
      <w:r w:rsidR="001D3F3B" w:rsidRPr="00190221">
        <w:rPr>
          <w:sz w:val="30"/>
          <w:szCs w:val="30"/>
        </w:rPr>
        <w:t>. Сессия Совета открытым голосованием простым большинством голосов от общего числа депутатов Совета может принять решение об образовании временной комиссии Совета.</w:t>
      </w:r>
    </w:p>
    <w:p w14:paraId="573D1F3C" w14:textId="77777777" w:rsidR="001D3F3B" w:rsidRPr="00190221" w:rsidRDefault="00796A83" w:rsidP="001D3F3B">
      <w:pPr>
        <w:pStyle w:val="newncpi"/>
        <w:rPr>
          <w:sz w:val="30"/>
          <w:szCs w:val="30"/>
        </w:rPr>
      </w:pPr>
      <w:r w:rsidRPr="00A71C2A">
        <w:rPr>
          <w:color w:val="FF0000"/>
          <w:sz w:val="30"/>
          <w:szCs w:val="30"/>
        </w:rPr>
        <w:lastRenderedPageBreak/>
        <w:tab/>
      </w:r>
      <w:r w:rsidR="001D3F3B" w:rsidRPr="00190221">
        <w:rPr>
          <w:sz w:val="30"/>
          <w:szCs w:val="30"/>
        </w:rPr>
        <w:t>Задачи временной комиссии Совета определяются председателем Совета при ее формировании.</w:t>
      </w:r>
    </w:p>
    <w:p w14:paraId="5EE422E0" w14:textId="77777777" w:rsidR="001D3F3B" w:rsidRPr="00190221" w:rsidRDefault="00796A83" w:rsidP="001D3F3B">
      <w:pPr>
        <w:pStyle w:val="newncpi"/>
        <w:rPr>
          <w:sz w:val="30"/>
          <w:szCs w:val="30"/>
        </w:rPr>
      </w:pPr>
      <w:r w:rsidRPr="00190221">
        <w:rPr>
          <w:sz w:val="30"/>
          <w:szCs w:val="30"/>
        </w:rPr>
        <w:tab/>
      </w:r>
      <w:r w:rsidR="001D3F3B" w:rsidRPr="00190221">
        <w:rPr>
          <w:sz w:val="30"/>
          <w:szCs w:val="30"/>
        </w:rPr>
        <w:t>В состав временной комиссии Совета в качестве членов комиссии с совещательным голосом могут быть включены лица, не являющиеся депутатами Совета. Депутаты местных Советов депутатов других территориальных уровней включаются во временную комиссию Совета с их согласия с правом совещательного голоса.</w:t>
      </w:r>
    </w:p>
    <w:p w14:paraId="711AE2A8" w14:textId="77777777" w:rsidR="001D3F3B" w:rsidRPr="00190221" w:rsidRDefault="00935BE9" w:rsidP="001D3F3B">
      <w:pPr>
        <w:pStyle w:val="newncpi"/>
        <w:rPr>
          <w:sz w:val="30"/>
          <w:szCs w:val="30"/>
        </w:rPr>
      </w:pPr>
      <w:r w:rsidRPr="00190221">
        <w:rPr>
          <w:sz w:val="30"/>
          <w:szCs w:val="30"/>
        </w:rPr>
        <w:tab/>
      </w:r>
      <w:r w:rsidR="001D3F3B" w:rsidRPr="00190221">
        <w:rPr>
          <w:sz w:val="30"/>
          <w:szCs w:val="30"/>
        </w:rPr>
        <w:t>Утверждение состава, выборы председателя, секретаря временной комиссии Совета проводятся в порядке, определенном настоящим Регламентом для постоянных комиссий Совета.</w:t>
      </w:r>
    </w:p>
    <w:bookmarkEnd w:id="2"/>
    <w:p w14:paraId="2F764DD4" w14:textId="784820BB" w:rsidR="001D3F3B" w:rsidRPr="009F6BEE" w:rsidRDefault="001D3F3B" w:rsidP="001D3F3B">
      <w:pPr>
        <w:pStyle w:val="chapter"/>
        <w:rPr>
          <w:b w:val="0"/>
          <w:sz w:val="30"/>
          <w:szCs w:val="30"/>
        </w:rPr>
      </w:pPr>
      <w:r w:rsidRPr="009F6BEE">
        <w:rPr>
          <w:b w:val="0"/>
          <w:sz w:val="30"/>
          <w:szCs w:val="30"/>
        </w:rPr>
        <w:t xml:space="preserve">ГЛАВА </w:t>
      </w:r>
      <w:r w:rsidR="009F6BEE" w:rsidRPr="009F6BEE">
        <w:rPr>
          <w:b w:val="0"/>
          <w:sz w:val="30"/>
          <w:szCs w:val="30"/>
        </w:rPr>
        <w:t>10</w:t>
      </w:r>
      <w:r w:rsidRPr="009F6BEE">
        <w:rPr>
          <w:b w:val="0"/>
          <w:sz w:val="30"/>
          <w:szCs w:val="30"/>
        </w:rPr>
        <w:br/>
        <w:t>ЗАПРОС И ОБРАЩЕНИЕ ДЕПУТАТА СОВЕТА</w:t>
      </w:r>
    </w:p>
    <w:p w14:paraId="68948F29" w14:textId="5A18E1F8" w:rsidR="001D3F3B" w:rsidRPr="009F6BEE" w:rsidRDefault="00935BE9" w:rsidP="001D3F3B">
      <w:pPr>
        <w:pStyle w:val="newncpi"/>
        <w:rPr>
          <w:sz w:val="30"/>
          <w:szCs w:val="30"/>
        </w:rPr>
      </w:pPr>
      <w:r w:rsidRPr="00A71C2A">
        <w:rPr>
          <w:color w:val="FF0000"/>
          <w:sz w:val="30"/>
          <w:szCs w:val="30"/>
        </w:rPr>
        <w:tab/>
      </w:r>
      <w:r w:rsidR="00341839" w:rsidRPr="009F6BEE">
        <w:rPr>
          <w:sz w:val="30"/>
          <w:szCs w:val="30"/>
        </w:rPr>
        <w:t>9</w:t>
      </w:r>
      <w:r w:rsidR="009F6BEE" w:rsidRPr="009F6BEE">
        <w:rPr>
          <w:sz w:val="30"/>
          <w:szCs w:val="30"/>
        </w:rPr>
        <w:t>7</w:t>
      </w:r>
      <w:r w:rsidR="001D3F3B" w:rsidRPr="009F6BEE">
        <w:rPr>
          <w:sz w:val="30"/>
          <w:szCs w:val="30"/>
        </w:rPr>
        <w:t>. Депутат Совета вправе обратиться на сессии Совета с запросом к председателю Совета, президиуму Совета, председателю</w:t>
      </w:r>
      <w:r w:rsidRPr="009F6BEE">
        <w:rPr>
          <w:sz w:val="30"/>
          <w:szCs w:val="30"/>
        </w:rPr>
        <w:t xml:space="preserve"> (заместителям председателя) рай</w:t>
      </w:r>
      <w:r w:rsidR="001D3F3B" w:rsidRPr="009F6BEE">
        <w:rPr>
          <w:sz w:val="30"/>
          <w:szCs w:val="30"/>
        </w:rPr>
        <w:t>исполкома, руководител</w:t>
      </w:r>
      <w:r w:rsidRPr="009F6BEE">
        <w:rPr>
          <w:sz w:val="30"/>
          <w:szCs w:val="30"/>
        </w:rPr>
        <w:t>ям структурных подразделений рай</w:t>
      </w:r>
      <w:r w:rsidR="001D3F3B" w:rsidRPr="009F6BEE">
        <w:rPr>
          <w:sz w:val="30"/>
          <w:szCs w:val="30"/>
        </w:rPr>
        <w:t xml:space="preserve">исполкома, а также к руководителям других организаций (их структурных подразделений), расположенных на территории </w:t>
      </w:r>
      <w:r w:rsidRPr="009F6BEE">
        <w:rPr>
          <w:sz w:val="30"/>
          <w:szCs w:val="30"/>
        </w:rPr>
        <w:t>Дубровенского района</w:t>
      </w:r>
      <w:r w:rsidR="001D3F3B" w:rsidRPr="009F6BEE">
        <w:rPr>
          <w:sz w:val="30"/>
          <w:szCs w:val="30"/>
        </w:rPr>
        <w:t>, по вопросам, отне</w:t>
      </w:r>
      <w:r w:rsidRPr="009F6BEE">
        <w:rPr>
          <w:sz w:val="30"/>
          <w:szCs w:val="30"/>
        </w:rPr>
        <w:t>сенным к компетенции Совета, рай</w:t>
      </w:r>
      <w:r w:rsidR="001D3F3B" w:rsidRPr="009F6BEE">
        <w:rPr>
          <w:sz w:val="30"/>
          <w:szCs w:val="30"/>
        </w:rPr>
        <w:t>исполкома, других организаций (их структурных подразделений), расположенны</w:t>
      </w:r>
      <w:r w:rsidRPr="009F6BEE">
        <w:rPr>
          <w:sz w:val="30"/>
          <w:szCs w:val="30"/>
        </w:rPr>
        <w:t>х на территории Дубровенского района</w:t>
      </w:r>
      <w:r w:rsidR="001D3F3B" w:rsidRPr="009F6BEE">
        <w:rPr>
          <w:sz w:val="30"/>
          <w:szCs w:val="30"/>
        </w:rPr>
        <w:t>.</w:t>
      </w:r>
    </w:p>
    <w:p w14:paraId="26450D3C" w14:textId="632E6599" w:rsidR="001D3F3B" w:rsidRPr="009F6BEE" w:rsidRDefault="00935BE9" w:rsidP="001D3F3B">
      <w:pPr>
        <w:pStyle w:val="newncpi"/>
        <w:rPr>
          <w:sz w:val="30"/>
          <w:szCs w:val="30"/>
        </w:rPr>
      </w:pPr>
      <w:r w:rsidRPr="00A71C2A">
        <w:rPr>
          <w:color w:val="FF0000"/>
          <w:sz w:val="30"/>
          <w:szCs w:val="30"/>
        </w:rPr>
        <w:tab/>
      </w:r>
      <w:r w:rsidR="00341839" w:rsidRPr="009F6BEE">
        <w:rPr>
          <w:sz w:val="30"/>
          <w:szCs w:val="30"/>
        </w:rPr>
        <w:t>9</w:t>
      </w:r>
      <w:r w:rsidR="009F6BEE" w:rsidRPr="009F6BEE">
        <w:rPr>
          <w:sz w:val="30"/>
          <w:szCs w:val="30"/>
        </w:rPr>
        <w:t>8</w:t>
      </w:r>
      <w:r w:rsidR="001D3F3B" w:rsidRPr="009F6BEE">
        <w:rPr>
          <w:sz w:val="30"/>
          <w:szCs w:val="30"/>
        </w:rPr>
        <w:t>. Запрос вносится на сессии Совета в письменной форме и оглашается самим депутатом Совета или по его просьбе председательствующим на сессии Совета. Совет принимает решение о включении запроса в повестку дня сессии Совета и направлении его адресату с указанием срока, в течение которого должен быть получен письменный ответ.</w:t>
      </w:r>
    </w:p>
    <w:p w14:paraId="3FA6D083" w14:textId="4FEE10C6" w:rsidR="009F6BEE" w:rsidRPr="009F6BEE" w:rsidRDefault="00935BE9" w:rsidP="001D3F3B">
      <w:pPr>
        <w:pStyle w:val="newncpi"/>
        <w:rPr>
          <w:sz w:val="30"/>
          <w:szCs w:val="30"/>
        </w:rPr>
      </w:pPr>
      <w:r w:rsidRPr="00A71C2A">
        <w:rPr>
          <w:color w:val="FF0000"/>
          <w:sz w:val="30"/>
          <w:szCs w:val="30"/>
        </w:rPr>
        <w:tab/>
      </w:r>
      <w:r w:rsidR="00341839" w:rsidRPr="009F6BEE">
        <w:rPr>
          <w:sz w:val="30"/>
          <w:szCs w:val="30"/>
        </w:rPr>
        <w:t>9</w:t>
      </w:r>
      <w:r w:rsidR="009F6BEE" w:rsidRPr="009F6BEE">
        <w:rPr>
          <w:sz w:val="30"/>
          <w:szCs w:val="30"/>
        </w:rPr>
        <w:t>9</w:t>
      </w:r>
      <w:r w:rsidR="001D3F3B" w:rsidRPr="009F6BEE">
        <w:rPr>
          <w:sz w:val="30"/>
          <w:szCs w:val="30"/>
        </w:rPr>
        <w:t>. </w:t>
      </w:r>
      <w:r w:rsidR="009F6BEE" w:rsidRPr="009F6BEE">
        <w:rPr>
          <w:sz w:val="30"/>
          <w:szCs w:val="30"/>
        </w:rPr>
        <w:t>Депутат Совета на сессии Совета вправе дать оценку ответа на его запрос. По решению Совета письменный ответ может оглашаться на сессии Совета и доводиться до сведения граждан через средства массовой информации. После заслушивания ответ может быть вынесен на обсуждение. На основании ответа на запрос может быть принято соответствующее решение.</w:t>
      </w:r>
    </w:p>
    <w:p w14:paraId="50E4B59E" w14:textId="77777777" w:rsidR="00383E19" w:rsidRPr="00383E19" w:rsidRDefault="009F6BEE" w:rsidP="00007589">
      <w:pPr>
        <w:pStyle w:val="newncpi"/>
        <w:ind w:firstLine="708"/>
        <w:rPr>
          <w:sz w:val="30"/>
          <w:szCs w:val="30"/>
        </w:rPr>
      </w:pPr>
      <w:r w:rsidRPr="00383E19">
        <w:rPr>
          <w:sz w:val="30"/>
          <w:szCs w:val="30"/>
        </w:rPr>
        <w:t>100. Депутат Совета имеет право на обращение – изложенное в письменной форме предложение государственным органам,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w:t>
      </w:r>
    </w:p>
    <w:p w14:paraId="7EE9E6BA" w14:textId="77777777" w:rsidR="00383E19" w:rsidRDefault="00383E19" w:rsidP="001D3F3B">
      <w:pPr>
        <w:pStyle w:val="newncpi"/>
        <w:rPr>
          <w:color w:val="FF0000"/>
          <w:sz w:val="30"/>
          <w:szCs w:val="30"/>
        </w:rPr>
      </w:pPr>
    </w:p>
    <w:p w14:paraId="77DEDEB1" w14:textId="77777777" w:rsidR="00383E19" w:rsidRDefault="00383E19" w:rsidP="001D3F3B">
      <w:pPr>
        <w:pStyle w:val="newncpi"/>
        <w:rPr>
          <w:color w:val="FF0000"/>
          <w:sz w:val="30"/>
          <w:szCs w:val="30"/>
        </w:rPr>
      </w:pPr>
    </w:p>
    <w:p w14:paraId="4117BAB7" w14:textId="679EBD46" w:rsidR="001D3F3B" w:rsidRPr="00383E19" w:rsidRDefault="001D3F3B" w:rsidP="001D3F3B">
      <w:pPr>
        <w:pStyle w:val="chapter"/>
        <w:rPr>
          <w:b w:val="0"/>
          <w:sz w:val="30"/>
          <w:szCs w:val="30"/>
        </w:rPr>
      </w:pPr>
      <w:r w:rsidRPr="00383E19">
        <w:rPr>
          <w:b w:val="0"/>
          <w:sz w:val="30"/>
          <w:szCs w:val="30"/>
        </w:rPr>
        <w:lastRenderedPageBreak/>
        <w:t>ГЛАВА 1</w:t>
      </w:r>
      <w:r w:rsidR="00383E19">
        <w:rPr>
          <w:b w:val="0"/>
          <w:sz w:val="30"/>
          <w:szCs w:val="30"/>
        </w:rPr>
        <w:t>1</w:t>
      </w:r>
      <w:r w:rsidRPr="00383E19">
        <w:rPr>
          <w:b w:val="0"/>
          <w:sz w:val="30"/>
          <w:szCs w:val="30"/>
        </w:rPr>
        <w:br/>
        <w:t>ДЕПУТАТСКАЯ ГРУППА</w:t>
      </w:r>
    </w:p>
    <w:p w14:paraId="4662DC4A" w14:textId="2CF6817C" w:rsidR="001D3F3B" w:rsidRPr="00383E19" w:rsidRDefault="00935BE9" w:rsidP="001D3F3B">
      <w:pPr>
        <w:pStyle w:val="newncpi"/>
        <w:rPr>
          <w:sz w:val="30"/>
          <w:szCs w:val="30"/>
        </w:rPr>
      </w:pPr>
      <w:r w:rsidRPr="00A71C2A">
        <w:rPr>
          <w:color w:val="FF0000"/>
          <w:sz w:val="30"/>
          <w:szCs w:val="30"/>
        </w:rPr>
        <w:tab/>
      </w:r>
      <w:r w:rsidR="00383E19" w:rsidRPr="00383E19">
        <w:rPr>
          <w:sz w:val="30"/>
          <w:szCs w:val="30"/>
        </w:rPr>
        <w:t>101</w:t>
      </w:r>
      <w:r w:rsidR="001D3F3B" w:rsidRPr="00383E19">
        <w:rPr>
          <w:sz w:val="30"/>
          <w:szCs w:val="30"/>
        </w:rPr>
        <w:t>. 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w:t>
      </w:r>
    </w:p>
    <w:p w14:paraId="59A9EC9B" w14:textId="77777777" w:rsidR="001D3F3B" w:rsidRPr="00383E19" w:rsidRDefault="00935BE9" w:rsidP="001D3F3B">
      <w:pPr>
        <w:pStyle w:val="newncpi"/>
        <w:rPr>
          <w:sz w:val="30"/>
          <w:szCs w:val="30"/>
        </w:rPr>
      </w:pPr>
      <w:r w:rsidRPr="00A71C2A">
        <w:rPr>
          <w:color w:val="FF0000"/>
          <w:sz w:val="30"/>
          <w:szCs w:val="30"/>
        </w:rPr>
        <w:tab/>
      </w:r>
      <w:r w:rsidR="001D3F3B" w:rsidRPr="00383E19">
        <w:rPr>
          <w:sz w:val="30"/>
          <w:szCs w:val="30"/>
        </w:rPr>
        <w:t>Создание и деятельность депутатской группы осуществляются при наличии не менее трех депутатов Совета, входящих в ее состав. Депутаты Совета могут свободно входить в депутатские группы и выходить из них. Депутат Совета может быть одновременно членом не более двух постоянных депутатских групп. Членом депутатской группы не может быть председатель Совета.</w:t>
      </w:r>
    </w:p>
    <w:p w14:paraId="66E6DB76" w14:textId="77777777" w:rsidR="001D3F3B" w:rsidRPr="00383E19" w:rsidRDefault="00935BE9" w:rsidP="001D3F3B">
      <w:pPr>
        <w:pStyle w:val="newncpi"/>
        <w:rPr>
          <w:sz w:val="30"/>
          <w:szCs w:val="30"/>
        </w:rPr>
      </w:pPr>
      <w:r w:rsidRPr="00383E19">
        <w:rPr>
          <w:sz w:val="30"/>
          <w:szCs w:val="30"/>
        </w:rPr>
        <w:tab/>
      </w:r>
      <w:r w:rsidR="001D3F3B" w:rsidRPr="00383E19">
        <w:rPr>
          <w:sz w:val="30"/>
          <w:szCs w:val="30"/>
        </w:rPr>
        <w:t>Депутаты Совета, образовавшие депутатскую группу, письменно уведомляют председателя Совета о ее создании. Письменное уведомление должно быть подписано каждым членом депутатской группы. В уведомлении указываются наименование депутатской группы, ее состав, фамилия, собственное имя и отчество (если таковое имеется) руководителя депутатской группы, а также ее основные цели и задачи.</w:t>
      </w:r>
    </w:p>
    <w:p w14:paraId="417E1FF3" w14:textId="77777777" w:rsidR="001D3F3B" w:rsidRPr="00383E19" w:rsidRDefault="00935BE9" w:rsidP="001D3F3B">
      <w:pPr>
        <w:pStyle w:val="newncpi"/>
        <w:rPr>
          <w:sz w:val="30"/>
          <w:szCs w:val="30"/>
        </w:rPr>
      </w:pPr>
      <w:r w:rsidRPr="00A71C2A">
        <w:rPr>
          <w:color w:val="FF0000"/>
          <w:sz w:val="30"/>
          <w:szCs w:val="30"/>
        </w:rPr>
        <w:tab/>
      </w:r>
      <w:r w:rsidR="001D3F3B" w:rsidRPr="00383E19">
        <w:rPr>
          <w:sz w:val="30"/>
          <w:szCs w:val="30"/>
        </w:rPr>
        <w:t>Об изменении наименования депутатской группы, ее состава, руководителя, о прекращении ее деятельности руководитель депутатской группы извещает председателя Совета в письменной форме. Депутатская группа, а также изменение ее наименования, состава, руководителя, прекращение ее деятельности регистрируются Советом принятием соответствующего решения.</w:t>
      </w:r>
    </w:p>
    <w:p w14:paraId="1E9C7E34" w14:textId="5D3BDC93" w:rsidR="001D3F3B" w:rsidRPr="00383E19" w:rsidRDefault="00935BE9" w:rsidP="001D3F3B">
      <w:pPr>
        <w:pStyle w:val="newncpi"/>
        <w:rPr>
          <w:sz w:val="30"/>
          <w:szCs w:val="30"/>
        </w:rPr>
      </w:pPr>
      <w:r w:rsidRPr="00A71C2A">
        <w:rPr>
          <w:color w:val="FF0000"/>
          <w:sz w:val="30"/>
          <w:szCs w:val="30"/>
        </w:rPr>
        <w:tab/>
      </w:r>
      <w:r w:rsidR="00383E19" w:rsidRPr="00383E19">
        <w:rPr>
          <w:sz w:val="30"/>
          <w:szCs w:val="30"/>
        </w:rPr>
        <w:t>102</w:t>
      </w:r>
      <w:r w:rsidR="001D3F3B" w:rsidRPr="00383E19">
        <w:rPr>
          <w:sz w:val="30"/>
          <w:szCs w:val="30"/>
        </w:rPr>
        <w:t>. Решения на заседании депутатской группы принимаются простым большинством голосов от ее полного состава и носят рекомендательный характер. Решения депутатской группы принимаются в форме протоколов, которые подписываются руководителем группы.</w:t>
      </w:r>
    </w:p>
    <w:p w14:paraId="74A24AF5" w14:textId="77777777" w:rsidR="001D3F3B" w:rsidRPr="00383E19" w:rsidRDefault="00935BE9" w:rsidP="001D3F3B">
      <w:pPr>
        <w:pStyle w:val="newncpi"/>
        <w:rPr>
          <w:sz w:val="30"/>
          <w:szCs w:val="30"/>
        </w:rPr>
      </w:pPr>
      <w:r w:rsidRPr="00A71C2A">
        <w:rPr>
          <w:color w:val="FF0000"/>
          <w:sz w:val="30"/>
          <w:szCs w:val="30"/>
        </w:rPr>
        <w:tab/>
      </w:r>
      <w:r w:rsidR="001D3F3B" w:rsidRPr="00383E19">
        <w:rPr>
          <w:sz w:val="30"/>
          <w:szCs w:val="30"/>
        </w:rPr>
        <w:t>От имени депутатской группы могут выступать ее руководитель, который избирается членами депутатской группы, или член депутатской группы, уполномоченный этой депутатской группой.</w:t>
      </w:r>
    </w:p>
    <w:p w14:paraId="11229071" w14:textId="77777777" w:rsidR="001D3F3B" w:rsidRPr="00383E19" w:rsidRDefault="00935BE9" w:rsidP="001D3F3B">
      <w:pPr>
        <w:pStyle w:val="newncpi"/>
        <w:rPr>
          <w:sz w:val="30"/>
          <w:szCs w:val="30"/>
        </w:rPr>
      </w:pPr>
      <w:r w:rsidRPr="00383E19">
        <w:rPr>
          <w:sz w:val="30"/>
          <w:szCs w:val="30"/>
        </w:rPr>
        <w:tab/>
      </w:r>
      <w:r w:rsidR="001D3F3B" w:rsidRPr="00383E19">
        <w:rPr>
          <w:sz w:val="30"/>
          <w:szCs w:val="30"/>
        </w:rPr>
        <w:t>Депутатские группы вправе требовать по основным вопросам повестки дня предоставления слова депутатам Совета, входящим в состав группы, а при прекращении обсуждения – настаивать на предоставлении слова.</w:t>
      </w:r>
    </w:p>
    <w:p w14:paraId="760C0734" w14:textId="31174CB8" w:rsidR="001D3F3B" w:rsidRPr="00383E19" w:rsidRDefault="001D3F3B" w:rsidP="001D3F3B">
      <w:pPr>
        <w:pStyle w:val="chapter"/>
        <w:rPr>
          <w:b w:val="0"/>
          <w:sz w:val="30"/>
          <w:szCs w:val="30"/>
        </w:rPr>
      </w:pPr>
      <w:r w:rsidRPr="00383E19">
        <w:rPr>
          <w:b w:val="0"/>
          <w:sz w:val="30"/>
          <w:szCs w:val="30"/>
        </w:rPr>
        <w:t>ГЛАВА 1</w:t>
      </w:r>
      <w:r w:rsidR="00383E19" w:rsidRPr="00383E19">
        <w:rPr>
          <w:b w:val="0"/>
          <w:sz w:val="30"/>
          <w:szCs w:val="30"/>
        </w:rPr>
        <w:t>2</w:t>
      </w:r>
      <w:r w:rsidRPr="00383E19">
        <w:rPr>
          <w:b w:val="0"/>
          <w:sz w:val="30"/>
          <w:szCs w:val="30"/>
        </w:rPr>
        <w:br/>
        <w:t>ДЕПУТАТСКАЯ ЭТИКА</w:t>
      </w:r>
    </w:p>
    <w:p w14:paraId="467D5305" w14:textId="0C09DEE2" w:rsidR="001D3F3B" w:rsidRPr="00383E19" w:rsidRDefault="00935BE9" w:rsidP="001D3F3B">
      <w:pPr>
        <w:pStyle w:val="newncpi"/>
        <w:rPr>
          <w:sz w:val="30"/>
          <w:szCs w:val="30"/>
        </w:rPr>
      </w:pPr>
      <w:r w:rsidRPr="00383E19">
        <w:rPr>
          <w:sz w:val="30"/>
          <w:szCs w:val="30"/>
        </w:rPr>
        <w:tab/>
      </w:r>
      <w:r w:rsidR="00383E19" w:rsidRPr="00383E19">
        <w:rPr>
          <w:sz w:val="30"/>
          <w:szCs w:val="30"/>
        </w:rPr>
        <w:t>103</w:t>
      </w:r>
      <w:r w:rsidR="001D3F3B" w:rsidRPr="00383E19">
        <w:rPr>
          <w:sz w:val="30"/>
          <w:szCs w:val="30"/>
        </w:rPr>
        <w:t>. Депутат Совета должен соблюдать нормы депутатской этики, предусмотренные настоящим Регламентом.</w:t>
      </w:r>
    </w:p>
    <w:p w14:paraId="50E6CDD8" w14:textId="438725FE" w:rsidR="001D3F3B" w:rsidRPr="00383E19" w:rsidRDefault="00935BE9" w:rsidP="001D3F3B">
      <w:pPr>
        <w:pStyle w:val="newncpi"/>
        <w:rPr>
          <w:sz w:val="30"/>
          <w:szCs w:val="30"/>
        </w:rPr>
      </w:pPr>
      <w:r w:rsidRPr="00A71C2A">
        <w:rPr>
          <w:color w:val="FF0000"/>
          <w:sz w:val="30"/>
          <w:szCs w:val="30"/>
        </w:rPr>
        <w:lastRenderedPageBreak/>
        <w:tab/>
      </w:r>
      <w:r w:rsidR="00383E19" w:rsidRPr="00383E19">
        <w:rPr>
          <w:sz w:val="30"/>
          <w:szCs w:val="30"/>
        </w:rPr>
        <w:t>104</w:t>
      </w:r>
      <w:r w:rsidR="001D3F3B" w:rsidRPr="00383E19">
        <w:rPr>
          <w:sz w:val="30"/>
          <w:szCs w:val="30"/>
        </w:rPr>
        <w:t>. Добросовестное исполнение депутатских полномочий и обязанностей, исключительно корректное поведение на сессиях Совета, на заседаниях комиссий Совета и в повседневной жизни – основа депутатской этики.</w:t>
      </w:r>
    </w:p>
    <w:p w14:paraId="4173A7F1" w14:textId="77777777" w:rsidR="001D3F3B" w:rsidRPr="00383E19" w:rsidRDefault="00935BE9" w:rsidP="001D3F3B">
      <w:pPr>
        <w:pStyle w:val="newncpi"/>
        <w:rPr>
          <w:sz w:val="30"/>
          <w:szCs w:val="30"/>
        </w:rPr>
      </w:pPr>
      <w:r w:rsidRPr="00383E19">
        <w:rPr>
          <w:sz w:val="30"/>
          <w:szCs w:val="30"/>
        </w:rPr>
        <w:tab/>
      </w:r>
      <w:r w:rsidR="001D3F3B" w:rsidRPr="00383E19">
        <w:rPr>
          <w:sz w:val="30"/>
          <w:szCs w:val="30"/>
        </w:rPr>
        <w:t>Неисполнение или ненадлежащее исполнение депутатом Совета своих обязанностей влечет за собой применение к нему мер воздействия.</w:t>
      </w:r>
    </w:p>
    <w:p w14:paraId="0CFEA58A" w14:textId="6ECB11F6" w:rsidR="001D3F3B" w:rsidRPr="00383E19" w:rsidRDefault="00935BE9" w:rsidP="001D3F3B">
      <w:pPr>
        <w:pStyle w:val="newncpi"/>
        <w:rPr>
          <w:sz w:val="30"/>
          <w:szCs w:val="30"/>
        </w:rPr>
      </w:pPr>
      <w:r w:rsidRPr="00383E19">
        <w:rPr>
          <w:sz w:val="30"/>
          <w:szCs w:val="30"/>
        </w:rPr>
        <w:tab/>
      </w:r>
      <w:r w:rsidR="00341839" w:rsidRPr="00383E19">
        <w:rPr>
          <w:sz w:val="30"/>
          <w:szCs w:val="30"/>
        </w:rPr>
        <w:t>10</w:t>
      </w:r>
      <w:r w:rsidR="00383E19" w:rsidRPr="00383E19">
        <w:rPr>
          <w:sz w:val="30"/>
          <w:szCs w:val="30"/>
        </w:rPr>
        <w:t>5</w:t>
      </w:r>
      <w:r w:rsidR="001D3F3B" w:rsidRPr="00383E19">
        <w:rPr>
          <w:sz w:val="30"/>
          <w:szCs w:val="30"/>
        </w:rPr>
        <w:t>. Обращаясь к председательствующему на сессии Совета, докладчику или оппоненту, депутат Совета должен представиться, назвав фамилию и избирательный округ, от которого он избран.</w:t>
      </w:r>
    </w:p>
    <w:p w14:paraId="20216292" w14:textId="77777777" w:rsidR="001D3F3B" w:rsidRPr="00383E19" w:rsidRDefault="00935BE9" w:rsidP="001D3F3B">
      <w:pPr>
        <w:pStyle w:val="newncpi"/>
        <w:rPr>
          <w:sz w:val="30"/>
          <w:szCs w:val="30"/>
        </w:rPr>
      </w:pPr>
      <w:r w:rsidRPr="00A71C2A">
        <w:rPr>
          <w:color w:val="FF0000"/>
          <w:sz w:val="30"/>
          <w:szCs w:val="30"/>
        </w:rPr>
        <w:tab/>
      </w:r>
      <w:r w:rsidR="001D3F3B" w:rsidRPr="00383E19">
        <w:rPr>
          <w:sz w:val="30"/>
          <w:szCs w:val="30"/>
        </w:rPr>
        <w:t>На сессиях Совета, заседаниях постоянных комиссий Совета депутаты Совета придерживаются официального обращения как друг к другу, так и ко всем лицам, участвующим в работе сессии Совета и ее органов, в том числе в качестве приглашенных лиц.</w:t>
      </w:r>
    </w:p>
    <w:p w14:paraId="3BCF40CC" w14:textId="77777777" w:rsidR="001D3F3B" w:rsidRPr="00A71C2A" w:rsidRDefault="00935BE9" w:rsidP="001D3F3B">
      <w:pPr>
        <w:pStyle w:val="newncpi"/>
        <w:rPr>
          <w:color w:val="FF0000"/>
          <w:sz w:val="30"/>
          <w:szCs w:val="30"/>
        </w:rPr>
      </w:pPr>
      <w:r w:rsidRPr="00A71C2A">
        <w:rPr>
          <w:color w:val="FF0000"/>
          <w:sz w:val="30"/>
          <w:szCs w:val="30"/>
        </w:rPr>
        <w:tab/>
      </w:r>
      <w:r w:rsidR="001D3F3B" w:rsidRPr="00383E19">
        <w:rPr>
          <w:sz w:val="30"/>
          <w:szCs w:val="30"/>
        </w:rPr>
        <w:t>Свое обращение или выступление депутат Совета начинает со слов, подчеркивающих уважительное отношение к участвующим в работе сессии Совета и ее органов.</w:t>
      </w:r>
    </w:p>
    <w:p w14:paraId="18F5B012" w14:textId="6FCC4587" w:rsidR="001D3F3B" w:rsidRPr="0077582B" w:rsidRDefault="00935BE9" w:rsidP="001D3F3B">
      <w:pPr>
        <w:pStyle w:val="newncpi"/>
        <w:rPr>
          <w:sz w:val="30"/>
          <w:szCs w:val="30"/>
        </w:rPr>
      </w:pPr>
      <w:r w:rsidRPr="0077582B">
        <w:rPr>
          <w:sz w:val="30"/>
          <w:szCs w:val="30"/>
        </w:rPr>
        <w:tab/>
      </w:r>
      <w:r w:rsidR="001D3F3B" w:rsidRPr="0077582B">
        <w:rPr>
          <w:sz w:val="30"/>
          <w:szCs w:val="30"/>
        </w:rPr>
        <w:t xml:space="preserve">Во время выступления участников на сессии Совета депутат Совета не должен мешать выступающим или слушателям действиями, препятствующими изложению или восприятию выступления, выкриками, аплодисментами, вставанием и </w:t>
      </w:r>
      <w:r w:rsidR="00DA79E5">
        <w:rPr>
          <w:sz w:val="30"/>
          <w:szCs w:val="30"/>
        </w:rPr>
        <w:t>другое.</w:t>
      </w:r>
    </w:p>
    <w:p w14:paraId="247073D7" w14:textId="5610D095" w:rsidR="001D3F3B" w:rsidRPr="0077582B" w:rsidRDefault="00935BE9" w:rsidP="00341839">
      <w:pPr>
        <w:pStyle w:val="newncpi"/>
        <w:tabs>
          <w:tab w:val="left" w:pos="709"/>
        </w:tabs>
        <w:rPr>
          <w:sz w:val="30"/>
          <w:szCs w:val="30"/>
        </w:rPr>
      </w:pPr>
      <w:r w:rsidRPr="00A71C2A">
        <w:rPr>
          <w:color w:val="FF0000"/>
          <w:sz w:val="30"/>
          <w:szCs w:val="30"/>
        </w:rPr>
        <w:tab/>
      </w:r>
      <w:r w:rsidR="001D3F3B" w:rsidRPr="0077582B">
        <w:rPr>
          <w:sz w:val="30"/>
          <w:szCs w:val="30"/>
        </w:rPr>
        <w:t>10</w:t>
      </w:r>
      <w:r w:rsidR="0077582B" w:rsidRPr="0077582B">
        <w:rPr>
          <w:sz w:val="30"/>
          <w:szCs w:val="30"/>
        </w:rPr>
        <w:t>6</w:t>
      </w:r>
      <w:r w:rsidR="001D3F3B" w:rsidRPr="0077582B">
        <w:rPr>
          <w:sz w:val="30"/>
          <w:szCs w:val="30"/>
        </w:rPr>
        <w:t>. Депутат Совета не должен ссылаться на свой статус или использовать его в случаях, не связанных с осуществлением своих полномочий.</w:t>
      </w:r>
    </w:p>
    <w:p w14:paraId="0918B5A8" w14:textId="77777777" w:rsidR="001D3F3B" w:rsidRPr="0077582B" w:rsidRDefault="00935BE9" w:rsidP="001D3F3B">
      <w:pPr>
        <w:pStyle w:val="newncpi"/>
        <w:rPr>
          <w:sz w:val="30"/>
          <w:szCs w:val="30"/>
        </w:rPr>
      </w:pPr>
      <w:r w:rsidRPr="00A71C2A">
        <w:rPr>
          <w:color w:val="FF0000"/>
          <w:sz w:val="30"/>
          <w:szCs w:val="30"/>
        </w:rPr>
        <w:tab/>
      </w:r>
      <w:r w:rsidR="001D3F3B" w:rsidRPr="0077582B">
        <w:rPr>
          <w:sz w:val="30"/>
          <w:szCs w:val="30"/>
        </w:rPr>
        <w:t>Депутат Совета не имеет права разглашать или использовать в личных интересах представляемую ему государственными органами и должностными лицами служебную информацию.</w:t>
      </w:r>
    </w:p>
    <w:p w14:paraId="13FDAA80" w14:textId="5CCF403D" w:rsidR="001D3F3B" w:rsidRPr="0077582B" w:rsidRDefault="00935BE9" w:rsidP="001D3F3B">
      <w:pPr>
        <w:pStyle w:val="newncpi"/>
        <w:rPr>
          <w:sz w:val="30"/>
          <w:szCs w:val="30"/>
        </w:rPr>
      </w:pPr>
      <w:r w:rsidRPr="00A71C2A">
        <w:rPr>
          <w:color w:val="FF0000"/>
          <w:sz w:val="30"/>
          <w:szCs w:val="30"/>
        </w:rPr>
        <w:tab/>
      </w:r>
      <w:r w:rsidR="00341839" w:rsidRPr="0077582B">
        <w:rPr>
          <w:sz w:val="30"/>
          <w:szCs w:val="30"/>
        </w:rPr>
        <w:t>10</w:t>
      </w:r>
      <w:r w:rsidR="0077582B" w:rsidRPr="0077582B">
        <w:rPr>
          <w:sz w:val="30"/>
          <w:szCs w:val="30"/>
        </w:rPr>
        <w:t>7</w:t>
      </w:r>
      <w:r w:rsidR="001D3F3B" w:rsidRPr="0077582B">
        <w:rPr>
          <w:sz w:val="30"/>
          <w:szCs w:val="30"/>
        </w:rPr>
        <w:t>. Депутат Совета, выступая в средствах массовой информации, на пресс-конференциях, митингах и собраниях, комментируя деятельность государственных органов, организаций, должностных лиц и граждан, должен использовать только достоверные и проверенные факты и данные, ссылаясь при этом на источник сообщаемой им информации.</w:t>
      </w:r>
    </w:p>
    <w:p w14:paraId="0582BA62" w14:textId="5807A88A" w:rsidR="001D3F3B" w:rsidRPr="0077582B" w:rsidRDefault="00231E42" w:rsidP="001D3F3B">
      <w:pPr>
        <w:pStyle w:val="newncpi"/>
        <w:rPr>
          <w:sz w:val="30"/>
          <w:szCs w:val="30"/>
        </w:rPr>
      </w:pPr>
      <w:r w:rsidRPr="0077582B">
        <w:rPr>
          <w:sz w:val="30"/>
          <w:szCs w:val="30"/>
        </w:rPr>
        <w:tab/>
      </w:r>
      <w:r w:rsidR="00341839" w:rsidRPr="0077582B">
        <w:rPr>
          <w:sz w:val="30"/>
          <w:szCs w:val="30"/>
        </w:rPr>
        <w:t>10</w:t>
      </w:r>
      <w:r w:rsidR="0077582B" w:rsidRPr="0077582B">
        <w:rPr>
          <w:sz w:val="30"/>
          <w:szCs w:val="30"/>
        </w:rPr>
        <w:t>8</w:t>
      </w:r>
      <w:r w:rsidR="001D3F3B" w:rsidRPr="0077582B">
        <w:rPr>
          <w:sz w:val="30"/>
          <w:szCs w:val="30"/>
        </w:rPr>
        <w:t>. О невозможности прибыть на сессию Совета депутат Совета заранее сообщает председателю Совета или его заместителю.</w:t>
      </w:r>
    </w:p>
    <w:p w14:paraId="0334F8D4" w14:textId="77777777" w:rsidR="001D3F3B" w:rsidRPr="0077582B" w:rsidRDefault="00231E42" w:rsidP="001D3F3B">
      <w:pPr>
        <w:pStyle w:val="newncpi"/>
        <w:rPr>
          <w:sz w:val="30"/>
          <w:szCs w:val="30"/>
        </w:rPr>
      </w:pPr>
      <w:r w:rsidRPr="00A71C2A">
        <w:rPr>
          <w:color w:val="FF0000"/>
          <w:sz w:val="30"/>
          <w:szCs w:val="30"/>
        </w:rPr>
        <w:tab/>
      </w:r>
      <w:r w:rsidR="001D3F3B" w:rsidRPr="0077582B">
        <w:rPr>
          <w:sz w:val="30"/>
          <w:szCs w:val="30"/>
        </w:rPr>
        <w:t>Уважительными причинами отсутствия на сессии Совета являются:</w:t>
      </w:r>
    </w:p>
    <w:p w14:paraId="223A8B79" w14:textId="77777777" w:rsidR="001D3F3B" w:rsidRPr="0077582B" w:rsidRDefault="00231E42" w:rsidP="001D3F3B">
      <w:pPr>
        <w:pStyle w:val="newncpi"/>
        <w:rPr>
          <w:sz w:val="30"/>
          <w:szCs w:val="30"/>
        </w:rPr>
      </w:pPr>
      <w:r w:rsidRPr="0077582B">
        <w:rPr>
          <w:sz w:val="30"/>
          <w:szCs w:val="30"/>
        </w:rPr>
        <w:tab/>
      </w:r>
      <w:r w:rsidR="001D3F3B" w:rsidRPr="0077582B">
        <w:rPr>
          <w:sz w:val="30"/>
          <w:szCs w:val="30"/>
        </w:rPr>
        <w:t>отпуск, болезнь или чрезвычайные обстоятельства;</w:t>
      </w:r>
    </w:p>
    <w:p w14:paraId="3B056C1D" w14:textId="77777777" w:rsidR="001D3F3B" w:rsidRPr="0077582B" w:rsidRDefault="00231E42" w:rsidP="001D3F3B">
      <w:pPr>
        <w:pStyle w:val="newncpi"/>
        <w:rPr>
          <w:sz w:val="30"/>
          <w:szCs w:val="30"/>
        </w:rPr>
      </w:pPr>
      <w:r w:rsidRPr="0077582B">
        <w:rPr>
          <w:sz w:val="30"/>
          <w:szCs w:val="30"/>
        </w:rPr>
        <w:tab/>
      </w:r>
      <w:r w:rsidR="001D3F3B" w:rsidRPr="0077582B">
        <w:rPr>
          <w:sz w:val="30"/>
          <w:szCs w:val="30"/>
        </w:rPr>
        <w:t>выполнение обязанностей, связанных с деятельностью Совета или других государственных органов, командировки.</w:t>
      </w:r>
    </w:p>
    <w:p w14:paraId="5A116621" w14:textId="77777777" w:rsidR="001D3F3B" w:rsidRPr="0077582B" w:rsidRDefault="00231E42" w:rsidP="001D3F3B">
      <w:pPr>
        <w:pStyle w:val="newncpi"/>
        <w:rPr>
          <w:sz w:val="30"/>
          <w:szCs w:val="30"/>
        </w:rPr>
      </w:pPr>
      <w:r w:rsidRPr="00A71C2A">
        <w:rPr>
          <w:color w:val="FF0000"/>
          <w:sz w:val="30"/>
          <w:szCs w:val="30"/>
        </w:rPr>
        <w:tab/>
      </w:r>
      <w:r w:rsidR="001D3F3B" w:rsidRPr="0077582B">
        <w:rPr>
          <w:sz w:val="30"/>
          <w:szCs w:val="30"/>
        </w:rPr>
        <w:t>Данные об отсутствии депутата Совета на сессиях Совета и заседаниях его органов без уважительных причин передаются главным специалистом аппарата Совета председателю Совета или его заместителю для принятия соответствующих мер.</w:t>
      </w:r>
    </w:p>
    <w:p w14:paraId="6887F8C5" w14:textId="77777777" w:rsidR="001D3F3B" w:rsidRPr="0077582B" w:rsidRDefault="00231E42" w:rsidP="001D3F3B">
      <w:pPr>
        <w:pStyle w:val="newncpi"/>
        <w:rPr>
          <w:sz w:val="30"/>
          <w:szCs w:val="30"/>
        </w:rPr>
      </w:pPr>
      <w:r w:rsidRPr="00A71C2A">
        <w:rPr>
          <w:color w:val="FF0000"/>
          <w:sz w:val="30"/>
          <w:szCs w:val="30"/>
        </w:rPr>
        <w:lastRenderedPageBreak/>
        <w:tab/>
      </w:r>
      <w:r w:rsidR="001D3F3B" w:rsidRPr="0077582B">
        <w:rPr>
          <w:sz w:val="30"/>
          <w:szCs w:val="30"/>
        </w:rPr>
        <w:t>Информация относительно неоправданного отсутствия депутата Совета на сессиях Совета или заседаниях комиссии Совета, а также о мерах воздействия является открытой.</w:t>
      </w:r>
    </w:p>
    <w:p w14:paraId="435F9647" w14:textId="0FDF1954" w:rsidR="001D3F3B" w:rsidRPr="0077582B" w:rsidRDefault="00231E42" w:rsidP="001D3F3B">
      <w:pPr>
        <w:pStyle w:val="newncpi"/>
        <w:rPr>
          <w:sz w:val="30"/>
          <w:szCs w:val="30"/>
        </w:rPr>
      </w:pPr>
      <w:r w:rsidRPr="00A71C2A">
        <w:rPr>
          <w:color w:val="FF0000"/>
          <w:sz w:val="30"/>
          <w:szCs w:val="30"/>
        </w:rPr>
        <w:tab/>
      </w:r>
      <w:r w:rsidR="00341839" w:rsidRPr="0077582B">
        <w:rPr>
          <w:sz w:val="30"/>
          <w:szCs w:val="30"/>
        </w:rPr>
        <w:t>10</w:t>
      </w:r>
      <w:r w:rsidR="0077582B" w:rsidRPr="0077582B">
        <w:rPr>
          <w:sz w:val="30"/>
          <w:szCs w:val="30"/>
        </w:rPr>
        <w:t>9</w:t>
      </w:r>
      <w:r w:rsidR="001D3F3B" w:rsidRPr="0077582B">
        <w:rPr>
          <w:sz w:val="30"/>
          <w:szCs w:val="30"/>
        </w:rPr>
        <w:t>. При систематическом неучастии депутата Совета в работе сессий Совета и заседаниях органов Совета,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14:paraId="4514ED2C" w14:textId="26A42B48" w:rsidR="001D3F3B" w:rsidRPr="0077582B" w:rsidRDefault="00231E42" w:rsidP="001D3F3B">
      <w:pPr>
        <w:pStyle w:val="newncpi"/>
        <w:rPr>
          <w:sz w:val="30"/>
          <w:szCs w:val="30"/>
        </w:rPr>
      </w:pPr>
      <w:r w:rsidRPr="0077582B">
        <w:rPr>
          <w:sz w:val="30"/>
          <w:szCs w:val="30"/>
        </w:rPr>
        <w:tab/>
      </w:r>
      <w:r w:rsidR="00341839" w:rsidRPr="0077582B">
        <w:rPr>
          <w:sz w:val="30"/>
          <w:szCs w:val="30"/>
        </w:rPr>
        <w:t>1</w:t>
      </w:r>
      <w:r w:rsidR="0077582B" w:rsidRPr="0077582B">
        <w:rPr>
          <w:sz w:val="30"/>
          <w:szCs w:val="30"/>
        </w:rPr>
        <w:t>10</w:t>
      </w:r>
      <w:r w:rsidR="001D3F3B" w:rsidRPr="0077582B">
        <w:rPr>
          <w:sz w:val="30"/>
          <w:szCs w:val="30"/>
        </w:rPr>
        <w:t>. Вопросы о нарушении норм депутатской этики рассматриваются Советом или по его поручению президиумом Совета либо постоянной комиссией Совета по вопросам местного самоуправления и регламенту.</w:t>
      </w:r>
    </w:p>
    <w:p w14:paraId="4EDB807C" w14:textId="77777777" w:rsidR="001D3F3B" w:rsidRPr="0077582B" w:rsidRDefault="00231E42" w:rsidP="001D3F3B">
      <w:pPr>
        <w:pStyle w:val="newncpi"/>
        <w:rPr>
          <w:sz w:val="30"/>
          <w:szCs w:val="30"/>
        </w:rPr>
      </w:pPr>
      <w:r w:rsidRPr="00A71C2A">
        <w:rPr>
          <w:color w:val="FF0000"/>
          <w:sz w:val="30"/>
          <w:szCs w:val="30"/>
        </w:rPr>
        <w:tab/>
      </w:r>
      <w:r w:rsidR="001D3F3B" w:rsidRPr="0077582B">
        <w:rPr>
          <w:sz w:val="30"/>
          <w:szCs w:val="30"/>
        </w:rPr>
        <w:t>В случае несоблюдения норм депутатской этики Совет может принять в отношении депутата Совета, допустившего нарушение, следующее решение:</w:t>
      </w:r>
    </w:p>
    <w:p w14:paraId="55DCE42C" w14:textId="77777777" w:rsidR="001D3F3B" w:rsidRPr="0077582B" w:rsidRDefault="00231E42" w:rsidP="001D3F3B">
      <w:pPr>
        <w:pStyle w:val="newncpi"/>
        <w:rPr>
          <w:sz w:val="30"/>
          <w:szCs w:val="30"/>
        </w:rPr>
      </w:pPr>
      <w:r w:rsidRPr="0077582B">
        <w:rPr>
          <w:sz w:val="30"/>
          <w:szCs w:val="30"/>
        </w:rPr>
        <w:tab/>
      </w:r>
      <w:r w:rsidR="001D3F3B" w:rsidRPr="0077582B">
        <w:rPr>
          <w:sz w:val="30"/>
          <w:szCs w:val="30"/>
        </w:rPr>
        <w:t>обязать принести извинения;</w:t>
      </w:r>
    </w:p>
    <w:p w14:paraId="162A3EA2" w14:textId="77777777" w:rsidR="001D3F3B" w:rsidRPr="0077582B" w:rsidRDefault="00231E42" w:rsidP="001D3F3B">
      <w:pPr>
        <w:pStyle w:val="newncpi"/>
        <w:rPr>
          <w:sz w:val="30"/>
          <w:szCs w:val="30"/>
        </w:rPr>
      </w:pPr>
      <w:r w:rsidRPr="0077582B">
        <w:rPr>
          <w:sz w:val="30"/>
          <w:szCs w:val="30"/>
        </w:rPr>
        <w:tab/>
      </w:r>
      <w:r w:rsidR="001D3F3B" w:rsidRPr="0077582B">
        <w:rPr>
          <w:sz w:val="30"/>
          <w:szCs w:val="30"/>
        </w:rPr>
        <w:t>вынести предупреждение о недопустимости подобного поведения;</w:t>
      </w:r>
    </w:p>
    <w:p w14:paraId="6DB18DBD" w14:textId="77777777" w:rsidR="001D3F3B" w:rsidRPr="0077582B" w:rsidRDefault="00231E42" w:rsidP="001D3F3B">
      <w:pPr>
        <w:pStyle w:val="newncpi"/>
        <w:rPr>
          <w:sz w:val="30"/>
          <w:szCs w:val="30"/>
        </w:rPr>
      </w:pPr>
      <w:r w:rsidRPr="0077582B">
        <w:rPr>
          <w:sz w:val="30"/>
          <w:szCs w:val="30"/>
        </w:rPr>
        <w:tab/>
      </w:r>
      <w:r w:rsidR="001D3F3B" w:rsidRPr="0077582B">
        <w:rPr>
          <w:sz w:val="30"/>
          <w:szCs w:val="30"/>
        </w:rPr>
        <w:t>информировать об этом избирателей соответствующего избирательного округа.</w:t>
      </w:r>
    </w:p>
    <w:p w14:paraId="4F97710A" w14:textId="77777777" w:rsidR="00231E42" w:rsidRPr="00A71C2A" w:rsidRDefault="00231E42" w:rsidP="001D3F3B">
      <w:pPr>
        <w:pStyle w:val="newncpi"/>
        <w:rPr>
          <w:color w:val="FF0000"/>
          <w:sz w:val="30"/>
          <w:szCs w:val="30"/>
        </w:rPr>
      </w:pPr>
    </w:p>
    <w:p w14:paraId="7FD85D54" w14:textId="12331E3F" w:rsidR="00231E42" w:rsidRPr="0077582B" w:rsidRDefault="001D3F3B" w:rsidP="00231E42">
      <w:pPr>
        <w:pStyle w:val="chapter"/>
        <w:spacing w:before="0" w:after="0"/>
        <w:rPr>
          <w:b w:val="0"/>
          <w:sz w:val="30"/>
          <w:szCs w:val="30"/>
        </w:rPr>
      </w:pPr>
      <w:r w:rsidRPr="0077582B">
        <w:rPr>
          <w:b w:val="0"/>
          <w:sz w:val="30"/>
          <w:szCs w:val="30"/>
        </w:rPr>
        <w:t>ГЛАВА 1</w:t>
      </w:r>
      <w:r w:rsidR="0077582B" w:rsidRPr="0077582B">
        <w:rPr>
          <w:b w:val="0"/>
          <w:sz w:val="30"/>
          <w:szCs w:val="30"/>
        </w:rPr>
        <w:t>3</w:t>
      </w:r>
      <w:r w:rsidRPr="0077582B">
        <w:rPr>
          <w:b w:val="0"/>
          <w:sz w:val="30"/>
          <w:szCs w:val="30"/>
        </w:rPr>
        <w:br/>
        <w:t xml:space="preserve">ВСТРЕЧИ С ГРАЖДАНАМИ И ОТЧЕТЫ ДЕПУТАТА СОВЕТА </w:t>
      </w:r>
    </w:p>
    <w:p w14:paraId="2A815169" w14:textId="77777777" w:rsidR="00231E42" w:rsidRPr="0077582B" w:rsidRDefault="001D3F3B" w:rsidP="00231E42">
      <w:pPr>
        <w:pStyle w:val="chapter"/>
        <w:spacing w:before="0" w:after="0"/>
        <w:rPr>
          <w:b w:val="0"/>
          <w:sz w:val="30"/>
          <w:szCs w:val="30"/>
        </w:rPr>
      </w:pPr>
      <w:r w:rsidRPr="0077582B">
        <w:rPr>
          <w:b w:val="0"/>
          <w:sz w:val="30"/>
          <w:szCs w:val="30"/>
        </w:rPr>
        <w:t>ПЕРЕД ИЗБИРАТЕЛЯМИ</w:t>
      </w:r>
    </w:p>
    <w:p w14:paraId="3E1CE038" w14:textId="77777777" w:rsidR="00231E42" w:rsidRPr="0077582B" w:rsidRDefault="00231E42" w:rsidP="00231E42">
      <w:pPr>
        <w:pStyle w:val="chapter"/>
        <w:spacing w:before="0" w:after="0"/>
        <w:rPr>
          <w:b w:val="0"/>
          <w:sz w:val="30"/>
          <w:szCs w:val="30"/>
        </w:rPr>
      </w:pPr>
    </w:p>
    <w:p w14:paraId="74D28B39" w14:textId="2D20C7B9" w:rsidR="001D3F3B" w:rsidRPr="0077582B" w:rsidRDefault="00231E42" w:rsidP="001D3F3B">
      <w:pPr>
        <w:pStyle w:val="newncpi"/>
        <w:rPr>
          <w:sz w:val="30"/>
          <w:szCs w:val="30"/>
        </w:rPr>
      </w:pPr>
      <w:r w:rsidRPr="0077582B">
        <w:rPr>
          <w:sz w:val="30"/>
          <w:szCs w:val="30"/>
        </w:rPr>
        <w:tab/>
      </w:r>
      <w:r w:rsidR="00341839" w:rsidRPr="0077582B">
        <w:rPr>
          <w:sz w:val="30"/>
          <w:szCs w:val="30"/>
        </w:rPr>
        <w:t>1</w:t>
      </w:r>
      <w:r w:rsidR="0077582B" w:rsidRPr="0077582B">
        <w:rPr>
          <w:sz w:val="30"/>
          <w:szCs w:val="30"/>
        </w:rPr>
        <w:t>11</w:t>
      </w:r>
      <w:r w:rsidR="001D3F3B" w:rsidRPr="0077582B">
        <w:rPr>
          <w:sz w:val="30"/>
          <w:szCs w:val="30"/>
        </w:rPr>
        <w:t xml:space="preserve">. Встречи депутата Совета с гражданами могут быть организованы по инициативе самого </w:t>
      </w:r>
      <w:r w:rsidRPr="0077582B">
        <w:rPr>
          <w:sz w:val="30"/>
          <w:szCs w:val="30"/>
        </w:rPr>
        <w:t>депутата Совета, граждан или рай</w:t>
      </w:r>
      <w:r w:rsidR="001D3F3B" w:rsidRPr="0077582B">
        <w:rPr>
          <w:sz w:val="30"/>
          <w:szCs w:val="30"/>
        </w:rPr>
        <w:t>исполкома.</w:t>
      </w:r>
    </w:p>
    <w:p w14:paraId="4C340377" w14:textId="52D25BEB" w:rsidR="001D3F3B" w:rsidRPr="0077582B" w:rsidRDefault="00231E42" w:rsidP="001D3F3B">
      <w:pPr>
        <w:pStyle w:val="newncpi"/>
        <w:rPr>
          <w:sz w:val="30"/>
          <w:szCs w:val="30"/>
        </w:rPr>
      </w:pPr>
      <w:r w:rsidRPr="00A71C2A">
        <w:rPr>
          <w:color w:val="FF0000"/>
          <w:sz w:val="30"/>
          <w:szCs w:val="30"/>
        </w:rPr>
        <w:tab/>
      </w:r>
      <w:r w:rsidR="00341839" w:rsidRPr="0077582B">
        <w:rPr>
          <w:sz w:val="30"/>
          <w:szCs w:val="30"/>
        </w:rPr>
        <w:t>1</w:t>
      </w:r>
      <w:r w:rsidR="0077582B" w:rsidRPr="0077582B">
        <w:rPr>
          <w:sz w:val="30"/>
          <w:szCs w:val="30"/>
        </w:rPr>
        <w:t>12</w:t>
      </w:r>
      <w:r w:rsidR="001D3F3B" w:rsidRPr="0077582B">
        <w:rPr>
          <w:sz w:val="30"/>
          <w:szCs w:val="30"/>
        </w:rPr>
        <w:t>. Депутат Совета обязан периодически, но не менее двух раз в год отчитываться перед избирателями о своей деятельности и ходе выполнения предвыборной программы, работе Совета и его органов, в состав которых он избран или входит по должности.</w:t>
      </w:r>
    </w:p>
    <w:p w14:paraId="0275CC84" w14:textId="2A4E6169" w:rsidR="00231E42" w:rsidRPr="00FE6D11" w:rsidRDefault="00231E42" w:rsidP="00341839">
      <w:pPr>
        <w:pStyle w:val="newncpi"/>
        <w:rPr>
          <w:sz w:val="30"/>
          <w:szCs w:val="30"/>
        </w:rPr>
      </w:pPr>
      <w:r w:rsidRPr="00A71C2A">
        <w:rPr>
          <w:color w:val="FF0000"/>
          <w:sz w:val="30"/>
          <w:szCs w:val="30"/>
        </w:rPr>
        <w:tab/>
      </w:r>
      <w:r w:rsidR="00341839" w:rsidRPr="00FE6D11">
        <w:rPr>
          <w:sz w:val="30"/>
          <w:szCs w:val="30"/>
        </w:rPr>
        <w:t>1</w:t>
      </w:r>
      <w:r w:rsidR="0077582B" w:rsidRPr="00FE6D11">
        <w:rPr>
          <w:sz w:val="30"/>
          <w:szCs w:val="30"/>
        </w:rPr>
        <w:t>13</w:t>
      </w:r>
      <w:r w:rsidR="001D3F3B" w:rsidRPr="00FE6D11">
        <w:rPr>
          <w:sz w:val="30"/>
          <w:szCs w:val="30"/>
        </w:rPr>
        <w:t>. Отчет депутата Совета может быть заслушан по письменному требованию группы избир</w:t>
      </w:r>
      <w:r w:rsidRPr="00FE6D11">
        <w:rPr>
          <w:sz w:val="30"/>
          <w:szCs w:val="30"/>
        </w:rPr>
        <w:t xml:space="preserve">ателей численностью не менее </w:t>
      </w:r>
      <w:r w:rsidR="00215502">
        <w:rPr>
          <w:sz w:val="30"/>
          <w:szCs w:val="30"/>
        </w:rPr>
        <w:t>150</w:t>
      </w:r>
      <w:r w:rsidR="001D3F3B" w:rsidRPr="00FE6D11">
        <w:rPr>
          <w:sz w:val="30"/>
          <w:szCs w:val="30"/>
        </w:rPr>
        <w:t xml:space="preserve"> избирателей. В этом случае председатель Совета или президиум Совета принимают меры по организации внеочередного отчета депутата Совета и не позднее чем за месяц до проведения внеочередного отчета уведомляют депутата Совета о дате, времени и месте его проведения, о причинах, по</w:t>
      </w:r>
      <w:r w:rsidR="00341839" w:rsidRPr="00FE6D11">
        <w:rPr>
          <w:sz w:val="30"/>
          <w:szCs w:val="30"/>
        </w:rPr>
        <w:t>служивших основанием для этого.</w:t>
      </w:r>
    </w:p>
    <w:p w14:paraId="7C33A716" w14:textId="4D7DBE36" w:rsidR="001D3F3B" w:rsidRPr="00FE6D11" w:rsidRDefault="001D3F3B" w:rsidP="001D3F3B">
      <w:pPr>
        <w:pStyle w:val="chapter"/>
        <w:rPr>
          <w:b w:val="0"/>
          <w:sz w:val="30"/>
          <w:szCs w:val="30"/>
        </w:rPr>
      </w:pPr>
      <w:r w:rsidRPr="00FE6D11">
        <w:rPr>
          <w:b w:val="0"/>
          <w:sz w:val="30"/>
          <w:szCs w:val="30"/>
        </w:rPr>
        <w:t>ГЛАВА 1</w:t>
      </w:r>
      <w:r w:rsidR="00FE6D11" w:rsidRPr="00FE6D11">
        <w:rPr>
          <w:b w:val="0"/>
          <w:sz w:val="30"/>
          <w:szCs w:val="30"/>
        </w:rPr>
        <w:t>4</w:t>
      </w:r>
      <w:r w:rsidRPr="00FE6D11">
        <w:rPr>
          <w:b w:val="0"/>
          <w:sz w:val="30"/>
          <w:szCs w:val="30"/>
        </w:rPr>
        <w:br/>
        <w:t>РАБОТА С ОБРАЩЕНИЯМИ ГРАЖДАН И ЮРИДИЧЕСКИХ ЛИЦ</w:t>
      </w:r>
    </w:p>
    <w:p w14:paraId="649DED9B" w14:textId="26F2AE44" w:rsidR="001D3F3B" w:rsidRPr="00FE6D11" w:rsidRDefault="00231E42" w:rsidP="001D3F3B">
      <w:pPr>
        <w:pStyle w:val="newncpi"/>
        <w:rPr>
          <w:sz w:val="30"/>
          <w:szCs w:val="30"/>
        </w:rPr>
      </w:pPr>
      <w:r w:rsidRPr="00FE6D11">
        <w:rPr>
          <w:sz w:val="30"/>
          <w:szCs w:val="30"/>
        </w:rPr>
        <w:tab/>
      </w:r>
      <w:r w:rsidR="00341839" w:rsidRPr="00FE6D11">
        <w:rPr>
          <w:sz w:val="30"/>
          <w:szCs w:val="30"/>
        </w:rPr>
        <w:t>1</w:t>
      </w:r>
      <w:r w:rsidR="00FE6D11" w:rsidRPr="00FE6D11">
        <w:rPr>
          <w:sz w:val="30"/>
          <w:szCs w:val="30"/>
        </w:rPr>
        <w:t>14</w:t>
      </w:r>
      <w:r w:rsidR="001D3F3B" w:rsidRPr="00FE6D11">
        <w:rPr>
          <w:sz w:val="30"/>
          <w:szCs w:val="30"/>
        </w:rPr>
        <w:t xml:space="preserve">. Работа с обращениями граждан и юридических лиц (далее – обращения) в Совете ведется в соответствии с Законом Республики </w:t>
      </w:r>
      <w:r w:rsidR="001D3F3B" w:rsidRPr="00FE6D11">
        <w:rPr>
          <w:sz w:val="30"/>
          <w:szCs w:val="30"/>
        </w:rPr>
        <w:lastRenderedPageBreak/>
        <w:t>Беларусь от 18 июля 2011 г</w:t>
      </w:r>
      <w:r w:rsidR="00FE6D11" w:rsidRPr="00FE6D11">
        <w:rPr>
          <w:sz w:val="30"/>
          <w:szCs w:val="30"/>
        </w:rPr>
        <w:t>. №300-З</w:t>
      </w:r>
      <w:r w:rsidR="001D3F3B" w:rsidRPr="00FE6D11">
        <w:rPr>
          <w:sz w:val="30"/>
          <w:szCs w:val="30"/>
        </w:rPr>
        <w:t xml:space="preserve"> «Об обращениях граждан и юридических лиц», иными актами законодательства.</w:t>
      </w:r>
    </w:p>
    <w:p w14:paraId="19B13265" w14:textId="6EBAC924" w:rsidR="001D3F3B" w:rsidRPr="00FE6D11" w:rsidRDefault="00231E42" w:rsidP="001D3F3B">
      <w:pPr>
        <w:pStyle w:val="newncpi"/>
        <w:rPr>
          <w:sz w:val="30"/>
          <w:szCs w:val="30"/>
        </w:rPr>
      </w:pPr>
      <w:r w:rsidRPr="00A71C2A">
        <w:rPr>
          <w:color w:val="FF0000"/>
          <w:sz w:val="30"/>
          <w:szCs w:val="30"/>
        </w:rPr>
        <w:tab/>
      </w:r>
      <w:r w:rsidR="00341839" w:rsidRPr="00FE6D11">
        <w:rPr>
          <w:sz w:val="30"/>
          <w:szCs w:val="30"/>
        </w:rPr>
        <w:t>11</w:t>
      </w:r>
      <w:r w:rsidR="00FE6D11" w:rsidRPr="00FE6D11">
        <w:rPr>
          <w:sz w:val="30"/>
          <w:szCs w:val="30"/>
        </w:rPr>
        <w:t>5</w:t>
      </w:r>
      <w:r w:rsidR="001D3F3B" w:rsidRPr="00FE6D11">
        <w:rPr>
          <w:sz w:val="30"/>
          <w:szCs w:val="30"/>
        </w:rPr>
        <w:t>. Организацию работы с обращениями в Совете осуществляет председатель Совета, президиум Совета, главный специалист аппарата Совета.</w:t>
      </w:r>
    </w:p>
    <w:p w14:paraId="3DE7136D" w14:textId="76B4E1CC" w:rsidR="001D3F3B" w:rsidRPr="00FE6D11" w:rsidRDefault="00231E42" w:rsidP="001D3F3B">
      <w:pPr>
        <w:pStyle w:val="newncpi"/>
        <w:rPr>
          <w:sz w:val="30"/>
          <w:szCs w:val="30"/>
        </w:rPr>
      </w:pPr>
      <w:r w:rsidRPr="00FE6D11">
        <w:rPr>
          <w:sz w:val="30"/>
          <w:szCs w:val="30"/>
        </w:rPr>
        <w:tab/>
      </w:r>
      <w:r w:rsidR="00341839" w:rsidRPr="00FE6D11">
        <w:rPr>
          <w:sz w:val="30"/>
          <w:szCs w:val="30"/>
        </w:rPr>
        <w:t>11</w:t>
      </w:r>
      <w:r w:rsidR="00FE6D11" w:rsidRPr="00FE6D11">
        <w:rPr>
          <w:sz w:val="30"/>
          <w:szCs w:val="30"/>
        </w:rPr>
        <w:t>6</w:t>
      </w:r>
      <w:r w:rsidR="001D3F3B" w:rsidRPr="00FE6D11">
        <w:rPr>
          <w:sz w:val="30"/>
          <w:szCs w:val="30"/>
        </w:rPr>
        <w:t>. Организационное обеспечение работы Совета с обращениями осуществляет отдел по работе с обращения</w:t>
      </w:r>
      <w:r w:rsidRPr="00FE6D11">
        <w:rPr>
          <w:sz w:val="30"/>
          <w:szCs w:val="30"/>
        </w:rPr>
        <w:t>ми граждан и юридических лиц рай</w:t>
      </w:r>
      <w:r w:rsidR="001D3F3B" w:rsidRPr="00FE6D11">
        <w:rPr>
          <w:sz w:val="30"/>
          <w:szCs w:val="30"/>
        </w:rPr>
        <w:t>исполкома.</w:t>
      </w:r>
    </w:p>
    <w:p w14:paraId="2718BB8A" w14:textId="380413D1" w:rsidR="001D3F3B" w:rsidRPr="00FE6D11" w:rsidRDefault="00231E42" w:rsidP="00FE6D11">
      <w:pPr>
        <w:pStyle w:val="newncpi"/>
        <w:rPr>
          <w:sz w:val="30"/>
          <w:szCs w:val="30"/>
        </w:rPr>
      </w:pPr>
      <w:r w:rsidRPr="00A71C2A">
        <w:rPr>
          <w:color w:val="FF0000"/>
          <w:sz w:val="30"/>
          <w:szCs w:val="30"/>
        </w:rPr>
        <w:tab/>
      </w:r>
      <w:r w:rsidR="00341839" w:rsidRPr="00FE6D11">
        <w:rPr>
          <w:sz w:val="30"/>
          <w:szCs w:val="30"/>
        </w:rPr>
        <w:t>11</w:t>
      </w:r>
      <w:r w:rsidR="00FE6D11" w:rsidRPr="00FE6D11">
        <w:rPr>
          <w:sz w:val="30"/>
          <w:szCs w:val="30"/>
        </w:rPr>
        <w:t>7</w:t>
      </w:r>
      <w:r w:rsidR="001D3F3B" w:rsidRPr="00FE6D11">
        <w:rPr>
          <w:sz w:val="30"/>
          <w:szCs w:val="30"/>
        </w:rPr>
        <w:t xml:space="preserve">. Председатель Совета, </w:t>
      </w:r>
      <w:bookmarkStart w:id="3" w:name="_Hlk178584573"/>
      <w:r w:rsidR="001D3F3B" w:rsidRPr="00FE6D11">
        <w:rPr>
          <w:sz w:val="30"/>
          <w:szCs w:val="30"/>
        </w:rPr>
        <w:t xml:space="preserve">а в случае его временного отсутствия заместитель председателя Совета, </w:t>
      </w:r>
      <w:bookmarkEnd w:id="3"/>
      <w:r w:rsidR="001D3F3B" w:rsidRPr="00FE6D11">
        <w:rPr>
          <w:sz w:val="30"/>
          <w:szCs w:val="30"/>
        </w:rPr>
        <w:t>президиум Совета рассматривают обращения, относящиеся к деятельности Совета, дают заявителям письменные ответы, принимают предусмотренные законодательством решения.</w:t>
      </w:r>
    </w:p>
    <w:p w14:paraId="7ADF588C" w14:textId="1049E1C2" w:rsidR="001D3F3B" w:rsidRPr="00FE6D11" w:rsidRDefault="00231E42" w:rsidP="001D3F3B">
      <w:pPr>
        <w:pStyle w:val="newncpi"/>
        <w:rPr>
          <w:sz w:val="30"/>
          <w:szCs w:val="30"/>
        </w:rPr>
      </w:pPr>
      <w:r w:rsidRPr="00A71C2A">
        <w:rPr>
          <w:color w:val="FF0000"/>
          <w:sz w:val="30"/>
          <w:szCs w:val="30"/>
        </w:rPr>
        <w:tab/>
      </w:r>
      <w:r w:rsidR="00341839" w:rsidRPr="00FE6D11">
        <w:rPr>
          <w:sz w:val="30"/>
          <w:szCs w:val="30"/>
        </w:rPr>
        <w:t>11</w:t>
      </w:r>
      <w:r w:rsidR="00FE6D11" w:rsidRPr="00FE6D11">
        <w:rPr>
          <w:sz w:val="30"/>
          <w:szCs w:val="30"/>
        </w:rPr>
        <w:t>8</w:t>
      </w:r>
      <w:r w:rsidR="001D3F3B" w:rsidRPr="00FE6D11">
        <w:rPr>
          <w:sz w:val="30"/>
          <w:szCs w:val="30"/>
        </w:rPr>
        <w:t xml:space="preserve">. Председатель Совета, </w:t>
      </w:r>
      <w:r w:rsidR="00FE6D11" w:rsidRPr="00FE6D11">
        <w:rPr>
          <w:sz w:val="30"/>
          <w:szCs w:val="30"/>
        </w:rPr>
        <w:t xml:space="preserve">а в случае его временного отсутствия заместитель председателя Совета </w:t>
      </w:r>
      <w:r w:rsidR="001D3F3B" w:rsidRPr="00FE6D11">
        <w:rPr>
          <w:sz w:val="30"/>
          <w:szCs w:val="30"/>
        </w:rPr>
        <w:t>проводят личный прием граждан, их представителей, представителей юридических лиц.</w:t>
      </w:r>
    </w:p>
    <w:p w14:paraId="6554F4A2" w14:textId="59E9CE63" w:rsidR="001D3F3B" w:rsidRPr="00215502" w:rsidRDefault="00231E42" w:rsidP="001D3F3B">
      <w:pPr>
        <w:pStyle w:val="newncpi"/>
        <w:rPr>
          <w:sz w:val="30"/>
          <w:szCs w:val="30"/>
        </w:rPr>
      </w:pPr>
      <w:r w:rsidRPr="00A71C2A">
        <w:rPr>
          <w:color w:val="FF0000"/>
          <w:sz w:val="30"/>
          <w:szCs w:val="30"/>
        </w:rPr>
        <w:tab/>
      </w:r>
      <w:r w:rsidR="001D3F3B" w:rsidRPr="00215502">
        <w:rPr>
          <w:sz w:val="30"/>
          <w:szCs w:val="30"/>
        </w:rPr>
        <w:t xml:space="preserve">Предварительная запись на личный прием к председателю Совета осуществляется </w:t>
      </w:r>
      <w:r w:rsidR="00215502" w:rsidRPr="00215502">
        <w:rPr>
          <w:sz w:val="30"/>
          <w:szCs w:val="30"/>
        </w:rPr>
        <w:t>главным специалистом Совета п</w:t>
      </w:r>
      <w:r w:rsidR="001D3F3B" w:rsidRPr="00215502">
        <w:rPr>
          <w:sz w:val="30"/>
          <w:szCs w:val="30"/>
        </w:rPr>
        <w:t>ри непосредственном обращении граждан и представителей юридических лиц, по телефону, а также с помощью электронных средств связи.</w:t>
      </w:r>
    </w:p>
    <w:p w14:paraId="0739DBC6" w14:textId="77777777" w:rsidR="001D3F3B" w:rsidRPr="00FE6D11" w:rsidRDefault="00231E42" w:rsidP="001D3F3B">
      <w:pPr>
        <w:pStyle w:val="newncpi"/>
        <w:rPr>
          <w:sz w:val="30"/>
          <w:szCs w:val="30"/>
        </w:rPr>
      </w:pPr>
      <w:r w:rsidRPr="00A71C2A">
        <w:rPr>
          <w:color w:val="FF0000"/>
          <w:sz w:val="30"/>
          <w:szCs w:val="30"/>
        </w:rPr>
        <w:tab/>
      </w:r>
      <w:r w:rsidR="001D3F3B" w:rsidRPr="00FE6D11">
        <w:rPr>
          <w:sz w:val="30"/>
          <w:szCs w:val="30"/>
        </w:rPr>
        <w:t>Председателем Совета проводится выездной личный прием граждан, их представителей, представителей юридических лиц.</w:t>
      </w:r>
    </w:p>
    <w:p w14:paraId="51B0E424" w14:textId="62E2837B" w:rsidR="001D3F3B" w:rsidRPr="00215502" w:rsidRDefault="00231E42" w:rsidP="001D3F3B">
      <w:pPr>
        <w:pStyle w:val="newncpi"/>
        <w:rPr>
          <w:sz w:val="30"/>
          <w:szCs w:val="30"/>
        </w:rPr>
      </w:pPr>
      <w:r w:rsidRPr="00FE6D11">
        <w:rPr>
          <w:sz w:val="30"/>
          <w:szCs w:val="30"/>
        </w:rPr>
        <w:tab/>
      </w:r>
      <w:r w:rsidR="00341839" w:rsidRPr="00FE6D11">
        <w:rPr>
          <w:sz w:val="30"/>
          <w:szCs w:val="30"/>
        </w:rPr>
        <w:t>11</w:t>
      </w:r>
      <w:r w:rsidR="00FE6D11" w:rsidRPr="00FE6D11">
        <w:rPr>
          <w:sz w:val="30"/>
          <w:szCs w:val="30"/>
        </w:rPr>
        <w:t>9</w:t>
      </w:r>
      <w:r w:rsidR="001D3F3B" w:rsidRPr="00FE6D11">
        <w:rPr>
          <w:sz w:val="30"/>
          <w:szCs w:val="30"/>
        </w:rPr>
        <w:t xml:space="preserve">. Председателем Совета, а в случае его временного отсутствия заместителем председателя Совета проводятся «прямые телефонные линии». </w:t>
      </w:r>
      <w:r w:rsidR="001D3F3B" w:rsidRPr="00215502">
        <w:rPr>
          <w:sz w:val="30"/>
          <w:szCs w:val="30"/>
        </w:rPr>
        <w:t>Отделом по работе с обращения</w:t>
      </w:r>
      <w:r w:rsidRPr="00215502">
        <w:rPr>
          <w:sz w:val="30"/>
          <w:szCs w:val="30"/>
        </w:rPr>
        <w:t>ми граждан и юридических лиц рай</w:t>
      </w:r>
      <w:r w:rsidR="001D3F3B" w:rsidRPr="00215502">
        <w:rPr>
          <w:sz w:val="30"/>
          <w:szCs w:val="30"/>
        </w:rPr>
        <w:t>исполкома организуется работа «горячей линии» по вопросам, относящимся к компетенции Совета.</w:t>
      </w:r>
    </w:p>
    <w:p w14:paraId="0A2D0F2D" w14:textId="18AAD95F" w:rsidR="001D3F3B" w:rsidRPr="00FE6D11" w:rsidRDefault="00231E42" w:rsidP="001D3F3B">
      <w:pPr>
        <w:pStyle w:val="newncpi"/>
        <w:rPr>
          <w:sz w:val="30"/>
          <w:szCs w:val="30"/>
        </w:rPr>
      </w:pPr>
      <w:r w:rsidRPr="00A71C2A">
        <w:rPr>
          <w:color w:val="FF0000"/>
          <w:sz w:val="30"/>
          <w:szCs w:val="30"/>
        </w:rPr>
        <w:tab/>
      </w:r>
      <w:r w:rsidR="00341839" w:rsidRPr="00FE6D11">
        <w:rPr>
          <w:sz w:val="30"/>
          <w:szCs w:val="30"/>
        </w:rPr>
        <w:t>1</w:t>
      </w:r>
      <w:r w:rsidR="00FE6D11" w:rsidRPr="00FE6D11">
        <w:rPr>
          <w:sz w:val="30"/>
          <w:szCs w:val="30"/>
        </w:rPr>
        <w:t>20</w:t>
      </w:r>
      <w:r w:rsidR="001D3F3B" w:rsidRPr="00FE6D11">
        <w:rPr>
          <w:sz w:val="30"/>
          <w:szCs w:val="30"/>
        </w:rPr>
        <w:t>. Данные о количестве и характере обращений и принятых по ним решени</w:t>
      </w:r>
      <w:r w:rsidR="00FE6D11" w:rsidRPr="00FE6D11">
        <w:rPr>
          <w:sz w:val="30"/>
          <w:szCs w:val="30"/>
        </w:rPr>
        <w:t>ях</w:t>
      </w:r>
      <w:r w:rsidR="001D3F3B" w:rsidRPr="00FE6D11">
        <w:rPr>
          <w:sz w:val="30"/>
          <w:szCs w:val="30"/>
        </w:rPr>
        <w:t xml:space="preserve"> ежеквартально анализируются главным специалистом аппарата Совета.</w:t>
      </w:r>
    </w:p>
    <w:p w14:paraId="7DABD981" w14:textId="77777777" w:rsidR="001D3F3B" w:rsidRPr="00380DC1" w:rsidRDefault="00231E42" w:rsidP="001D3F3B">
      <w:pPr>
        <w:pStyle w:val="newncpi"/>
        <w:rPr>
          <w:sz w:val="30"/>
          <w:szCs w:val="30"/>
        </w:rPr>
      </w:pPr>
      <w:r w:rsidRPr="00A71C2A">
        <w:rPr>
          <w:color w:val="FF0000"/>
          <w:sz w:val="30"/>
          <w:szCs w:val="30"/>
        </w:rPr>
        <w:tab/>
      </w:r>
      <w:r w:rsidR="001D3F3B" w:rsidRPr="00380DC1">
        <w:rPr>
          <w:sz w:val="30"/>
          <w:szCs w:val="30"/>
        </w:rPr>
        <w:t>Ответы по наиболее часто поднимаемым в обращениях вопросам по поручению председателя Совета размещаются главным специалистом аппарата Совета в глобальной компьютерной сети И</w:t>
      </w:r>
      <w:r w:rsidRPr="00380DC1">
        <w:rPr>
          <w:sz w:val="30"/>
          <w:szCs w:val="30"/>
        </w:rPr>
        <w:t>нтернет на официальном сайте рай</w:t>
      </w:r>
      <w:r w:rsidR="001D3F3B" w:rsidRPr="00380DC1">
        <w:rPr>
          <w:sz w:val="30"/>
          <w:szCs w:val="30"/>
        </w:rPr>
        <w:t>исполкома.</w:t>
      </w:r>
    </w:p>
    <w:p w14:paraId="44C437DA" w14:textId="050CD6EC" w:rsidR="001D3F3B" w:rsidRPr="00380DC1" w:rsidRDefault="001D3F3B" w:rsidP="001D3F3B">
      <w:pPr>
        <w:pStyle w:val="chapter"/>
        <w:rPr>
          <w:b w:val="0"/>
          <w:sz w:val="30"/>
          <w:szCs w:val="30"/>
        </w:rPr>
      </w:pPr>
      <w:r w:rsidRPr="00380DC1">
        <w:rPr>
          <w:b w:val="0"/>
          <w:sz w:val="30"/>
          <w:szCs w:val="30"/>
        </w:rPr>
        <w:t>ГЛАВА 1</w:t>
      </w:r>
      <w:r w:rsidR="00380DC1" w:rsidRPr="00380DC1">
        <w:rPr>
          <w:b w:val="0"/>
          <w:sz w:val="30"/>
          <w:szCs w:val="30"/>
        </w:rPr>
        <w:t>5</w:t>
      </w:r>
      <w:r w:rsidRPr="00380DC1">
        <w:rPr>
          <w:b w:val="0"/>
          <w:sz w:val="30"/>
          <w:szCs w:val="30"/>
        </w:rPr>
        <w:br/>
        <w:t>ОБЕСПЕЧЕНИЕ ДЕЯТЕЛЬНОСТИ СОВЕТА</w:t>
      </w:r>
    </w:p>
    <w:p w14:paraId="369F8821" w14:textId="0B0E2BBB" w:rsidR="001D3F3B" w:rsidRPr="00490822" w:rsidRDefault="00231E42" w:rsidP="001D3F3B">
      <w:pPr>
        <w:pStyle w:val="newncpi"/>
        <w:rPr>
          <w:sz w:val="30"/>
          <w:szCs w:val="30"/>
        </w:rPr>
      </w:pPr>
      <w:r w:rsidRPr="00A71C2A">
        <w:rPr>
          <w:color w:val="FF0000"/>
          <w:sz w:val="30"/>
          <w:szCs w:val="30"/>
        </w:rPr>
        <w:tab/>
      </w:r>
      <w:r w:rsidR="00341839" w:rsidRPr="00490822">
        <w:rPr>
          <w:sz w:val="30"/>
          <w:szCs w:val="30"/>
        </w:rPr>
        <w:t>1</w:t>
      </w:r>
      <w:r w:rsidR="00490822">
        <w:rPr>
          <w:sz w:val="30"/>
          <w:szCs w:val="30"/>
        </w:rPr>
        <w:t>21</w:t>
      </w:r>
      <w:r w:rsidR="001D3F3B" w:rsidRPr="00490822">
        <w:rPr>
          <w:sz w:val="30"/>
          <w:szCs w:val="30"/>
        </w:rPr>
        <w:t>. Организационно-техническое обеспечение деятельности Совета и его органов, деп</w:t>
      </w:r>
      <w:r w:rsidRPr="00490822">
        <w:rPr>
          <w:sz w:val="30"/>
          <w:szCs w:val="30"/>
        </w:rPr>
        <w:t>утатов Совета осуществляется рай</w:t>
      </w:r>
      <w:r w:rsidR="001D3F3B" w:rsidRPr="00490822">
        <w:rPr>
          <w:sz w:val="30"/>
          <w:szCs w:val="30"/>
        </w:rPr>
        <w:t>исполкомом и главным специалистом Совета.</w:t>
      </w:r>
    </w:p>
    <w:p w14:paraId="21361CFA" w14:textId="6AA9C224" w:rsidR="001D3F3B" w:rsidRPr="00490822" w:rsidRDefault="00231E42" w:rsidP="001D3F3B">
      <w:pPr>
        <w:pStyle w:val="newncpi"/>
        <w:rPr>
          <w:sz w:val="30"/>
          <w:szCs w:val="30"/>
        </w:rPr>
      </w:pPr>
      <w:r w:rsidRPr="00A71C2A">
        <w:rPr>
          <w:color w:val="FF0000"/>
          <w:sz w:val="30"/>
          <w:szCs w:val="30"/>
        </w:rPr>
        <w:lastRenderedPageBreak/>
        <w:tab/>
      </w:r>
      <w:r w:rsidR="00341839" w:rsidRPr="00490822">
        <w:rPr>
          <w:sz w:val="30"/>
          <w:szCs w:val="30"/>
        </w:rPr>
        <w:t>1</w:t>
      </w:r>
      <w:r w:rsidR="00490822" w:rsidRPr="00490822">
        <w:rPr>
          <w:sz w:val="30"/>
          <w:szCs w:val="30"/>
        </w:rPr>
        <w:t>22</w:t>
      </w:r>
      <w:r w:rsidR="001D3F3B" w:rsidRPr="00490822">
        <w:rPr>
          <w:sz w:val="30"/>
          <w:szCs w:val="30"/>
        </w:rPr>
        <w:t xml:space="preserve">. Совет самостоятельно утверждает структуру Совета, </w:t>
      </w:r>
      <w:r w:rsidR="00490822" w:rsidRPr="00490822">
        <w:rPr>
          <w:sz w:val="30"/>
          <w:szCs w:val="30"/>
        </w:rPr>
        <w:t>смету расходов Совета.</w:t>
      </w:r>
    </w:p>
    <w:p w14:paraId="34026522" w14:textId="6E62847C" w:rsidR="001D3F3B" w:rsidRPr="00490822" w:rsidRDefault="00E0350E" w:rsidP="00E0350E">
      <w:pPr>
        <w:pStyle w:val="newncpi"/>
        <w:tabs>
          <w:tab w:val="left" w:pos="709"/>
        </w:tabs>
        <w:rPr>
          <w:sz w:val="30"/>
          <w:szCs w:val="30"/>
        </w:rPr>
      </w:pPr>
      <w:r w:rsidRPr="00490822">
        <w:rPr>
          <w:sz w:val="30"/>
          <w:szCs w:val="30"/>
        </w:rPr>
        <w:tab/>
      </w:r>
      <w:r w:rsidR="00341839" w:rsidRPr="00490822">
        <w:rPr>
          <w:sz w:val="30"/>
          <w:szCs w:val="30"/>
        </w:rPr>
        <w:t>1</w:t>
      </w:r>
      <w:r w:rsidR="00490822" w:rsidRPr="00490822">
        <w:rPr>
          <w:sz w:val="30"/>
          <w:szCs w:val="30"/>
        </w:rPr>
        <w:t>23</w:t>
      </w:r>
      <w:r w:rsidR="001D3F3B" w:rsidRPr="00490822">
        <w:rPr>
          <w:sz w:val="30"/>
          <w:szCs w:val="30"/>
        </w:rPr>
        <w:t>. Председате</w:t>
      </w:r>
      <w:r w:rsidRPr="00490822">
        <w:rPr>
          <w:sz w:val="30"/>
          <w:szCs w:val="30"/>
        </w:rPr>
        <w:t>ль Совета, президиум Совета, рай</w:t>
      </w:r>
      <w:r w:rsidR="001D3F3B" w:rsidRPr="00490822">
        <w:rPr>
          <w:sz w:val="30"/>
          <w:szCs w:val="30"/>
        </w:rPr>
        <w:t xml:space="preserve">исполком, иные государственные органы и другие организации, расположенные на территории </w:t>
      </w:r>
      <w:r w:rsidRPr="00490822">
        <w:rPr>
          <w:sz w:val="30"/>
          <w:szCs w:val="30"/>
        </w:rPr>
        <w:t>Дубровенского района</w:t>
      </w:r>
      <w:r w:rsidR="001D3F3B" w:rsidRPr="00490822">
        <w:rPr>
          <w:sz w:val="30"/>
          <w:szCs w:val="30"/>
        </w:rPr>
        <w:t>, обеспечивают необходимые условия для осуществления депутатом Совета его полномочий, предусмотренных законодательством.</w:t>
      </w:r>
    </w:p>
    <w:p w14:paraId="5AEE99AC" w14:textId="4AF6E10F" w:rsidR="001D3F3B" w:rsidRDefault="001D3F3B" w:rsidP="001D3F3B">
      <w:pPr>
        <w:pStyle w:val="newncpi"/>
        <w:rPr>
          <w:sz w:val="30"/>
          <w:szCs w:val="30"/>
        </w:rPr>
      </w:pPr>
      <w:r w:rsidRPr="00A71C2A">
        <w:rPr>
          <w:color w:val="FF0000"/>
          <w:sz w:val="30"/>
          <w:szCs w:val="30"/>
        </w:rPr>
        <w:t> </w:t>
      </w:r>
      <w:r w:rsidR="00490822" w:rsidRPr="00490822">
        <w:rPr>
          <w:sz w:val="30"/>
          <w:szCs w:val="30"/>
        </w:rPr>
        <w:t>124.</w:t>
      </w:r>
      <w:r w:rsidR="00490822">
        <w:rPr>
          <w:sz w:val="30"/>
          <w:szCs w:val="30"/>
        </w:rPr>
        <w:t xml:space="preserve"> Депутат Совета для более тесной связи с избирателями, получения помощи в решении вопросов, связанных </w:t>
      </w:r>
      <w:r w:rsidR="002E3BCD">
        <w:rPr>
          <w:sz w:val="30"/>
          <w:szCs w:val="30"/>
        </w:rPr>
        <w:t>с его деятельностью, вправе иметь не более двух помощников депутат</w:t>
      </w:r>
      <w:r w:rsidR="004C59EB">
        <w:rPr>
          <w:sz w:val="30"/>
          <w:szCs w:val="30"/>
        </w:rPr>
        <w:t>а</w:t>
      </w:r>
      <w:r w:rsidR="002E3BCD">
        <w:rPr>
          <w:sz w:val="30"/>
          <w:szCs w:val="30"/>
        </w:rPr>
        <w:t xml:space="preserve"> Совета на общественных началах.</w:t>
      </w:r>
    </w:p>
    <w:p w14:paraId="7FFC200F" w14:textId="3CF88A37" w:rsidR="002E3BCD" w:rsidRPr="00490822" w:rsidRDefault="002E3BCD" w:rsidP="001D3F3B">
      <w:pPr>
        <w:pStyle w:val="newncpi"/>
        <w:rPr>
          <w:sz w:val="30"/>
          <w:szCs w:val="30"/>
        </w:rPr>
      </w:pPr>
      <w:r>
        <w:rPr>
          <w:sz w:val="30"/>
          <w:szCs w:val="30"/>
        </w:rPr>
        <w:t>Помощники депутата Совета осуществляют свою деятельность в соответствии с требованиями Закона Республики Беларусь «О статусе депутата местного Совета депутатов».</w:t>
      </w:r>
    </w:p>
    <w:p w14:paraId="0E8A50E6" w14:textId="77777777" w:rsidR="00EC25D6" w:rsidRPr="00490822" w:rsidRDefault="00EC25D6"/>
    <w:sectPr w:rsidR="00EC25D6" w:rsidRPr="00490822" w:rsidSect="00EE3078">
      <w:headerReference w:type="default" r:id="rId7"/>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548E" w14:textId="77777777" w:rsidR="00A96158" w:rsidRDefault="00A96158" w:rsidP="00A84BB2">
      <w:pPr>
        <w:spacing w:after="0" w:line="240" w:lineRule="auto"/>
      </w:pPr>
      <w:r>
        <w:separator/>
      </w:r>
    </w:p>
  </w:endnote>
  <w:endnote w:type="continuationSeparator" w:id="0">
    <w:p w14:paraId="7A66BE08" w14:textId="77777777" w:rsidR="00A96158" w:rsidRDefault="00A96158" w:rsidP="00A8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1A36" w14:textId="77777777" w:rsidR="00A96158" w:rsidRDefault="00A96158" w:rsidP="00A84BB2">
      <w:pPr>
        <w:spacing w:after="0" w:line="240" w:lineRule="auto"/>
      </w:pPr>
      <w:r>
        <w:separator/>
      </w:r>
    </w:p>
  </w:footnote>
  <w:footnote w:type="continuationSeparator" w:id="0">
    <w:p w14:paraId="1132FA0C" w14:textId="77777777" w:rsidR="00A96158" w:rsidRDefault="00A96158" w:rsidP="00A8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33063"/>
      <w:docPartObj>
        <w:docPartGallery w:val="Page Numbers (Top of Page)"/>
        <w:docPartUnique/>
      </w:docPartObj>
    </w:sdtPr>
    <w:sdtEndPr>
      <w:rPr>
        <w:sz w:val="24"/>
        <w:szCs w:val="24"/>
      </w:rPr>
    </w:sdtEndPr>
    <w:sdtContent>
      <w:p w14:paraId="72054A89" w14:textId="77777777" w:rsidR="0082346A" w:rsidRPr="00EE3078" w:rsidRDefault="0082346A">
        <w:pPr>
          <w:pStyle w:val="af5"/>
          <w:jc w:val="center"/>
          <w:rPr>
            <w:sz w:val="24"/>
            <w:szCs w:val="24"/>
          </w:rPr>
        </w:pPr>
        <w:r w:rsidRPr="00EE3078">
          <w:rPr>
            <w:sz w:val="24"/>
            <w:szCs w:val="24"/>
          </w:rPr>
          <w:fldChar w:fldCharType="begin"/>
        </w:r>
        <w:r w:rsidRPr="00EE3078">
          <w:rPr>
            <w:sz w:val="24"/>
            <w:szCs w:val="24"/>
          </w:rPr>
          <w:instrText>PAGE   \* MERGEFORMAT</w:instrText>
        </w:r>
        <w:r w:rsidRPr="00EE3078">
          <w:rPr>
            <w:sz w:val="24"/>
            <w:szCs w:val="24"/>
          </w:rPr>
          <w:fldChar w:fldCharType="separate"/>
        </w:r>
        <w:r w:rsidR="00987294">
          <w:rPr>
            <w:noProof/>
            <w:sz w:val="24"/>
            <w:szCs w:val="24"/>
          </w:rPr>
          <w:t>18</w:t>
        </w:r>
        <w:r w:rsidRPr="00EE3078">
          <w:rPr>
            <w:sz w:val="24"/>
            <w:szCs w:val="24"/>
          </w:rPr>
          <w:fldChar w:fldCharType="end"/>
        </w:r>
      </w:p>
    </w:sdtContent>
  </w:sdt>
  <w:p w14:paraId="50096626" w14:textId="77777777" w:rsidR="0082346A" w:rsidRDefault="0082346A" w:rsidP="00A84BB2">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3B"/>
    <w:rsid w:val="00007589"/>
    <w:rsid w:val="0001345F"/>
    <w:rsid w:val="000225B9"/>
    <w:rsid w:val="00070981"/>
    <w:rsid w:val="000A3329"/>
    <w:rsid w:val="000B42DA"/>
    <w:rsid w:val="00111068"/>
    <w:rsid w:val="001246A4"/>
    <w:rsid w:val="00126CAD"/>
    <w:rsid w:val="00130AD7"/>
    <w:rsid w:val="00133BB7"/>
    <w:rsid w:val="00141262"/>
    <w:rsid w:val="001506F6"/>
    <w:rsid w:val="0017169D"/>
    <w:rsid w:val="00173C73"/>
    <w:rsid w:val="00190221"/>
    <w:rsid w:val="001902D7"/>
    <w:rsid w:val="001C5C8E"/>
    <w:rsid w:val="001D3F3B"/>
    <w:rsid w:val="001F583B"/>
    <w:rsid w:val="00210238"/>
    <w:rsid w:val="00214927"/>
    <w:rsid w:val="00215502"/>
    <w:rsid w:val="00231E42"/>
    <w:rsid w:val="00237C52"/>
    <w:rsid w:val="0024349B"/>
    <w:rsid w:val="00270B08"/>
    <w:rsid w:val="00281386"/>
    <w:rsid w:val="002B107C"/>
    <w:rsid w:val="002C66BA"/>
    <w:rsid w:val="002C6B41"/>
    <w:rsid w:val="002E08AF"/>
    <w:rsid w:val="002E3BCD"/>
    <w:rsid w:val="00323BBF"/>
    <w:rsid w:val="00341839"/>
    <w:rsid w:val="00380DC1"/>
    <w:rsid w:val="00383E19"/>
    <w:rsid w:val="00392545"/>
    <w:rsid w:val="00395911"/>
    <w:rsid w:val="003A1B46"/>
    <w:rsid w:val="003D310C"/>
    <w:rsid w:val="003E1521"/>
    <w:rsid w:val="004138A0"/>
    <w:rsid w:val="00490822"/>
    <w:rsid w:val="004955BD"/>
    <w:rsid w:val="004969BA"/>
    <w:rsid w:val="004A4981"/>
    <w:rsid w:val="004C59EB"/>
    <w:rsid w:val="004D2A82"/>
    <w:rsid w:val="004E1ACD"/>
    <w:rsid w:val="005030FE"/>
    <w:rsid w:val="00531150"/>
    <w:rsid w:val="0054175A"/>
    <w:rsid w:val="005536CC"/>
    <w:rsid w:val="005751E9"/>
    <w:rsid w:val="005E0610"/>
    <w:rsid w:val="006B00F4"/>
    <w:rsid w:val="006B3586"/>
    <w:rsid w:val="0070688B"/>
    <w:rsid w:val="00707F04"/>
    <w:rsid w:val="00710B61"/>
    <w:rsid w:val="00723721"/>
    <w:rsid w:val="00774A00"/>
    <w:rsid w:val="0077582B"/>
    <w:rsid w:val="00780C4E"/>
    <w:rsid w:val="00782115"/>
    <w:rsid w:val="00796A83"/>
    <w:rsid w:val="007974B2"/>
    <w:rsid w:val="007A2F05"/>
    <w:rsid w:val="007A51E0"/>
    <w:rsid w:val="007C25D3"/>
    <w:rsid w:val="007F7B1D"/>
    <w:rsid w:val="00802B36"/>
    <w:rsid w:val="00806BD1"/>
    <w:rsid w:val="0082346A"/>
    <w:rsid w:val="00837F23"/>
    <w:rsid w:val="008432AB"/>
    <w:rsid w:val="0085041C"/>
    <w:rsid w:val="00860A89"/>
    <w:rsid w:val="00875293"/>
    <w:rsid w:val="008774A1"/>
    <w:rsid w:val="00884F0E"/>
    <w:rsid w:val="0089130A"/>
    <w:rsid w:val="008B06FA"/>
    <w:rsid w:val="008B2E42"/>
    <w:rsid w:val="008C003E"/>
    <w:rsid w:val="008D5A2A"/>
    <w:rsid w:val="008F0BAE"/>
    <w:rsid w:val="00924CED"/>
    <w:rsid w:val="009325B4"/>
    <w:rsid w:val="00935BE9"/>
    <w:rsid w:val="00956E5F"/>
    <w:rsid w:val="00987294"/>
    <w:rsid w:val="00987DE8"/>
    <w:rsid w:val="009915F0"/>
    <w:rsid w:val="009A1AB0"/>
    <w:rsid w:val="009A6CBA"/>
    <w:rsid w:val="009C659C"/>
    <w:rsid w:val="009D20F7"/>
    <w:rsid w:val="009F6BEE"/>
    <w:rsid w:val="00A03CC4"/>
    <w:rsid w:val="00A20753"/>
    <w:rsid w:val="00A33467"/>
    <w:rsid w:val="00A71C2A"/>
    <w:rsid w:val="00A84BB2"/>
    <w:rsid w:val="00A8504C"/>
    <w:rsid w:val="00A855C9"/>
    <w:rsid w:val="00A96158"/>
    <w:rsid w:val="00A97587"/>
    <w:rsid w:val="00AB0FA3"/>
    <w:rsid w:val="00AB307B"/>
    <w:rsid w:val="00B0610A"/>
    <w:rsid w:val="00B404A3"/>
    <w:rsid w:val="00B42642"/>
    <w:rsid w:val="00B53891"/>
    <w:rsid w:val="00B7768F"/>
    <w:rsid w:val="00BA1103"/>
    <w:rsid w:val="00BF39DB"/>
    <w:rsid w:val="00C02634"/>
    <w:rsid w:val="00C04174"/>
    <w:rsid w:val="00C12170"/>
    <w:rsid w:val="00C45D9B"/>
    <w:rsid w:val="00C64821"/>
    <w:rsid w:val="00C72A30"/>
    <w:rsid w:val="00CF6DED"/>
    <w:rsid w:val="00D03973"/>
    <w:rsid w:val="00D06B74"/>
    <w:rsid w:val="00D23253"/>
    <w:rsid w:val="00D3020B"/>
    <w:rsid w:val="00D4222E"/>
    <w:rsid w:val="00D82E76"/>
    <w:rsid w:val="00D9321B"/>
    <w:rsid w:val="00DA79E5"/>
    <w:rsid w:val="00DB047A"/>
    <w:rsid w:val="00DE07BF"/>
    <w:rsid w:val="00E0350E"/>
    <w:rsid w:val="00E04D0D"/>
    <w:rsid w:val="00E457A6"/>
    <w:rsid w:val="00E46425"/>
    <w:rsid w:val="00E94EF6"/>
    <w:rsid w:val="00EB0191"/>
    <w:rsid w:val="00EC25D6"/>
    <w:rsid w:val="00EE3078"/>
    <w:rsid w:val="00F24BE9"/>
    <w:rsid w:val="00F46370"/>
    <w:rsid w:val="00F63EA4"/>
    <w:rsid w:val="00F76F79"/>
    <w:rsid w:val="00FE3138"/>
    <w:rsid w:val="00FE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6B15"/>
  <w15:docId w15:val="{66CE89DC-3599-4D6E-8ADA-6A59FB56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91"/>
  </w:style>
  <w:style w:type="paragraph" w:styleId="1">
    <w:name w:val="heading 1"/>
    <w:basedOn w:val="a"/>
    <w:next w:val="a"/>
    <w:link w:val="10"/>
    <w:uiPriority w:val="9"/>
    <w:qFormat/>
    <w:rsid w:val="00EB0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B01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01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01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01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01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01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019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B0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1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01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01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B019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019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01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01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B019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B01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B0191"/>
    <w:pPr>
      <w:spacing w:line="240" w:lineRule="auto"/>
    </w:pPr>
    <w:rPr>
      <w:b/>
      <w:bCs/>
      <w:color w:val="4F81BD" w:themeColor="accent1"/>
      <w:sz w:val="18"/>
      <w:szCs w:val="18"/>
    </w:rPr>
  </w:style>
  <w:style w:type="paragraph" w:styleId="a4">
    <w:name w:val="Title"/>
    <w:basedOn w:val="a"/>
    <w:next w:val="a"/>
    <w:link w:val="a5"/>
    <w:uiPriority w:val="10"/>
    <w:qFormat/>
    <w:rsid w:val="00EB01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EB01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B01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B0191"/>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EB0191"/>
    <w:rPr>
      <w:b/>
      <w:bCs/>
    </w:rPr>
  </w:style>
  <w:style w:type="character" w:styleId="a9">
    <w:name w:val="Emphasis"/>
    <w:uiPriority w:val="20"/>
    <w:qFormat/>
    <w:rsid w:val="00EB0191"/>
    <w:rPr>
      <w:i/>
      <w:iCs/>
    </w:rPr>
  </w:style>
  <w:style w:type="paragraph" w:styleId="aa">
    <w:name w:val="No Spacing"/>
    <w:basedOn w:val="a"/>
    <w:link w:val="ab"/>
    <w:uiPriority w:val="1"/>
    <w:qFormat/>
    <w:rsid w:val="00EB0191"/>
    <w:pPr>
      <w:spacing w:after="0" w:line="240" w:lineRule="auto"/>
    </w:pPr>
  </w:style>
  <w:style w:type="character" w:customStyle="1" w:styleId="ab">
    <w:name w:val="Без интервала Знак"/>
    <w:basedOn w:val="a0"/>
    <w:link w:val="aa"/>
    <w:uiPriority w:val="1"/>
    <w:rsid w:val="00EB0191"/>
  </w:style>
  <w:style w:type="paragraph" w:styleId="ac">
    <w:name w:val="List Paragraph"/>
    <w:basedOn w:val="a"/>
    <w:uiPriority w:val="34"/>
    <w:qFormat/>
    <w:rsid w:val="00EB0191"/>
    <w:pPr>
      <w:ind w:left="720"/>
      <w:contextualSpacing/>
    </w:pPr>
  </w:style>
  <w:style w:type="paragraph" w:styleId="21">
    <w:name w:val="Quote"/>
    <w:basedOn w:val="a"/>
    <w:next w:val="a"/>
    <w:link w:val="22"/>
    <w:uiPriority w:val="29"/>
    <w:qFormat/>
    <w:rsid w:val="00EB0191"/>
    <w:rPr>
      <w:i/>
      <w:iCs/>
      <w:color w:val="000000" w:themeColor="text1"/>
    </w:rPr>
  </w:style>
  <w:style w:type="character" w:customStyle="1" w:styleId="22">
    <w:name w:val="Цитата 2 Знак"/>
    <w:basedOn w:val="a0"/>
    <w:link w:val="21"/>
    <w:uiPriority w:val="29"/>
    <w:rsid w:val="00EB0191"/>
    <w:rPr>
      <w:i/>
      <w:iCs/>
      <w:color w:val="000000" w:themeColor="text1"/>
    </w:rPr>
  </w:style>
  <w:style w:type="paragraph" w:styleId="ad">
    <w:name w:val="Intense Quote"/>
    <w:basedOn w:val="a"/>
    <w:next w:val="a"/>
    <w:link w:val="ae"/>
    <w:uiPriority w:val="30"/>
    <w:qFormat/>
    <w:rsid w:val="00EB019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B0191"/>
    <w:rPr>
      <w:b/>
      <w:bCs/>
      <w:i/>
      <w:iCs/>
      <w:color w:val="4F81BD" w:themeColor="accent1"/>
    </w:rPr>
  </w:style>
  <w:style w:type="character" w:styleId="af">
    <w:name w:val="Subtle Emphasis"/>
    <w:uiPriority w:val="19"/>
    <w:qFormat/>
    <w:rsid w:val="00EB0191"/>
    <w:rPr>
      <w:i/>
      <w:iCs/>
      <w:color w:val="808080" w:themeColor="text1" w:themeTint="7F"/>
    </w:rPr>
  </w:style>
  <w:style w:type="character" w:styleId="af0">
    <w:name w:val="Intense Emphasis"/>
    <w:uiPriority w:val="21"/>
    <w:qFormat/>
    <w:rsid w:val="00EB0191"/>
    <w:rPr>
      <w:b/>
      <w:bCs/>
      <w:i/>
      <w:iCs/>
      <w:color w:val="4F81BD" w:themeColor="accent1"/>
    </w:rPr>
  </w:style>
  <w:style w:type="character" w:styleId="af1">
    <w:name w:val="Subtle Reference"/>
    <w:uiPriority w:val="31"/>
    <w:qFormat/>
    <w:rsid w:val="00EB0191"/>
    <w:rPr>
      <w:smallCaps/>
      <w:color w:val="C0504D" w:themeColor="accent2"/>
      <w:u w:val="single"/>
    </w:rPr>
  </w:style>
  <w:style w:type="character" w:styleId="af2">
    <w:name w:val="Intense Reference"/>
    <w:uiPriority w:val="32"/>
    <w:qFormat/>
    <w:rsid w:val="00EB0191"/>
    <w:rPr>
      <w:b/>
      <w:bCs/>
      <w:smallCaps/>
      <w:color w:val="C0504D" w:themeColor="accent2"/>
      <w:spacing w:val="5"/>
      <w:u w:val="single"/>
    </w:rPr>
  </w:style>
  <w:style w:type="character" w:styleId="af3">
    <w:name w:val="Book Title"/>
    <w:uiPriority w:val="33"/>
    <w:qFormat/>
    <w:rsid w:val="00EB0191"/>
    <w:rPr>
      <w:b/>
      <w:bCs/>
      <w:smallCaps/>
      <w:spacing w:val="5"/>
    </w:rPr>
  </w:style>
  <w:style w:type="paragraph" w:styleId="af4">
    <w:name w:val="TOC Heading"/>
    <w:basedOn w:val="1"/>
    <w:next w:val="a"/>
    <w:uiPriority w:val="39"/>
    <w:semiHidden/>
    <w:unhideWhenUsed/>
    <w:qFormat/>
    <w:rsid w:val="00EB0191"/>
    <w:pPr>
      <w:outlineLvl w:val="9"/>
    </w:pPr>
  </w:style>
  <w:style w:type="paragraph" w:customStyle="1" w:styleId="chapter">
    <w:name w:val="chapter"/>
    <w:basedOn w:val="a"/>
    <w:rsid w:val="001D3F3B"/>
    <w:pPr>
      <w:spacing w:before="240" w:after="240" w:line="240" w:lineRule="auto"/>
      <w:jc w:val="center"/>
    </w:pPr>
    <w:rPr>
      <w:rFonts w:eastAsiaTheme="minorEastAsia" w:cs="Times New Roman"/>
      <w:b/>
      <w:bCs/>
      <w:caps/>
      <w:sz w:val="24"/>
      <w:szCs w:val="24"/>
      <w:lang w:eastAsia="ru-RU"/>
    </w:rPr>
  </w:style>
  <w:style w:type="paragraph" w:customStyle="1" w:styleId="titleu">
    <w:name w:val="titleu"/>
    <w:basedOn w:val="a"/>
    <w:rsid w:val="001D3F3B"/>
    <w:pPr>
      <w:spacing w:before="240" w:after="240" w:line="240" w:lineRule="auto"/>
    </w:pPr>
    <w:rPr>
      <w:rFonts w:eastAsiaTheme="minorEastAsia" w:cs="Times New Roman"/>
      <w:b/>
      <w:bCs/>
      <w:sz w:val="24"/>
      <w:szCs w:val="24"/>
      <w:lang w:eastAsia="ru-RU"/>
    </w:rPr>
  </w:style>
  <w:style w:type="paragraph" w:customStyle="1" w:styleId="newncpi">
    <w:name w:val="newncpi"/>
    <w:basedOn w:val="a"/>
    <w:rsid w:val="001D3F3B"/>
    <w:pPr>
      <w:spacing w:after="0" w:line="240" w:lineRule="auto"/>
      <w:ind w:firstLine="567"/>
      <w:jc w:val="both"/>
    </w:pPr>
    <w:rPr>
      <w:rFonts w:eastAsiaTheme="minorEastAsia" w:cs="Times New Roman"/>
      <w:sz w:val="24"/>
      <w:szCs w:val="24"/>
      <w:lang w:eastAsia="ru-RU"/>
    </w:rPr>
  </w:style>
  <w:style w:type="paragraph" w:customStyle="1" w:styleId="11">
    <w:name w:val="Название1"/>
    <w:basedOn w:val="a"/>
    <w:rsid w:val="001D3F3B"/>
    <w:pPr>
      <w:spacing w:before="240" w:after="240" w:line="240" w:lineRule="auto"/>
      <w:ind w:right="2268"/>
    </w:pPr>
    <w:rPr>
      <w:rFonts w:eastAsia="Times New Roman" w:cs="Times New Roman"/>
      <w:b/>
      <w:bCs/>
      <w:sz w:val="28"/>
      <w:szCs w:val="28"/>
      <w:lang w:eastAsia="ru-RU"/>
    </w:rPr>
  </w:style>
  <w:style w:type="paragraph" w:customStyle="1" w:styleId="preamble">
    <w:name w:val="preamble"/>
    <w:basedOn w:val="a"/>
    <w:rsid w:val="001D3F3B"/>
    <w:pPr>
      <w:spacing w:after="0" w:line="240" w:lineRule="auto"/>
      <w:ind w:firstLine="567"/>
      <w:jc w:val="both"/>
    </w:pPr>
    <w:rPr>
      <w:rFonts w:eastAsiaTheme="minorEastAsia" w:cs="Times New Roman"/>
      <w:sz w:val="24"/>
      <w:szCs w:val="24"/>
      <w:lang w:eastAsia="ru-RU"/>
    </w:rPr>
  </w:style>
  <w:style w:type="paragraph" w:customStyle="1" w:styleId="append1">
    <w:name w:val="append1"/>
    <w:basedOn w:val="a"/>
    <w:rsid w:val="001D3F3B"/>
    <w:pPr>
      <w:spacing w:after="28" w:line="240" w:lineRule="auto"/>
    </w:pPr>
    <w:rPr>
      <w:rFonts w:eastAsiaTheme="minorEastAsia" w:cs="Times New Roman"/>
      <w:sz w:val="22"/>
      <w:szCs w:val="22"/>
      <w:lang w:eastAsia="ru-RU"/>
    </w:rPr>
  </w:style>
  <w:style w:type="character" w:customStyle="1" w:styleId="name">
    <w:name w:val="name"/>
    <w:basedOn w:val="a0"/>
    <w:rsid w:val="001D3F3B"/>
    <w:rPr>
      <w:rFonts w:ascii="Times New Roman" w:hAnsi="Times New Roman" w:cs="Times New Roman" w:hint="default"/>
      <w:caps/>
    </w:rPr>
  </w:style>
  <w:style w:type="character" w:customStyle="1" w:styleId="promulgator">
    <w:name w:val="promulgator"/>
    <w:basedOn w:val="a0"/>
    <w:rsid w:val="001D3F3B"/>
    <w:rPr>
      <w:rFonts w:ascii="Times New Roman" w:hAnsi="Times New Roman" w:cs="Times New Roman" w:hint="default"/>
      <w:caps/>
    </w:rPr>
  </w:style>
  <w:style w:type="character" w:customStyle="1" w:styleId="datepr">
    <w:name w:val="datepr"/>
    <w:basedOn w:val="a0"/>
    <w:rsid w:val="001D3F3B"/>
    <w:rPr>
      <w:rFonts w:ascii="Times New Roman" w:hAnsi="Times New Roman" w:cs="Times New Roman" w:hint="default"/>
    </w:rPr>
  </w:style>
  <w:style w:type="character" w:customStyle="1" w:styleId="number">
    <w:name w:val="number"/>
    <w:basedOn w:val="a0"/>
    <w:rsid w:val="001D3F3B"/>
    <w:rPr>
      <w:rFonts w:ascii="Times New Roman" w:hAnsi="Times New Roman" w:cs="Times New Roman" w:hint="default"/>
    </w:rPr>
  </w:style>
  <w:style w:type="character" w:customStyle="1" w:styleId="post">
    <w:name w:val="post"/>
    <w:basedOn w:val="a0"/>
    <w:rsid w:val="001D3F3B"/>
    <w:rPr>
      <w:rFonts w:ascii="Times New Roman" w:hAnsi="Times New Roman" w:cs="Times New Roman" w:hint="default"/>
      <w:b/>
      <w:bCs/>
      <w:sz w:val="22"/>
      <w:szCs w:val="22"/>
    </w:rPr>
  </w:style>
  <w:style w:type="character" w:customStyle="1" w:styleId="pers">
    <w:name w:val="pers"/>
    <w:basedOn w:val="a0"/>
    <w:rsid w:val="001D3F3B"/>
    <w:rPr>
      <w:rFonts w:ascii="Times New Roman" w:hAnsi="Times New Roman" w:cs="Times New Roman" w:hint="default"/>
      <w:b/>
      <w:bCs/>
      <w:sz w:val="22"/>
      <w:szCs w:val="22"/>
    </w:rPr>
  </w:style>
  <w:style w:type="paragraph" w:styleId="af5">
    <w:name w:val="header"/>
    <w:basedOn w:val="a"/>
    <w:link w:val="af6"/>
    <w:uiPriority w:val="99"/>
    <w:unhideWhenUsed/>
    <w:rsid w:val="00A84BB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84BB2"/>
  </w:style>
  <w:style w:type="paragraph" w:styleId="af7">
    <w:name w:val="footer"/>
    <w:basedOn w:val="a"/>
    <w:link w:val="af8"/>
    <w:uiPriority w:val="99"/>
    <w:unhideWhenUsed/>
    <w:rsid w:val="00A84BB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84BB2"/>
  </w:style>
  <w:style w:type="paragraph" w:styleId="af9">
    <w:name w:val="Balloon Text"/>
    <w:basedOn w:val="a"/>
    <w:link w:val="afa"/>
    <w:uiPriority w:val="99"/>
    <w:semiHidden/>
    <w:unhideWhenUsed/>
    <w:rsid w:val="002B107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B1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6A04-94D3-483B-B465-C42D098A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9043</Words>
  <Characters>51550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Депутатов Совет</cp:lastModifiedBy>
  <cp:revision>2</cp:revision>
  <cp:lastPrinted>2024-12-12T07:41:00Z</cp:lastPrinted>
  <dcterms:created xsi:type="dcterms:W3CDTF">2025-01-15T12:00:00Z</dcterms:created>
  <dcterms:modified xsi:type="dcterms:W3CDTF">2025-01-15T12:00:00Z</dcterms:modified>
</cp:coreProperties>
</file>